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4D" w:rsidRDefault="00DB554D" w:rsidP="00DB554D">
      <w:pPr>
        <w:pStyle w:val="a3"/>
        <w:ind w:right="268"/>
        <w:jc w:val="center"/>
        <w:rPr>
          <w:rFonts w:ascii="Georgia" w:hAnsi="Georgia"/>
          <w:b/>
          <w:color w:val="C00000"/>
          <w:sz w:val="52"/>
          <w:szCs w:val="52"/>
        </w:rPr>
      </w:pPr>
      <w:r>
        <w:rPr>
          <w:rFonts w:ascii="Georgia" w:hAnsi="Georgia"/>
          <w:b/>
          <w:color w:val="C00000"/>
          <w:sz w:val="52"/>
          <w:szCs w:val="52"/>
        </w:rPr>
        <w:t>М</w:t>
      </w:r>
      <w:r w:rsidRPr="002F5DD7">
        <w:rPr>
          <w:rFonts w:ascii="Georgia" w:hAnsi="Georgia"/>
          <w:b/>
          <w:color w:val="C00000"/>
          <w:sz w:val="52"/>
          <w:szCs w:val="52"/>
        </w:rPr>
        <w:t>еры социальной поддержки</w:t>
      </w:r>
    </w:p>
    <w:p w:rsidR="00DB554D" w:rsidRDefault="00DB554D" w:rsidP="00DB554D">
      <w:pPr>
        <w:pStyle w:val="a3"/>
        <w:ind w:right="268"/>
        <w:jc w:val="center"/>
        <w:rPr>
          <w:rFonts w:ascii="Georgia" w:hAnsi="Georgia"/>
          <w:b/>
          <w:color w:val="C00000"/>
          <w:sz w:val="96"/>
          <w:szCs w:val="96"/>
        </w:rPr>
      </w:pPr>
      <w:r>
        <w:rPr>
          <w:rFonts w:ascii="Georgia" w:hAnsi="Georgia"/>
          <w:b/>
          <w:color w:val="C00000"/>
          <w:sz w:val="52"/>
          <w:szCs w:val="52"/>
        </w:rPr>
        <w:t>семьям с детьми в Саратовской области</w:t>
      </w:r>
    </w:p>
    <w:p w:rsidR="00DB554D" w:rsidRDefault="00DB554D" w:rsidP="00DB554D">
      <w:pPr>
        <w:pStyle w:val="a3"/>
        <w:ind w:right="268"/>
        <w:jc w:val="center"/>
        <w:rPr>
          <w:rFonts w:ascii="Georgia" w:hAnsi="Georgia"/>
          <w:b/>
          <w:color w:val="C00000"/>
          <w:sz w:val="16"/>
          <w:szCs w:val="16"/>
        </w:rPr>
      </w:pPr>
    </w:p>
    <w:p w:rsidR="00DB554D" w:rsidRDefault="00DB554D" w:rsidP="00DB554D">
      <w:pPr>
        <w:pStyle w:val="a3"/>
        <w:ind w:right="268"/>
        <w:jc w:val="center"/>
        <w:rPr>
          <w:rFonts w:ascii="Georgia" w:hAnsi="Georgia"/>
          <w:b/>
          <w:color w:val="C00000"/>
          <w:sz w:val="16"/>
          <w:szCs w:val="16"/>
        </w:rPr>
      </w:pPr>
    </w:p>
    <w:p w:rsidR="00DB554D" w:rsidRDefault="00DB554D" w:rsidP="00DB554D">
      <w:pPr>
        <w:pStyle w:val="a3"/>
        <w:ind w:right="268"/>
        <w:jc w:val="center"/>
        <w:rPr>
          <w:rFonts w:ascii="Georgia" w:hAnsi="Georgia"/>
          <w:b/>
          <w:color w:val="C00000"/>
          <w:sz w:val="16"/>
          <w:szCs w:val="16"/>
        </w:rPr>
      </w:pPr>
    </w:p>
    <w:p w:rsidR="00DB554D" w:rsidRDefault="00DB554D" w:rsidP="00DB554D">
      <w:pPr>
        <w:pStyle w:val="a3"/>
        <w:ind w:right="268"/>
        <w:jc w:val="center"/>
        <w:rPr>
          <w:rFonts w:ascii="Georgia" w:hAnsi="Georgia"/>
          <w:b/>
          <w:color w:val="C00000"/>
          <w:sz w:val="16"/>
          <w:szCs w:val="16"/>
        </w:rPr>
      </w:pPr>
    </w:p>
    <w:p w:rsidR="00DB554D" w:rsidRDefault="00DB554D" w:rsidP="00DB554D">
      <w:pPr>
        <w:pStyle w:val="a3"/>
        <w:ind w:right="268"/>
        <w:jc w:val="center"/>
        <w:rPr>
          <w:rFonts w:ascii="Georgia" w:hAnsi="Georgia"/>
          <w:b/>
          <w:color w:val="C00000"/>
          <w:sz w:val="16"/>
          <w:szCs w:val="16"/>
        </w:rPr>
      </w:pPr>
    </w:p>
    <w:p w:rsidR="00DB554D" w:rsidRDefault="00DB554D" w:rsidP="00DB554D">
      <w:pPr>
        <w:pStyle w:val="a3"/>
        <w:ind w:right="268"/>
        <w:jc w:val="center"/>
        <w:rPr>
          <w:rFonts w:ascii="Georgia" w:hAnsi="Georgia"/>
          <w:b/>
          <w:color w:val="C00000"/>
          <w:sz w:val="16"/>
          <w:szCs w:val="16"/>
        </w:rPr>
      </w:pPr>
    </w:p>
    <w:p w:rsidR="00DB554D" w:rsidRDefault="00DB554D" w:rsidP="00DB554D">
      <w:pPr>
        <w:pStyle w:val="a3"/>
        <w:ind w:right="268"/>
        <w:jc w:val="center"/>
        <w:rPr>
          <w:rFonts w:ascii="Georgia" w:hAnsi="Georgia"/>
          <w:b/>
          <w:color w:val="C00000"/>
          <w:sz w:val="16"/>
          <w:szCs w:val="16"/>
        </w:rPr>
      </w:pPr>
    </w:p>
    <w:p w:rsidR="00DB554D" w:rsidRDefault="00DB554D" w:rsidP="00DB554D">
      <w:pPr>
        <w:pStyle w:val="a3"/>
        <w:ind w:right="268"/>
        <w:jc w:val="center"/>
        <w:rPr>
          <w:rFonts w:ascii="Georgia" w:hAnsi="Georgia"/>
          <w:b/>
          <w:color w:val="C00000"/>
          <w:sz w:val="16"/>
          <w:szCs w:val="16"/>
        </w:rPr>
      </w:pPr>
    </w:p>
    <w:p w:rsidR="00DB554D" w:rsidRPr="00D571E9" w:rsidRDefault="00DB554D" w:rsidP="00DB554D">
      <w:pPr>
        <w:pStyle w:val="a3"/>
        <w:ind w:right="268"/>
        <w:jc w:val="center"/>
        <w:rPr>
          <w:rFonts w:ascii="Georgia" w:hAnsi="Georgia"/>
          <w:b/>
          <w:color w:val="C00000"/>
          <w:sz w:val="16"/>
          <w:szCs w:val="16"/>
        </w:rPr>
      </w:pPr>
    </w:p>
    <w:p w:rsidR="00DB554D" w:rsidRPr="00C80FA9" w:rsidRDefault="00DB554D" w:rsidP="00DB554D">
      <w:pPr>
        <w:pStyle w:val="a3"/>
        <w:ind w:right="268"/>
        <w:jc w:val="center"/>
        <w:rPr>
          <w:rFonts w:ascii="Georgia" w:hAnsi="Georgia"/>
          <w:b/>
          <w:color w:val="C00000"/>
          <w:sz w:val="32"/>
          <w:szCs w:val="32"/>
        </w:rPr>
      </w:pPr>
      <w:r>
        <w:rPr>
          <w:rFonts w:ascii="Georgia" w:hAnsi="Georgia"/>
          <w:b/>
          <w:color w:val="C00000"/>
          <w:sz w:val="32"/>
          <w:szCs w:val="32"/>
        </w:rPr>
        <w:t xml:space="preserve">  июль  </w:t>
      </w:r>
      <w:r w:rsidRPr="00AD252B">
        <w:rPr>
          <w:rFonts w:ascii="Georgia" w:hAnsi="Georgia"/>
          <w:b/>
          <w:color w:val="C00000"/>
          <w:sz w:val="32"/>
          <w:szCs w:val="32"/>
        </w:rPr>
        <w:t>20</w:t>
      </w:r>
      <w:r>
        <w:rPr>
          <w:rFonts w:ascii="Georgia" w:hAnsi="Georgia"/>
          <w:b/>
          <w:color w:val="C00000"/>
          <w:sz w:val="32"/>
          <w:szCs w:val="32"/>
        </w:rPr>
        <w:t xml:space="preserve">24  </w:t>
      </w:r>
      <w:r w:rsidRPr="00C80FA9">
        <w:rPr>
          <w:rFonts w:ascii="Georgia" w:hAnsi="Georgia"/>
          <w:b/>
          <w:color w:val="C00000"/>
          <w:sz w:val="32"/>
          <w:szCs w:val="32"/>
        </w:rPr>
        <w:t>год</w:t>
      </w:r>
      <w:r>
        <w:rPr>
          <w:rFonts w:ascii="Georgia" w:hAnsi="Georgia"/>
          <w:b/>
          <w:color w:val="C00000"/>
          <w:sz w:val="32"/>
          <w:szCs w:val="32"/>
        </w:rPr>
        <w:t>а</w:t>
      </w:r>
    </w:p>
    <w:p w:rsidR="00DB554D" w:rsidRDefault="00DB554D" w:rsidP="00DB554D">
      <w:pPr>
        <w:pStyle w:val="a3"/>
        <w:ind w:right="268"/>
        <w:jc w:val="center"/>
        <w:rPr>
          <w:rFonts w:ascii="Georgia" w:hAnsi="Georgia"/>
          <w:b/>
          <w:color w:val="632423"/>
          <w:sz w:val="32"/>
          <w:szCs w:val="32"/>
        </w:rPr>
      </w:pPr>
    </w:p>
    <w:p w:rsidR="00DB554D" w:rsidRDefault="00DB554D" w:rsidP="00DB554D">
      <w:pPr>
        <w:pStyle w:val="a3"/>
        <w:ind w:right="268"/>
        <w:jc w:val="center"/>
        <w:rPr>
          <w:rFonts w:ascii="Georgia" w:hAnsi="Georgia"/>
          <w:b/>
          <w:color w:val="632423"/>
          <w:sz w:val="32"/>
          <w:szCs w:val="32"/>
        </w:rPr>
      </w:pPr>
    </w:p>
    <w:p w:rsidR="00DB554D" w:rsidRDefault="00DB554D" w:rsidP="00DB554D">
      <w:pPr>
        <w:pStyle w:val="a3"/>
        <w:ind w:right="268"/>
        <w:jc w:val="center"/>
        <w:rPr>
          <w:rFonts w:ascii="Georgia" w:hAnsi="Georgia"/>
          <w:b/>
          <w:color w:val="632423"/>
          <w:sz w:val="32"/>
          <w:szCs w:val="32"/>
        </w:rPr>
      </w:pPr>
    </w:p>
    <w:p w:rsidR="00DB554D" w:rsidRDefault="00DB554D" w:rsidP="00DB554D">
      <w:pPr>
        <w:pStyle w:val="a3"/>
        <w:ind w:right="268"/>
        <w:jc w:val="center"/>
        <w:rPr>
          <w:rFonts w:ascii="Georgia" w:hAnsi="Georgia"/>
          <w:b/>
          <w:color w:val="632423"/>
          <w:sz w:val="32"/>
          <w:szCs w:val="32"/>
        </w:rPr>
      </w:pPr>
    </w:p>
    <w:p w:rsidR="00DB554D" w:rsidRDefault="00DB554D" w:rsidP="00DB554D">
      <w:pPr>
        <w:pStyle w:val="a3"/>
        <w:ind w:right="268"/>
        <w:jc w:val="center"/>
        <w:rPr>
          <w:rFonts w:ascii="Georgia" w:hAnsi="Georgia"/>
          <w:b/>
          <w:color w:val="632423"/>
          <w:sz w:val="32"/>
          <w:szCs w:val="32"/>
        </w:rPr>
      </w:pPr>
    </w:p>
    <w:p w:rsidR="00DB554D" w:rsidRDefault="00DB554D" w:rsidP="00DB554D">
      <w:pPr>
        <w:pStyle w:val="a3"/>
        <w:ind w:right="268"/>
        <w:jc w:val="center"/>
        <w:rPr>
          <w:rFonts w:ascii="Georgia" w:hAnsi="Georgia"/>
          <w:b/>
          <w:color w:val="632423"/>
          <w:sz w:val="32"/>
          <w:szCs w:val="32"/>
        </w:rPr>
      </w:pPr>
    </w:p>
    <w:p w:rsidR="00DB554D" w:rsidRDefault="00DB554D" w:rsidP="00DB554D">
      <w:pPr>
        <w:pStyle w:val="a3"/>
        <w:ind w:right="268"/>
        <w:jc w:val="center"/>
        <w:rPr>
          <w:rFonts w:ascii="Georgia" w:hAnsi="Georgia"/>
          <w:b/>
          <w:color w:val="632423"/>
          <w:sz w:val="32"/>
          <w:szCs w:val="32"/>
        </w:rPr>
      </w:pPr>
    </w:p>
    <w:p w:rsidR="00DB554D" w:rsidRDefault="00DB554D" w:rsidP="00DB554D">
      <w:pPr>
        <w:pStyle w:val="a3"/>
        <w:ind w:right="268"/>
        <w:jc w:val="center"/>
        <w:rPr>
          <w:rFonts w:ascii="Georgia" w:hAnsi="Georgia"/>
          <w:b/>
          <w:color w:val="632423"/>
          <w:sz w:val="32"/>
          <w:szCs w:val="32"/>
        </w:rPr>
      </w:pPr>
    </w:p>
    <w:p w:rsidR="00DB554D" w:rsidRDefault="00DB554D" w:rsidP="00DB554D">
      <w:pPr>
        <w:pStyle w:val="a3"/>
        <w:ind w:right="268"/>
        <w:jc w:val="center"/>
        <w:rPr>
          <w:rFonts w:ascii="Georgia" w:hAnsi="Georgia"/>
          <w:b/>
          <w:color w:val="632423"/>
          <w:sz w:val="32"/>
          <w:szCs w:val="32"/>
        </w:rPr>
      </w:pPr>
    </w:p>
    <w:p w:rsidR="00DB554D" w:rsidRDefault="00DB554D" w:rsidP="00DB554D">
      <w:pPr>
        <w:pStyle w:val="a3"/>
        <w:ind w:right="268"/>
        <w:jc w:val="center"/>
        <w:rPr>
          <w:rFonts w:ascii="Georgia" w:hAnsi="Georgia"/>
          <w:b/>
          <w:color w:val="632423"/>
          <w:sz w:val="32"/>
          <w:szCs w:val="32"/>
        </w:rPr>
      </w:pPr>
    </w:p>
    <w:p w:rsidR="00DB554D" w:rsidRDefault="00DB554D" w:rsidP="00DB554D">
      <w:pPr>
        <w:pStyle w:val="a3"/>
        <w:ind w:right="268"/>
        <w:jc w:val="center"/>
        <w:rPr>
          <w:rFonts w:ascii="Georgia" w:hAnsi="Georgia"/>
          <w:b/>
          <w:color w:val="632423"/>
          <w:sz w:val="32"/>
          <w:szCs w:val="32"/>
        </w:rPr>
      </w:pPr>
    </w:p>
    <w:p w:rsidR="00DB554D" w:rsidRDefault="00DB554D" w:rsidP="00DB554D">
      <w:pPr>
        <w:pStyle w:val="a3"/>
        <w:ind w:right="268"/>
        <w:jc w:val="center"/>
        <w:rPr>
          <w:rFonts w:ascii="Georgia" w:hAnsi="Georgia"/>
          <w:b/>
          <w:color w:val="632423"/>
          <w:sz w:val="32"/>
          <w:szCs w:val="32"/>
        </w:rPr>
      </w:pPr>
    </w:p>
    <w:p w:rsidR="00DB554D" w:rsidRDefault="00DB554D" w:rsidP="00DB554D">
      <w:pPr>
        <w:pStyle w:val="a3"/>
        <w:ind w:right="268"/>
        <w:jc w:val="center"/>
        <w:rPr>
          <w:rFonts w:ascii="Georgia" w:hAnsi="Georgia"/>
          <w:b/>
          <w:color w:val="632423"/>
          <w:sz w:val="32"/>
          <w:szCs w:val="32"/>
        </w:rPr>
      </w:pPr>
    </w:p>
    <w:p w:rsidR="00DB554D" w:rsidRDefault="00DB554D" w:rsidP="00DB554D">
      <w:pPr>
        <w:pStyle w:val="a3"/>
        <w:ind w:right="268"/>
        <w:jc w:val="center"/>
        <w:rPr>
          <w:rFonts w:ascii="Georgia" w:hAnsi="Georgia"/>
          <w:b/>
          <w:color w:val="632423"/>
          <w:sz w:val="32"/>
          <w:szCs w:val="32"/>
        </w:rPr>
      </w:pPr>
    </w:p>
    <w:p w:rsidR="00DB554D" w:rsidRDefault="00DB554D" w:rsidP="00DB554D">
      <w:pPr>
        <w:pStyle w:val="a3"/>
        <w:ind w:right="268"/>
        <w:jc w:val="center"/>
        <w:rPr>
          <w:rFonts w:ascii="Georgia" w:hAnsi="Georgia"/>
          <w:b/>
          <w:color w:val="632423"/>
          <w:sz w:val="32"/>
          <w:szCs w:val="32"/>
        </w:rPr>
      </w:pPr>
    </w:p>
    <w:p w:rsidR="00DB554D" w:rsidRDefault="00DB554D" w:rsidP="00DB554D">
      <w:pPr>
        <w:pStyle w:val="a3"/>
        <w:ind w:right="268"/>
        <w:jc w:val="center"/>
        <w:rPr>
          <w:rFonts w:ascii="Georgia" w:hAnsi="Georgia"/>
          <w:b/>
          <w:color w:val="632423"/>
          <w:sz w:val="32"/>
          <w:szCs w:val="32"/>
        </w:rPr>
      </w:pPr>
    </w:p>
    <w:p w:rsidR="00DB554D" w:rsidRDefault="00DB554D" w:rsidP="00DB554D">
      <w:pPr>
        <w:pStyle w:val="a3"/>
        <w:ind w:right="268"/>
        <w:jc w:val="center"/>
        <w:rPr>
          <w:rFonts w:ascii="Georgia" w:hAnsi="Georgia"/>
          <w:b/>
          <w:color w:val="C00000"/>
          <w:sz w:val="36"/>
          <w:szCs w:val="36"/>
        </w:rPr>
      </w:pPr>
    </w:p>
    <w:p w:rsidR="00DB554D" w:rsidRDefault="00DB554D" w:rsidP="00DB554D">
      <w:pPr>
        <w:pStyle w:val="a3"/>
        <w:ind w:right="268"/>
        <w:jc w:val="center"/>
        <w:rPr>
          <w:rFonts w:ascii="Georgia" w:hAnsi="Georgia"/>
          <w:b/>
          <w:color w:val="C00000"/>
          <w:sz w:val="36"/>
          <w:szCs w:val="36"/>
        </w:rPr>
      </w:pPr>
    </w:p>
    <w:p w:rsidR="00DB554D" w:rsidRPr="00176E7F" w:rsidRDefault="00DB554D" w:rsidP="00DB554D">
      <w:pPr>
        <w:pStyle w:val="a3"/>
        <w:ind w:right="268"/>
        <w:jc w:val="center"/>
        <w:rPr>
          <w:rFonts w:ascii="Georgia" w:hAnsi="Georgia"/>
          <w:b/>
          <w:color w:val="C00000"/>
          <w:sz w:val="36"/>
          <w:szCs w:val="36"/>
        </w:rPr>
      </w:pPr>
      <w:r w:rsidRPr="00176E7F">
        <w:rPr>
          <w:rFonts w:ascii="Georgia" w:hAnsi="Georgia"/>
          <w:b/>
          <w:color w:val="C00000"/>
          <w:sz w:val="36"/>
          <w:szCs w:val="36"/>
        </w:rPr>
        <w:lastRenderedPageBreak/>
        <w:t>Содержание</w:t>
      </w:r>
    </w:p>
    <w:p w:rsidR="00DB554D" w:rsidRPr="00C80FA9" w:rsidRDefault="00DB554D" w:rsidP="00DB554D">
      <w:pPr>
        <w:pStyle w:val="a3"/>
        <w:ind w:right="268"/>
        <w:jc w:val="center"/>
        <w:rPr>
          <w:rFonts w:ascii="Georgia" w:hAnsi="Georgia"/>
          <w:sz w:val="36"/>
          <w:szCs w:val="36"/>
        </w:rPr>
      </w:pPr>
    </w:p>
    <w:p w:rsidR="00DB554D" w:rsidRPr="00C80FA9" w:rsidRDefault="00DB554D" w:rsidP="00DB554D">
      <w:pPr>
        <w:pStyle w:val="a3"/>
        <w:ind w:right="268"/>
        <w:jc w:val="center"/>
        <w:rPr>
          <w:rFonts w:ascii="Georgia" w:hAnsi="Georgia"/>
          <w:sz w:val="36"/>
          <w:szCs w:val="36"/>
        </w:rPr>
      </w:pPr>
    </w:p>
    <w:tbl>
      <w:tblPr>
        <w:tblW w:w="0" w:type="auto"/>
        <w:tblInd w:w="1242" w:type="dxa"/>
        <w:tblLayout w:type="fixed"/>
        <w:tblLook w:val="04A0"/>
      </w:tblPr>
      <w:tblGrid>
        <w:gridCol w:w="851"/>
        <w:gridCol w:w="11623"/>
      </w:tblGrid>
      <w:tr w:rsidR="00DB554D" w:rsidRPr="00C80FA9" w:rsidTr="00CF1969">
        <w:tc>
          <w:tcPr>
            <w:tcW w:w="851" w:type="dxa"/>
          </w:tcPr>
          <w:p w:rsidR="00DB554D" w:rsidRPr="00C80FA9" w:rsidRDefault="00DB554D" w:rsidP="00CF1969">
            <w:pPr>
              <w:pStyle w:val="a3"/>
              <w:spacing w:line="360" w:lineRule="auto"/>
              <w:jc w:val="center"/>
              <w:rPr>
                <w:rFonts w:ascii="Georgia" w:hAnsi="Georgia"/>
                <w:sz w:val="36"/>
                <w:szCs w:val="36"/>
              </w:rPr>
            </w:pPr>
            <w:r w:rsidRPr="00C80FA9">
              <w:rPr>
                <w:rFonts w:ascii="Georgia" w:hAnsi="Georgia"/>
                <w:sz w:val="36"/>
                <w:szCs w:val="36"/>
              </w:rPr>
              <w:t>1.</w:t>
            </w:r>
          </w:p>
        </w:tc>
        <w:tc>
          <w:tcPr>
            <w:tcW w:w="11623" w:type="dxa"/>
          </w:tcPr>
          <w:p w:rsidR="00DB554D" w:rsidRPr="00C80FA9" w:rsidRDefault="00DB554D" w:rsidP="00CF1969">
            <w:pPr>
              <w:pStyle w:val="a3"/>
              <w:spacing w:line="360" w:lineRule="auto"/>
              <w:jc w:val="both"/>
              <w:rPr>
                <w:rFonts w:ascii="Georgia" w:hAnsi="Georgia"/>
                <w:sz w:val="36"/>
                <w:szCs w:val="36"/>
              </w:rPr>
            </w:pPr>
            <w:r w:rsidRPr="00C80FA9">
              <w:rPr>
                <w:rFonts w:ascii="Georgia" w:hAnsi="Georgia"/>
                <w:sz w:val="36"/>
                <w:szCs w:val="36"/>
              </w:rPr>
              <w:t>Меры социальной</w:t>
            </w:r>
            <w:r>
              <w:rPr>
                <w:rFonts w:ascii="Georgia" w:hAnsi="Georgia"/>
                <w:sz w:val="36"/>
                <w:szCs w:val="36"/>
              </w:rPr>
              <w:t xml:space="preserve"> поддержки семей с детьми, право на которые не зависит от уровня доходов …………………..…………..……………………………</w:t>
            </w:r>
          </w:p>
        </w:tc>
      </w:tr>
      <w:tr w:rsidR="00DB554D" w:rsidRPr="00C80FA9" w:rsidTr="00CF1969">
        <w:tc>
          <w:tcPr>
            <w:tcW w:w="851" w:type="dxa"/>
          </w:tcPr>
          <w:p w:rsidR="00DB554D" w:rsidRPr="00C80FA9" w:rsidRDefault="00DB554D" w:rsidP="00CF1969">
            <w:pPr>
              <w:pStyle w:val="a3"/>
              <w:spacing w:line="360" w:lineRule="auto"/>
              <w:jc w:val="center"/>
              <w:rPr>
                <w:rFonts w:ascii="Georgia" w:hAnsi="Georgia"/>
                <w:sz w:val="36"/>
                <w:szCs w:val="36"/>
              </w:rPr>
            </w:pPr>
            <w:r w:rsidRPr="00C80FA9">
              <w:rPr>
                <w:rFonts w:ascii="Georgia" w:hAnsi="Georgia"/>
                <w:sz w:val="36"/>
                <w:szCs w:val="36"/>
              </w:rPr>
              <w:t>2.</w:t>
            </w:r>
          </w:p>
        </w:tc>
        <w:tc>
          <w:tcPr>
            <w:tcW w:w="11623" w:type="dxa"/>
          </w:tcPr>
          <w:p w:rsidR="00DB554D" w:rsidRPr="00C80FA9" w:rsidRDefault="00DB554D" w:rsidP="00CF1969">
            <w:pPr>
              <w:pStyle w:val="a3"/>
              <w:spacing w:line="360" w:lineRule="auto"/>
              <w:jc w:val="both"/>
              <w:rPr>
                <w:rFonts w:ascii="Georgia" w:hAnsi="Georgia"/>
                <w:sz w:val="36"/>
                <w:szCs w:val="36"/>
              </w:rPr>
            </w:pPr>
            <w:r>
              <w:rPr>
                <w:rFonts w:ascii="Georgia" w:hAnsi="Georgia"/>
                <w:sz w:val="36"/>
                <w:szCs w:val="36"/>
              </w:rPr>
              <w:t>Дополнительные м</w:t>
            </w:r>
            <w:r w:rsidRPr="00C80FA9">
              <w:rPr>
                <w:rFonts w:ascii="Georgia" w:hAnsi="Georgia"/>
                <w:sz w:val="36"/>
                <w:szCs w:val="36"/>
              </w:rPr>
              <w:t>еры социальной поддержки</w:t>
            </w:r>
            <w:r>
              <w:rPr>
                <w:rFonts w:ascii="Georgia" w:hAnsi="Georgia"/>
                <w:sz w:val="36"/>
                <w:szCs w:val="36"/>
              </w:rPr>
              <w:t xml:space="preserve"> многодетных семей, право на которые</w:t>
            </w:r>
            <w:r w:rsidRPr="00C80FA9">
              <w:rPr>
                <w:rFonts w:ascii="Georgia" w:hAnsi="Georgia"/>
                <w:sz w:val="36"/>
                <w:szCs w:val="36"/>
              </w:rPr>
              <w:t xml:space="preserve"> </w:t>
            </w:r>
            <w:r>
              <w:rPr>
                <w:rFonts w:ascii="Georgia" w:hAnsi="Georgia"/>
                <w:sz w:val="36"/>
                <w:szCs w:val="36"/>
              </w:rPr>
              <w:t xml:space="preserve">не зависит от уровня доходов </w:t>
            </w:r>
            <w:r w:rsidRPr="00C80FA9">
              <w:rPr>
                <w:rFonts w:ascii="Georgia" w:hAnsi="Georgia"/>
                <w:sz w:val="36"/>
                <w:szCs w:val="36"/>
              </w:rPr>
              <w:t>………</w:t>
            </w:r>
            <w:r>
              <w:rPr>
                <w:rFonts w:ascii="Georgia" w:hAnsi="Georgia"/>
                <w:sz w:val="36"/>
                <w:szCs w:val="36"/>
              </w:rPr>
              <w:t>..</w:t>
            </w:r>
            <w:r w:rsidRPr="00C80FA9">
              <w:rPr>
                <w:rFonts w:ascii="Georgia" w:hAnsi="Georgia"/>
                <w:sz w:val="36"/>
                <w:szCs w:val="36"/>
              </w:rPr>
              <w:t>……</w:t>
            </w:r>
            <w:r>
              <w:rPr>
                <w:rFonts w:ascii="Georgia" w:hAnsi="Georgia"/>
                <w:sz w:val="36"/>
                <w:szCs w:val="36"/>
              </w:rPr>
              <w:t>….</w:t>
            </w:r>
          </w:p>
        </w:tc>
      </w:tr>
      <w:tr w:rsidR="00DB554D" w:rsidRPr="00C80FA9" w:rsidTr="00CF1969">
        <w:tc>
          <w:tcPr>
            <w:tcW w:w="851" w:type="dxa"/>
          </w:tcPr>
          <w:p w:rsidR="00DB554D" w:rsidRPr="00C80FA9" w:rsidRDefault="00DB554D" w:rsidP="00CF1969">
            <w:pPr>
              <w:pStyle w:val="a3"/>
              <w:spacing w:line="360" w:lineRule="auto"/>
              <w:jc w:val="center"/>
              <w:rPr>
                <w:rFonts w:ascii="Georgia" w:hAnsi="Georgia"/>
                <w:sz w:val="36"/>
                <w:szCs w:val="36"/>
              </w:rPr>
            </w:pPr>
            <w:r>
              <w:rPr>
                <w:rFonts w:ascii="Georgia" w:hAnsi="Georgia"/>
                <w:sz w:val="36"/>
                <w:szCs w:val="36"/>
              </w:rPr>
              <w:t>3.</w:t>
            </w:r>
          </w:p>
        </w:tc>
        <w:tc>
          <w:tcPr>
            <w:tcW w:w="11623" w:type="dxa"/>
          </w:tcPr>
          <w:p w:rsidR="00DB554D" w:rsidRDefault="00DB554D" w:rsidP="00CF1969">
            <w:pPr>
              <w:pStyle w:val="a3"/>
              <w:spacing w:line="360" w:lineRule="auto"/>
              <w:jc w:val="both"/>
              <w:rPr>
                <w:rFonts w:ascii="Georgia" w:hAnsi="Georgia"/>
                <w:sz w:val="36"/>
                <w:szCs w:val="36"/>
              </w:rPr>
            </w:pPr>
            <w:r w:rsidRPr="00C80FA9">
              <w:rPr>
                <w:rFonts w:ascii="Georgia" w:hAnsi="Georgia"/>
                <w:sz w:val="36"/>
                <w:szCs w:val="36"/>
              </w:rPr>
              <w:t>Меры социальной</w:t>
            </w:r>
            <w:r>
              <w:rPr>
                <w:rFonts w:ascii="Georgia" w:hAnsi="Georgia"/>
                <w:sz w:val="36"/>
                <w:szCs w:val="36"/>
              </w:rPr>
              <w:t xml:space="preserve"> поддержки семей с детьми, право на которые  зависит от уровня доходов ………..……….……….…………………………………</w:t>
            </w:r>
          </w:p>
        </w:tc>
      </w:tr>
      <w:tr w:rsidR="00DB554D" w:rsidRPr="00C80FA9" w:rsidTr="00CF1969">
        <w:tc>
          <w:tcPr>
            <w:tcW w:w="851" w:type="dxa"/>
          </w:tcPr>
          <w:p w:rsidR="00DB554D" w:rsidRPr="00C80FA9" w:rsidRDefault="00DB554D" w:rsidP="00CF1969">
            <w:pPr>
              <w:pStyle w:val="a3"/>
              <w:spacing w:line="360" w:lineRule="auto"/>
              <w:jc w:val="center"/>
              <w:rPr>
                <w:rFonts w:ascii="Georgia" w:hAnsi="Georgia"/>
                <w:sz w:val="36"/>
                <w:szCs w:val="36"/>
              </w:rPr>
            </w:pPr>
            <w:r>
              <w:rPr>
                <w:rFonts w:ascii="Georgia" w:hAnsi="Georgia"/>
                <w:sz w:val="36"/>
                <w:szCs w:val="36"/>
              </w:rPr>
              <w:t>4.</w:t>
            </w:r>
          </w:p>
        </w:tc>
        <w:tc>
          <w:tcPr>
            <w:tcW w:w="11623" w:type="dxa"/>
          </w:tcPr>
          <w:p w:rsidR="00DB554D" w:rsidRDefault="00DB554D" w:rsidP="00CF1969">
            <w:pPr>
              <w:pStyle w:val="a3"/>
              <w:spacing w:line="360" w:lineRule="auto"/>
              <w:jc w:val="both"/>
              <w:rPr>
                <w:rFonts w:ascii="Georgia" w:hAnsi="Georgia"/>
                <w:sz w:val="36"/>
                <w:szCs w:val="36"/>
              </w:rPr>
            </w:pPr>
            <w:r>
              <w:rPr>
                <w:rFonts w:ascii="Georgia" w:hAnsi="Georgia"/>
                <w:sz w:val="36"/>
                <w:szCs w:val="36"/>
              </w:rPr>
              <w:t>Дополнительные м</w:t>
            </w:r>
            <w:r w:rsidRPr="00C80FA9">
              <w:rPr>
                <w:rFonts w:ascii="Georgia" w:hAnsi="Georgia"/>
                <w:sz w:val="36"/>
                <w:szCs w:val="36"/>
              </w:rPr>
              <w:t>еры социальной поддержки</w:t>
            </w:r>
            <w:r>
              <w:rPr>
                <w:rFonts w:ascii="Georgia" w:hAnsi="Georgia"/>
                <w:sz w:val="36"/>
                <w:szCs w:val="36"/>
              </w:rPr>
              <w:t xml:space="preserve"> многодетных семей, право на которые</w:t>
            </w:r>
            <w:r w:rsidRPr="00C80FA9">
              <w:rPr>
                <w:rFonts w:ascii="Georgia" w:hAnsi="Georgia"/>
                <w:sz w:val="36"/>
                <w:szCs w:val="36"/>
              </w:rPr>
              <w:t xml:space="preserve"> </w:t>
            </w:r>
            <w:r>
              <w:rPr>
                <w:rFonts w:ascii="Georgia" w:hAnsi="Georgia"/>
                <w:sz w:val="36"/>
                <w:szCs w:val="36"/>
              </w:rPr>
              <w:t xml:space="preserve">зависит от уровня доходов </w:t>
            </w:r>
            <w:r w:rsidRPr="00C80FA9">
              <w:rPr>
                <w:rFonts w:ascii="Georgia" w:hAnsi="Georgia"/>
                <w:sz w:val="36"/>
                <w:szCs w:val="36"/>
              </w:rPr>
              <w:t>………</w:t>
            </w:r>
            <w:r>
              <w:rPr>
                <w:rFonts w:ascii="Georgia" w:hAnsi="Georgia"/>
                <w:sz w:val="36"/>
                <w:szCs w:val="36"/>
              </w:rPr>
              <w:t>.</w:t>
            </w:r>
            <w:r w:rsidRPr="00C80FA9">
              <w:rPr>
                <w:rFonts w:ascii="Georgia" w:hAnsi="Georgia"/>
                <w:sz w:val="36"/>
                <w:szCs w:val="36"/>
              </w:rPr>
              <w:t>……………</w:t>
            </w:r>
          </w:p>
        </w:tc>
      </w:tr>
      <w:tr w:rsidR="00DB554D" w:rsidRPr="00C80FA9" w:rsidTr="00CF1969">
        <w:tc>
          <w:tcPr>
            <w:tcW w:w="851" w:type="dxa"/>
          </w:tcPr>
          <w:p w:rsidR="00DB554D" w:rsidRPr="00C80FA9" w:rsidRDefault="00DB554D" w:rsidP="00CF1969">
            <w:pPr>
              <w:pStyle w:val="a3"/>
              <w:spacing w:line="360" w:lineRule="auto"/>
              <w:jc w:val="center"/>
              <w:rPr>
                <w:rFonts w:ascii="Georgia" w:hAnsi="Georgia"/>
                <w:color w:val="C00000"/>
                <w:sz w:val="36"/>
                <w:szCs w:val="36"/>
              </w:rPr>
            </w:pPr>
          </w:p>
        </w:tc>
        <w:tc>
          <w:tcPr>
            <w:tcW w:w="11623" w:type="dxa"/>
          </w:tcPr>
          <w:p w:rsidR="00DB554D" w:rsidRPr="00C80FA9" w:rsidRDefault="00DB554D" w:rsidP="00CF1969">
            <w:pPr>
              <w:pStyle w:val="a3"/>
              <w:spacing w:line="360" w:lineRule="auto"/>
              <w:jc w:val="center"/>
              <w:rPr>
                <w:rFonts w:ascii="Georgia" w:hAnsi="Georgia"/>
                <w:color w:val="C00000"/>
                <w:sz w:val="36"/>
                <w:szCs w:val="36"/>
              </w:rPr>
            </w:pPr>
          </w:p>
        </w:tc>
      </w:tr>
    </w:tbl>
    <w:p w:rsidR="00DB554D" w:rsidRDefault="00DB554D" w:rsidP="00DB554D">
      <w:pPr>
        <w:pStyle w:val="a3"/>
        <w:ind w:right="268"/>
        <w:jc w:val="center"/>
        <w:rPr>
          <w:rFonts w:ascii="Georgia" w:hAnsi="Georgia"/>
          <w:b/>
          <w:color w:val="632423"/>
          <w:sz w:val="32"/>
          <w:szCs w:val="32"/>
        </w:rPr>
      </w:pPr>
    </w:p>
    <w:p w:rsidR="00DB554D" w:rsidRDefault="00DB554D" w:rsidP="00DB554D">
      <w:pPr>
        <w:pStyle w:val="a3"/>
        <w:ind w:right="268"/>
        <w:jc w:val="center"/>
        <w:rPr>
          <w:rFonts w:ascii="Georgia" w:hAnsi="Georgia"/>
          <w:b/>
          <w:color w:val="632423"/>
          <w:sz w:val="32"/>
          <w:szCs w:val="32"/>
        </w:rPr>
      </w:pPr>
    </w:p>
    <w:p w:rsidR="00DB554D" w:rsidRPr="00DB554D" w:rsidRDefault="00DB554D" w:rsidP="00DB554D">
      <w:pPr>
        <w:pStyle w:val="a3"/>
        <w:ind w:right="268"/>
        <w:jc w:val="center"/>
        <w:rPr>
          <w:rFonts w:ascii="Georgia" w:hAnsi="Georgia"/>
          <w:b/>
          <w:color w:val="632423"/>
          <w:sz w:val="32"/>
          <w:szCs w:val="32"/>
        </w:rPr>
      </w:pPr>
    </w:p>
    <w:p w:rsidR="00DB554D" w:rsidRDefault="00DB554D" w:rsidP="00DB554D">
      <w:pPr>
        <w:pStyle w:val="a3"/>
        <w:ind w:right="268"/>
        <w:jc w:val="center"/>
        <w:rPr>
          <w:rFonts w:ascii="Georgia" w:hAnsi="Georgia"/>
          <w:b/>
          <w:color w:val="632423"/>
          <w:sz w:val="32"/>
          <w:szCs w:val="32"/>
        </w:rPr>
      </w:pPr>
    </w:p>
    <w:p w:rsidR="00DB554D" w:rsidRDefault="00DB554D" w:rsidP="00DB554D">
      <w:pPr>
        <w:pStyle w:val="a3"/>
        <w:ind w:right="268"/>
        <w:jc w:val="center"/>
        <w:rPr>
          <w:rFonts w:ascii="Georgia" w:hAnsi="Georgia"/>
          <w:b/>
          <w:color w:val="632423"/>
          <w:sz w:val="32"/>
          <w:szCs w:val="32"/>
        </w:rPr>
      </w:pPr>
    </w:p>
    <w:p w:rsidR="00DB554D" w:rsidRDefault="00DB554D" w:rsidP="00DB554D">
      <w:pPr>
        <w:pStyle w:val="a3"/>
        <w:ind w:right="268"/>
        <w:jc w:val="center"/>
        <w:rPr>
          <w:rFonts w:ascii="Georgia" w:hAnsi="Georgia"/>
          <w:b/>
          <w:color w:val="632423"/>
          <w:sz w:val="32"/>
          <w:szCs w:val="32"/>
        </w:rPr>
      </w:pPr>
    </w:p>
    <w:p w:rsidR="00DB554D" w:rsidRDefault="00DB554D" w:rsidP="00DB554D">
      <w:pPr>
        <w:pStyle w:val="a3"/>
        <w:tabs>
          <w:tab w:val="left" w:pos="0"/>
        </w:tabs>
        <w:ind w:right="552"/>
        <w:rPr>
          <w:rFonts w:ascii="Georgia" w:hAnsi="Georgia"/>
          <w:b/>
          <w:color w:val="632423"/>
          <w:sz w:val="32"/>
          <w:szCs w:val="32"/>
        </w:rPr>
      </w:pPr>
    </w:p>
    <w:p w:rsidR="00DB554D" w:rsidRDefault="00DB554D" w:rsidP="00DB554D">
      <w:pPr>
        <w:pStyle w:val="a3"/>
        <w:tabs>
          <w:tab w:val="left" w:pos="0"/>
        </w:tabs>
        <w:ind w:right="552"/>
        <w:rPr>
          <w:rFonts w:ascii="Georgia" w:hAnsi="Georgia"/>
          <w:b/>
          <w:color w:val="C00000"/>
          <w:sz w:val="28"/>
          <w:szCs w:val="28"/>
        </w:rPr>
      </w:pPr>
    </w:p>
    <w:p w:rsidR="00DB554D" w:rsidRPr="008A24C0" w:rsidRDefault="00DB554D" w:rsidP="00DB554D">
      <w:pPr>
        <w:pStyle w:val="a3"/>
        <w:tabs>
          <w:tab w:val="left" w:pos="0"/>
        </w:tabs>
        <w:ind w:firstLine="567"/>
        <w:jc w:val="center"/>
        <w:rPr>
          <w:rFonts w:ascii="Georgia" w:hAnsi="Georgia"/>
          <w:b/>
          <w:color w:val="632423"/>
          <w:sz w:val="16"/>
          <w:szCs w:val="16"/>
        </w:rPr>
      </w:pPr>
    </w:p>
    <w:p w:rsidR="00DB554D" w:rsidRDefault="00DB554D" w:rsidP="00DB554D">
      <w:pPr>
        <w:spacing w:line="240" w:lineRule="auto"/>
        <w:jc w:val="right"/>
        <w:rPr>
          <w:rFonts w:ascii="PT Astra Serif" w:hAnsi="PT Astra Serif"/>
          <w:b/>
        </w:rPr>
      </w:pPr>
      <w:r w:rsidRPr="00A35F2B">
        <w:rPr>
          <w:rFonts w:ascii="PT Astra Serif" w:hAnsi="PT Astra Serif"/>
          <w:b/>
        </w:rPr>
        <w:lastRenderedPageBreak/>
        <w:t>Таблица № 1</w:t>
      </w:r>
    </w:p>
    <w:p w:rsidR="00DB554D" w:rsidRPr="00A35F2B" w:rsidRDefault="00DB554D" w:rsidP="00DB554D">
      <w:pPr>
        <w:spacing w:line="240" w:lineRule="auto"/>
        <w:jc w:val="center"/>
        <w:rPr>
          <w:rFonts w:ascii="PT Astra Serif" w:hAnsi="PT Astra Serif"/>
          <w:b/>
        </w:rPr>
      </w:pPr>
      <w:r>
        <w:rPr>
          <w:rFonts w:ascii="PT Astra Serif" w:hAnsi="PT Astra Serif"/>
          <w:b/>
        </w:rPr>
        <w:t>МЕРЫ СОЦИАЛЬНОЙ ПОДДЕРЖКИ СЕМЕЙ С ДЕТЬМИ (НЕЗАВИСИМО ОТ КОЛИЧЕСТВА ДЕТЕЙ),  ПРАВО НА КОТОРЫЕ  ЗАВИСИТ ОТ УРОВНЯ ДОХОДОВ</w:t>
      </w:r>
    </w:p>
    <w:tbl>
      <w:tblPr>
        <w:tblStyle w:val="a6"/>
        <w:tblW w:w="15735" w:type="dxa"/>
        <w:tblInd w:w="-601" w:type="dxa"/>
        <w:tblLayout w:type="fixed"/>
        <w:tblLook w:val="04A0"/>
      </w:tblPr>
      <w:tblGrid>
        <w:gridCol w:w="566"/>
        <w:gridCol w:w="3404"/>
        <w:gridCol w:w="3685"/>
        <w:gridCol w:w="2428"/>
        <w:gridCol w:w="2675"/>
        <w:gridCol w:w="2977"/>
      </w:tblGrid>
      <w:tr w:rsidR="00DB554D" w:rsidTr="00CF1969">
        <w:trPr>
          <w:trHeight w:val="505"/>
        </w:trPr>
        <w:tc>
          <w:tcPr>
            <w:tcW w:w="566" w:type="dxa"/>
          </w:tcPr>
          <w:p w:rsidR="00DB554D" w:rsidRDefault="00DB554D" w:rsidP="00CF1969">
            <w:pPr>
              <w:jc w:val="center"/>
              <w:rPr>
                <w:rFonts w:ascii="PT Astra Serif" w:hAnsi="PT Astra Serif"/>
                <w:b/>
              </w:rPr>
            </w:pPr>
            <w:r>
              <w:rPr>
                <w:rFonts w:ascii="PT Astra Serif" w:hAnsi="PT Astra Serif"/>
                <w:b/>
              </w:rPr>
              <w:t xml:space="preserve">№ </w:t>
            </w:r>
            <w:proofErr w:type="spellStart"/>
            <w:proofErr w:type="gramStart"/>
            <w:r>
              <w:rPr>
                <w:rFonts w:ascii="PT Astra Serif" w:hAnsi="PT Astra Serif"/>
                <w:b/>
              </w:rPr>
              <w:t>п</w:t>
            </w:r>
            <w:proofErr w:type="spellEnd"/>
            <w:proofErr w:type="gramEnd"/>
            <w:r>
              <w:rPr>
                <w:rFonts w:ascii="PT Astra Serif" w:hAnsi="PT Astra Serif"/>
                <w:b/>
              </w:rPr>
              <w:t>/</w:t>
            </w:r>
            <w:proofErr w:type="spellStart"/>
            <w:r>
              <w:rPr>
                <w:rFonts w:ascii="PT Astra Serif" w:hAnsi="PT Astra Serif"/>
                <w:b/>
              </w:rPr>
              <w:t>п</w:t>
            </w:r>
            <w:proofErr w:type="spellEnd"/>
          </w:p>
        </w:tc>
        <w:tc>
          <w:tcPr>
            <w:tcW w:w="3404" w:type="dxa"/>
          </w:tcPr>
          <w:p w:rsidR="00DB554D" w:rsidRDefault="00DB554D" w:rsidP="00CF1969">
            <w:pPr>
              <w:jc w:val="center"/>
              <w:rPr>
                <w:rFonts w:ascii="PT Astra Serif" w:hAnsi="PT Astra Serif"/>
                <w:b/>
              </w:rPr>
            </w:pPr>
            <w:r>
              <w:rPr>
                <w:rFonts w:ascii="PT Astra Serif" w:hAnsi="PT Astra Serif"/>
                <w:b/>
              </w:rPr>
              <w:t xml:space="preserve"> Мера социальной поддержки</w:t>
            </w:r>
          </w:p>
        </w:tc>
        <w:tc>
          <w:tcPr>
            <w:tcW w:w="3685" w:type="dxa"/>
          </w:tcPr>
          <w:p w:rsidR="00DB554D" w:rsidRDefault="00DB554D" w:rsidP="00CF1969">
            <w:pPr>
              <w:jc w:val="center"/>
              <w:rPr>
                <w:rFonts w:ascii="PT Astra Serif" w:hAnsi="PT Astra Serif"/>
                <w:b/>
              </w:rPr>
            </w:pPr>
            <w:r>
              <w:rPr>
                <w:rFonts w:ascii="PT Astra Serif" w:hAnsi="PT Astra Serif"/>
                <w:b/>
              </w:rPr>
              <w:t>Размер</w:t>
            </w:r>
          </w:p>
        </w:tc>
        <w:tc>
          <w:tcPr>
            <w:tcW w:w="2428" w:type="dxa"/>
          </w:tcPr>
          <w:p w:rsidR="00DB554D" w:rsidRDefault="00DB554D" w:rsidP="00CF1969">
            <w:pPr>
              <w:jc w:val="center"/>
              <w:rPr>
                <w:rFonts w:ascii="PT Astra Serif" w:hAnsi="PT Astra Serif"/>
                <w:b/>
              </w:rPr>
            </w:pPr>
            <w:r>
              <w:rPr>
                <w:rFonts w:ascii="PT Astra Serif" w:hAnsi="PT Astra Serif"/>
                <w:b/>
              </w:rPr>
              <w:t>Где оформить</w:t>
            </w:r>
          </w:p>
        </w:tc>
        <w:tc>
          <w:tcPr>
            <w:tcW w:w="2675" w:type="dxa"/>
          </w:tcPr>
          <w:p w:rsidR="00DB554D" w:rsidRDefault="00DB554D" w:rsidP="00CF1969">
            <w:pPr>
              <w:jc w:val="center"/>
              <w:rPr>
                <w:rFonts w:ascii="PT Astra Serif" w:hAnsi="PT Astra Serif"/>
                <w:b/>
              </w:rPr>
            </w:pPr>
            <w:r>
              <w:rPr>
                <w:rFonts w:ascii="PT Astra Serif" w:hAnsi="PT Astra Serif"/>
                <w:b/>
              </w:rPr>
              <w:t>Нормативный правовой акт</w:t>
            </w:r>
          </w:p>
        </w:tc>
        <w:tc>
          <w:tcPr>
            <w:tcW w:w="2977" w:type="dxa"/>
          </w:tcPr>
          <w:p w:rsidR="00DB554D" w:rsidRDefault="00DB554D" w:rsidP="00CF1969">
            <w:pPr>
              <w:jc w:val="center"/>
              <w:rPr>
                <w:rFonts w:ascii="PT Astra Serif" w:hAnsi="PT Astra Serif"/>
                <w:b/>
              </w:rPr>
            </w:pPr>
            <w:r>
              <w:rPr>
                <w:rFonts w:ascii="PT Astra Serif" w:hAnsi="PT Astra Serif"/>
                <w:b/>
              </w:rPr>
              <w:t>Примечание</w:t>
            </w: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1</w:t>
            </w:r>
          </w:p>
        </w:tc>
        <w:tc>
          <w:tcPr>
            <w:tcW w:w="3404" w:type="dxa"/>
          </w:tcPr>
          <w:p w:rsidR="00DB554D" w:rsidRDefault="00DB554D" w:rsidP="00CF1969">
            <w:pPr>
              <w:jc w:val="center"/>
              <w:rPr>
                <w:rFonts w:ascii="PT Astra Serif" w:hAnsi="PT Astra Serif"/>
                <w:b/>
              </w:rPr>
            </w:pPr>
            <w:r>
              <w:rPr>
                <w:rFonts w:ascii="PT Astra Serif" w:hAnsi="PT Astra Serif"/>
                <w:b/>
              </w:rPr>
              <w:t>2</w:t>
            </w:r>
          </w:p>
        </w:tc>
        <w:tc>
          <w:tcPr>
            <w:tcW w:w="3685" w:type="dxa"/>
          </w:tcPr>
          <w:p w:rsidR="00DB554D" w:rsidRDefault="00DB554D" w:rsidP="00CF1969">
            <w:pPr>
              <w:jc w:val="center"/>
              <w:rPr>
                <w:rFonts w:ascii="PT Astra Serif" w:hAnsi="PT Astra Serif"/>
                <w:b/>
              </w:rPr>
            </w:pPr>
            <w:r>
              <w:rPr>
                <w:rFonts w:ascii="PT Astra Serif" w:hAnsi="PT Astra Serif"/>
                <w:b/>
              </w:rPr>
              <w:t>3</w:t>
            </w:r>
          </w:p>
        </w:tc>
        <w:tc>
          <w:tcPr>
            <w:tcW w:w="2428" w:type="dxa"/>
          </w:tcPr>
          <w:p w:rsidR="00DB554D" w:rsidRDefault="00DB554D" w:rsidP="00CF1969">
            <w:pPr>
              <w:jc w:val="center"/>
              <w:rPr>
                <w:rFonts w:ascii="PT Astra Serif" w:hAnsi="PT Astra Serif"/>
                <w:b/>
              </w:rPr>
            </w:pPr>
            <w:r>
              <w:rPr>
                <w:rFonts w:ascii="PT Astra Serif" w:hAnsi="PT Astra Serif"/>
                <w:b/>
              </w:rPr>
              <w:t>4</w:t>
            </w:r>
          </w:p>
        </w:tc>
        <w:tc>
          <w:tcPr>
            <w:tcW w:w="2675" w:type="dxa"/>
          </w:tcPr>
          <w:p w:rsidR="00DB554D" w:rsidRDefault="00DB554D" w:rsidP="00CF1969">
            <w:pPr>
              <w:jc w:val="center"/>
              <w:rPr>
                <w:rFonts w:ascii="PT Astra Serif" w:hAnsi="PT Astra Serif"/>
                <w:b/>
              </w:rPr>
            </w:pPr>
            <w:r>
              <w:rPr>
                <w:rFonts w:ascii="PT Astra Serif" w:hAnsi="PT Astra Serif"/>
                <w:b/>
              </w:rPr>
              <w:t>5</w:t>
            </w:r>
          </w:p>
        </w:tc>
        <w:tc>
          <w:tcPr>
            <w:tcW w:w="2977" w:type="dxa"/>
          </w:tcPr>
          <w:p w:rsidR="00DB554D" w:rsidRDefault="00DB554D" w:rsidP="00CF1969">
            <w:pPr>
              <w:jc w:val="center"/>
              <w:rPr>
                <w:rFonts w:ascii="PT Astra Serif" w:hAnsi="PT Astra Serif"/>
                <w:b/>
              </w:rPr>
            </w:pPr>
            <w:r>
              <w:rPr>
                <w:rFonts w:ascii="PT Astra Serif" w:hAnsi="PT Astra Serif"/>
                <w:b/>
              </w:rPr>
              <w:t>6</w:t>
            </w: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1.</w:t>
            </w:r>
          </w:p>
        </w:tc>
        <w:tc>
          <w:tcPr>
            <w:tcW w:w="3404" w:type="dxa"/>
          </w:tcPr>
          <w:p w:rsidR="00DB554D" w:rsidRDefault="00DB554D" w:rsidP="00CF1969">
            <w:pPr>
              <w:jc w:val="both"/>
              <w:rPr>
                <w:rFonts w:ascii="PT Astra Serif" w:hAnsi="PT Astra Serif"/>
                <w:b/>
              </w:rPr>
            </w:pPr>
            <w:r w:rsidRPr="004A5037">
              <w:rPr>
                <w:rFonts w:ascii="PT Astra Serif" w:hAnsi="PT Astra Serif"/>
                <w:sz w:val="24"/>
                <w:szCs w:val="24"/>
              </w:rPr>
              <w:t>ежемесячное пособие на ребенка в возрасте от 17 до 18 лет, обучающегося в общеобразовательной организации</w:t>
            </w:r>
          </w:p>
        </w:tc>
        <w:tc>
          <w:tcPr>
            <w:tcW w:w="3685" w:type="dxa"/>
          </w:tcPr>
          <w:p w:rsidR="00DB554D" w:rsidRPr="008554E3" w:rsidRDefault="00DB554D" w:rsidP="00CF1969">
            <w:pPr>
              <w:jc w:val="center"/>
              <w:rPr>
                <w:rFonts w:ascii="PT Astra Serif" w:hAnsi="PT Astra Serif"/>
              </w:rPr>
            </w:pPr>
            <w:r w:rsidRPr="008554E3">
              <w:rPr>
                <w:rFonts w:ascii="PT Astra Serif" w:hAnsi="PT Astra Serif"/>
                <w:bCs/>
                <w:sz w:val="24"/>
                <w:szCs w:val="24"/>
              </w:rPr>
              <w:t>1 061,00 руб.</w:t>
            </w:r>
          </w:p>
        </w:tc>
        <w:tc>
          <w:tcPr>
            <w:tcW w:w="2428" w:type="dxa"/>
          </w:tcPr>
          <w:p w:rsidR="00DB554D" w:rsidRPr="008554E3" w:rsidRDefault="00DB554D" w:rsidP="00CF1969">
            <w:pPr>
              <w:jc w:val="both"/>
              <w:rPr>
                <w:rFonts w:ascii="PT Astra Serif" w:hAnsi="PT Astra Serif"/>
              </w:rPr>
            </w:pPr>
            <w:r w:rsidRPr="008554E3">
              <w:rPr>
                <w:rFonts w:ascii="PT Astra Serif" w:hAnsi="PT Astra Serif"/>
              </w:rPr>
              <w:t xml:space="preserve"> в учреждении социальной поддержки</w:t>
            </w:r>
            <w:r>
              <w:rPr>
                <w:rFonts w:ascii="PT Astra Serif" w:hAnsi="PT Astra Serif"/>
              </w:rPr>
              <w:t xml:space="preserve"> населения </w:t>
            </w:r>
          </w:p>
        </w:tc>
        <w:tc>
          <w:tcPr>
            <w:tcW w:w="2675" w:type="dxa"/>
          </w:tcPr>
          <w:p w:rsidR="00DB554D" w:rsidRDefault="00DB554D" w:rsidP="00CF1969">
            <w:pPr>
              <w:jc w:val="both"/>
              <w:rPr>
                <w:rFonts w:ascii="PT Astra Serif" w:hAnsi="PT Astra Serif"/>
                <w:sz w:val="24"/>
                <w:szCs w:val="24"/>
              </w:rPr>
            </w:pPr>
            <w:r w:rsidRPr="008554E3">
              <w:rPr>
                <w:rFonts w:ascii="PT Astra Serif" w:hAnsi="PT Astra Serif"/>
                <w:sz w:val="24"/>
                <w:szCs w:val="24"/>
              </w:rPr>
              <w:t>Закон Саратовской области от 20.12.2022 № 167-ЗСО «О пособии на ребенка гражданам, проживающим на территории Саратовской области»</w:t>
            </w:r>
          </w:p>
          <w:p w:rsidR="00DB554D" w:rsidRPr="008554E3" w:rsidRDefault="00DB554D" w:rsidP="00CF1969">
            <w:pPr>
              <w:jc w:val="both"/>
              <w:rPr>
                <w:rFonts w:ascii="PT Astra Serif" w:hAnsi="PT Astra Serif"/>
              </w:rPr>
            </w:pPr>
          </w:p>
        </w:tc>
        <w:tc>
          <w:tcPr>
            <w:tcW w:w="2977" w:type="dxa"/>
          </w:tcPr>
          <w:p w:rsidR="00DB554D" w:rsidRDefault="00DB554D" w:rsidP="00CF1969">
            <w:pPr>
              <w:jc w:val="center"/>
              <w:rPr>
                <w:rFonts w:ascii="PT Astra Serif" w:hAnsi="PT Astra Serif"/>
                <w:b/>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2.</w:t>
            </w:r>
          </w:p>
        </w:tc>
        <w:tc>
          <w:tcPr>
            <w:tcW w:w="3404" w:type="dxa"/>
          </w:tcPr>
          <w:p w:rsidR="00DB554D" w:rsidRDefault="00DB554D" w:rsidP="00CF1969">
            <w:pPr>
              <w:jc w:val="both"/>
              <w:rPr>
                <w:rFonts w:ascii="PT Astra Serif" w:hAnsi="PT Astra Serif"/>
                <w:sz w:val="24"/>
                <w:szCs w:val="24"/>
              </w:rPr>
            </w:pPr>
            <w:r w:rsidRPr="00046D09">
              <w:rPr>
                <w:rFonts w:ascii="PT Astra Serif" w:hAnsi="PT Astra Serif"/>
                <w:sz w:val="24"/>
                <w:szCs w:val="24"/>
              </w:rPr>
              <w:t>государственная социальная помощь малоимущим семьям и малоимущим одиноко проживающим гражданам</w:t>
            </w:r>
          </w:p>
          <w:p w:rsidR="00DB554D" w:rsidRDefault="00DB554D" w:rsidP="00CF1969">
            <w:pPr>
              <w:jc w:val="center"/>
              <w:rPr>
                <w:rFonts w:ascii="PT Astra Serif" w:hAnsi="PT Astra Serif"/>
                <w:b/>
              </w:rPr>
            </w:pPr>
          </w:p>
        </w:tc>
        <w:tc>
          <w:tcPr>
            <w:tcW w:w="3685" w:type="dxa"/>
          </w:tcPr>
          <w:p w:rsidR="00DB554D" w:rsidRPr="002E3798" w:rsidRDefault="00DB554D" w:rsidP="00CF1969">
            <w:pPr>
              <w:jc w:val="center"/>
              <w:rPr>
                <w:rFonts w:ascii="PT Astra Serif" w:hAnsi="PT Astra Serif"/>
              </w:rPr>
            </w:pPr>
            <w:r>
              <w:rPr>
                <w:rFonts w:ascii="PT Astra Serif" w:hAnsi="PT Astra Serif"/>
              </w:rPr>
              <w:t>д</w:t>
            </w:r>
            <w:r w:rsidRPr="002E3798">
              <w:rPr>
                <w:rFonts w:ascii="PT Astra Serif" w:hAnsi="PT Astra Serif"/>
              </w:rPr>
              <w:t xml:space="preserve">о 2 000 руб. в календарном году </w:t>
            </w:r>
          </w:p>
        </w:tc>
        <w:tc>
          <w:tcPr>
            <w:tcW w:w="2428" w:type="dxa"/>
          </w:tcPr>
          <w:p w:rsidR="00DB554D" w:rsidRPr="002E3798" w:rsidRDefault="00DB554D" w:rsidP="00CF1969">
            <w:pPr>
              <w:jc w:val="both"/>
              <w:rPr>
                <w:rFonts w:ascii="PT Astra Serif" w:hAnsi="PT Astra Serif"/>
              </w:rPr>
            </w:pPr>
            <w:r>
              <w:rPr>
                <w:rFonts w:ascii="PT Astra Serif" w:hAnsi="PT Astra Serif"/>
              </w:rPr>
              <w:t>в учреждении социальной поддержки</w:t>
            </w:r>
            <w:r w:rsidRPr="002E3798">
              <w:rPr>
                <w:rFonts w:ascii="PT Astra Serif" w:hAnsi="PT Astra Serif"/>
              </w:rPr>
              <w:t xml:space="preserve"> населения </w:t>
            </w:r>
          </w:p>
        </w:tc>
        <w:tc>
          <w:tcPr>
            <w:tcW w:w="2675" w:type="dxa"/>
          </w:tcPr>
          <w:p w:rsidR="00DB554D" w:rsidRDefault="00DB554D" w:rsidP="00CF1969">
            <w:pPr>
              <w:jc w:val="both"/>
              <w:rPr>
                <w:rStyle w:val="StrongEmphasis"/>
                <w:rFonts w:ascii="PT Astra Serif" w:hAnsi="PT Astra Serif"/>
                <w:b w:val="0"/>
                <w:sz w:val="24"/>
                <w:szCs w:val="24"/>
              </w:rPr>
            </w:pPr>
            <w:r w:rsidRPr="002E3798">
              <w:rPr>
                <w:rStyle w:val="StrongEmphasis"/>
                <w:rFonts w:ascii="PT Astra Serif" w:hAnsi="PT Astra Serif"/>
                <w:sz w:val="24"/>
                <w:szCs w:val="24"/>
              </w:rPr>
              <w:t>Закон Саратовской области от 25.12.2009 № 214-ЗСО «О государственной социальной помощи в Саратовской области»</w:t>
            </w:r>
          </w:p>
          <w:p w:rsidR="00DB554D" w:rsidRPr="002E3798" w:rsidRDefault="00DB554D" w:rsidP="00CF1969">
            <w:pPr>
              <w:jc w:val="both"/>
              <w:rPr>
                <w:rFonts w:ascii="PT Astra Serif" w:hAnsi="PT Astra Serif"/>
                <w:b/>
              </w:rPr>
            </w:pPr>
          </w:p>
        </w:tc>
        <w:tc>
          <w:tcPr>
            <w:tcW w:w="2977" w:type="dxa"/>
          </w:tcPr>
          <w:p w:rsidR="00DB554D" w:rsidRPr="002E3798" w:rsidRDefault="00DB554D" w:rsidP="00CF1969">
            <w:pPr>
              <w:jc w:val="both"/>
              <w:rPr>
                <w:rFonts w:ascii="PT Astra Serif" w:hAnsi="PT Astra Serif"/>
              </w:rPr>
            </w:pPr>
            <w:r>
              <w:rPr>
                <w:rFonts w:ascii="PT Astra Serif" w:hAnsi="PT Astra Serif"/>
              </w:rPr>
              <w:t>Г</w:t>
            </w:r>
            <w:r w:rsidRPr="002E3798">
              <w:rPr>
                <w:rFonts w:ascii="PT Astra Serif" w:hAnsi="PT Astra Serif"/>
              </w:rPr>
              <w:t>осударственная социальная помощь предоставляется, в т.ч. семьям с детьми</w:t>
            </w:r>
          </w:p>
        </w:tc>
      </w:tr>
      <w:tr w:rsidR="00DB554D" w:rsidTr="00CF1969">
        <w:trPr>
          <w:trHeight w:val="2022"/>
        </w:trPr>
        <w:tc>
          <w:tcPr>
            <w:tcW w:w="566" w:type="dxa"/>
          </w:tcPr>
          <w:p w:rsidR="00DB554D" w:rsidRDefault="00DB554D" w:rsidP="00CF1969">
            <w:pPr>
              <w:jc w:val="center"/>
              <w:rPr>
                <w:rFonts w:ascii="PT Astra Serif" w:hAnsi="PT Astra Serif"/>
                <w:b/>
              </w:rPr>
            </w:pPr>
            <w:r>
              <w:rPr>
                <w:rFonts w:ascii="PT Astra Serif" w:hAnsi="PT Astra Serif"/>
                <w:b/>
              </w:rPr>
              <w:lastRenderedPageBreak/>
              <w:t>3.</w:t>
            </w:r>
          </w:p>
        </w:tc>
        <w:tc>
          <w:tcPr>
            <w:tcW w:w="3404" w:type="dxa"/>
          </w:tcPr>
          <w:p w:rsidR="00DB554D" w:rsidRDefault="00DB554D" w:rsidP="00CF1969">
            <w:pPr>
              <w:pStyle w:val="2"/>
              <w:jc w:val="both"/>
              <w:rPr>
                <w:rFonts w:ascii="PT Astra Serif" w:hAnsi="PT Astra Serif"/>
                <w:b w:val="0"/>
                <w:sz w:val="24"/>
                <w:szCs w:val="24"/>
                <w:lang w:val="ru-RU"/>
              </w:rPr>
            </w:pPr>
            <w:r w:rsidRPr="00046D09">
              <w:rPr>
                <w:rFonts w:ascii="PT Astra Serif" w:hAnsi="PT Astra Serif"/>
                <w:b w:val="0"/>
                <w:sz w:val="24"/>
                <w:szCs w:val="24"/>
              </w:rPr>
              <w:t xml:space="preserve">государственная социальная помощь  на основании  социального контракта </w:t>
            </w:r>
            <w:r>
              <w:rPr>
                <w:rFonts w:ascii="PT Astra Serif" w:hAnsi="PT Astra Serif"/>
                <w:b w:val="0"/>
                <w:sz w:val="24"/>
                <w:szCs w:val="24"/>
                <w:lang w:val="ru-RU"/>
              </w:rPr>
              <w:t xml:space="preserve"> отдельным категориям граждан</w:t>
            </w:r>
          </w:p>
          <w:p w:rsidR="00DB554D" w:rsidRDefault="00DB554D" w:rsidP="00CF1969">
            <w:pPr>
              <w:jc w:val="center"/>
              <w:rPr>
                <w:rFonts w:ascii="PT Astra Serif" w:hAnsi="PT Astra Serif"/>
                <w:b/>
              </w:rPr>
            </w:pPr>
          </w:p>
        </w:tc>
        <w:tc>
          <w:tcPr>
            <w:tcW w:w="3685" w:type="dxa"/>
          </w:tcPr>
          <w:p w:rsidR="00DB554D" w:rsidRDefault="00DB554D" w:rsidP="00CF1969">
            <w:pPr>
              <w:jc w:val="center"/>
              <w:rPr>
                <w:rFonts w:ascii="PT Astra Serif" w:hAnsi="PT Astra Serif"/>
                <w:b/>
              </w:rPr>
            </w:pPr>
            <w:r w:rsidRPr="00CD75A5">
              <w:rPr>
                <w:rFonts w:ascii="PT Astra Serif" w:hAnsi="PT Astra Serif"/>
                <w:sz w:val="24"/>
                <w:szCs w:val="24"/>
              </w:rPr>
              <w:t>до 350 000 руб.</w:t>
            </w:r>
          </w:p>
        </w:tc>
        <w:tc>
          <w:tcPr>
            <w:tcW w:w="2428" w:type="dxa"/>
          </w:tcPr>
          <w:p w:rsidR="00DB554D" w:rsidRDefault="00DB554D" w:rsidP="00CF1969">
            <w:pPr>
              <w:jc w:val="both"/>
              <w:rPr>
                <w:rFonts w:ascii="PT Astra Serif" w:hAnsi="PT Astra Serif"/>
                <w:b/>
              </w:rPr>
            </w:pPr>
            <w:r>
              <w:rPr>
                <w:rFonts w:ascii="PT Astra Serif" w:hAnsi="PT Astra Serif"/>
              </w:rPr>
              <w:t xml:space="preserve">в учреждении социальной поддержки </w:t>
            </w:r>
            <w:r w:rsidRPr="002E3798">
              <w:rPr>
                <w:rFonts w:ascii="PT Astra Serif" w:hAnsi="PT Astra Serif"/>
              </w:rPr>
              <w:t xml:space="preserve"> населения </w:t>
            </w:r>
          </w:p>
        </w:tc>
        <w:tc>
          <w:tcPr>
            <w:tcW w:w="2675" w:type="dxa"/>
          </w:tcPr>
          <w:p w:rsidR="00DB554D" w:rsidRDefault="00DB554D" w:rsidP="00CF1969">
            <w:pPr>
              <w:jc w:val="both"/>
              <w:rPr>
                <w:rFonts w:ascii="PT Astra Serif" w:hAnsi="PT Astra Serif"/>
                <w:sz w:val="24"/>
                <w:szCs w:val="24"/>
              </w:rPr>
            </w:pPr>
            <w:r w:rsidRPr="002E3798">
              <w:rPr>
                <w:rFonts w:ascii="PT Astra Serif" w:hAnsi="PT Astra Serif"/>
                <w:sz w:val="24"/>
                <w:szCs w:val="24"/>
              </w:rPr>
              <w:t>постановление Правительства  Саратовской области  от 25.12.2023  № 1221-П «Об условиях, порядке назначения и выплаты государственной социальной помощи на основании социального контракта»</w:t>
            </w:r>
          </w:p>
          <w:p w:rsidR="00DB554D" w:rsidRPr="002E3798" w:rsidRDefault="00DB554D" w:rsidP="00CF1969">
            <w:pPr>
              <w:jc w:val="both"/>
              <w:rPr>
                <w:rFonts w:ascii="PT Astra Serif" w:hAnsi="PT Astra Serif"/>
                <w:b/>
                <w:sz w:val="24"/>
                <w:szCs w:val="24"/>
              </w:rPr>
            </w:pPr>
            <w:proofErr w:type="spellStart"/>
            <w:proofErr w:type="gramStart"/>
            <w:r>
              <w:rPr>
                <w:rFonts w:ascii="PT Astra Serif" w:hAnsi="PT Astra Serif"/>
                <w:sz w:val="24"/>
                <w:szCs w:val="24"/>
              </w:rPr>
              <w:t>р</w:t>
            </w:r>
            <w:proofErr w:type="spellEnd"/>
            <w:proofErr w:type="gramEnd"/>
          </w:p>
        </w:tc>
        <w:tc>
          <w:tcPr>
            <w:tcW w:w="2977" w:type="dxa"/>
          </w:tcPr>
          <w:p w:rsidR="00DB554D" w:rsidRDefault="00DB554D" w:rsidP="00CF1969">
            <w:pPr>
              <w:jc w:val="both"/>
              <w:rPr>
                <w:rFonts w:ascii="PT Astra Serif" w:hAnsi="PT Astra Serif"/>
                <w:b/>
              </w:rPr>
            </w:pPr>
            <w:r>
              <w:rPr>
                <w:rFonts w:ascii="PT Astra Serif" w:hAnsi="PT Astra Serif"/>
              </w:rPr>
              <w:t>Г</w:t>
            </w:r>
            <w:r w:rsidRPr="002E3798">
              <w:rPr>
                <w:rFonts w:ascii="PT Astra Serif" w:hAnsi="PT Astra Serif"/>
              </w:rPr>
              <w:t>осударственная социальная помощь</w:t>
            </w:r>
            <w:r>
              <w:rPr>
                <w:rFonts w:ascii="PT Astra Serif" w:hAnsi="PT Astra Serif"/>
              </w:rPr>
              <w:t xml:space="preserve"> на основании социального контракта</w:t>
            </w:r>
            <w:r w:rsidRPr="002E3798">
              <w:rPr>
                <w:rFonts w:ascii="PT Astra Serif" w:hAnsi="PT Astra Serif"/>
              </w:rPr>
              <w:t xml:space="preserve"> предоставляется, в т.ч. семьям с детьми</w:t>
            </w: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4.</w:t>
            </w:r>
          </w:p>
        </w:tc>
        <w:tc>
          <w:tcPr>
            <w:tcW w:w="3404" w:type="dxa"/>
          </w:tcPr>
          <w:p w:rsidR="00DB554D" w:rsidRPr="009A71CB" w:rsidRDefault="00DB554D" w:rsidP="00CF1969">
            <w:pPr>
              <w:autoSpaceDE w:val="0"/>
              <w:autoSpaceDN w:val="0"/>
              <w:adjustRightInd w:val="0"/>
              <w:jc w:val="both"/>
              <w:rPr>
                <w:rFonts w:ascii="PT Astra Serif" w:hAnsi="PT Astra Serif"/>
                <w:sz w:val="24"/>
                <w:szCs w:val="24"/>
              </w:rPr>
            </w:pPr>
            <w:r>
              <w:rPr>
                <w:rFonts w:ascii="PT Astra Serif" w:hAnsi="PT Astra Serif"/>
                <w:sz w:val="24"/>
                <w:szCs w:val="24"/>
              </w:rPr>
              <w:t>б</w:t>
            </w:r>
            <w:r w:rsidRPr="009A71CB">
              <w:rPr>
                <w:rFonts w:ascii="PT Astra Serif" w:hAnsi="PT Astra Serif"/>
                <w:sz w:val="24"/>
                <w:szCs w:val="24"/>
              </w:rPr>
              <w:t xml:space="preserve">есплатное обеспечение полноценным питанием (специализированными продуктами) по заключению врачей беременных </w:t>
            </w:r>
            <w:r w:rsidRPr="009A71CB">
              <w:rPr>
                <w:rFonts w:ascii="PT Astra Serif" w:hAnsi="PT Astra Serif"/>
                <w:bCs/>
                <w:sz w:val="24"/>
                <w:szCs w:val="24"/>
              </w:rPr>
              <w:t>женщин, кормящих матерей, а также детей в возрасте до трех лет</w:t>
            </w:r>
          </w:p>
          <w:p w:rsidR="00DB554D" w:rsidRPr="009A71CB" w:rsidRDefault="00DB554D" w:rsidP="00CF1969">
            <w:pPr>
              <w:jc w:val="center"/>
              <w:rPr>
                <w:rFonts w:ascii="PT Astra Serif" w:hAnsi="PT Astra Serif"/>
                <w:b/>
                <w:sz w:val="24"/>
                <w:szCs w:val="24"/>
              </w:rPr>
            </w:pPr>
          </w:p>
        </w:tc>
        <w:tc>
          <w:tcPr>
            <w:tcW w:w="3685" w:type="dxa"/>
          </w:tcPr>
          <w:p w:rsidR="00DB554D" w:rsidRPr="004B5EF9" w:rsidRDefault="00DB554D" w:rsidP="00CF1969">
            <w:pPr>
              <w:pStyle w:val="s1"/>
              <w:shd w:val="clear" w:color="auto" w:fill="FFFFFF"/>
              <w:jc w:val="both"/>
              <w:rPr>
                <w:color w:val="22272F"/>
              </w:rPr>
            </w:pPr>
            <w:r>
              <w:rPr>
                <w:color w:val="22272F"/>
              </w:rPr>
              <w:t>р</w:t>
            </w:r>
            <w:r w:rsidRPr="004B5EF9">
              <w:rPr>
                <w:color w:val="22272F"/>
              </w:rPr>
              <w:t>екомендуемые нормы потребления специализированных продуктов составляют:</w:t>
            </w:r>
          </w:p>
          <w:p w:rsidR="00DB554D" w:rsidRPr="004B5EF9" w:rsidRDefault="00DB554D" w:rsidP="00CF1969">
            <w:pPr>
              <w:pStyle w:val="s1"/>
              <w:shd w:val="clear" w:color="auto" w:fill="FFFFFF"/>
              <w:jc w:val="both"/>
              <w:rPr>
                <w:color w:val="22272F"/>
              </w:rPr>
            </w:pPr>
            <w:r w:rsidRPr="004B5EF9">
              <w:rPr>
                <w:color w:val="22272F"/>
              </w:rPr>
              <w:t>на 1 ребенка первого года жизни до 2400 граммов сухой адаптированной смеси в месяц;</w:t>
            </w:r>
          </w:p>
          <w:p w:rsidR="00DB554D" w:rsidRPr="004B5EF9" w:rsidRDefault="00DB554D" w:rsidP="00CF1969">
            <w:pPr>
              <w:pStyle w:val="s1"/>
              <w:shd w:val="clear" w:color="auto" w:fill="FFFFFF"/>
              <w:jc w:val="both"/>
              <w:rPr>
                <w:color w:val="22272F"/>
              </w:rPr>
            </w:pPr>
            <w:r w:rsidRPr="004B5EF9">
              <w:rPr>
                <w:color w:val="22272F"/>
              </w:rPr>
              <w:t>на 1</w:t>
            </w:r>
            <w:r>
              <w:rPr>
                <w:color w:val="22272F"/>
              </w:rPr>
              <w:t xml:space="preserve"> ребенка</w:t>
            </w:r>
            <w:r w:rsidRPr="004B5EF9">
              <w:rPr>
                <w:color w:val="22272F"/>
              </w:rPr>
              <w:t>  </w:t>
            </w:r>
            <w:r>
              <w:rPr>
                <w:color w:val="22272F"/>
              </w:rPr>
              <w:t>второго</w:t>
            </w:r>
            <w:r w:rsidRPr="004B5EF9">
              <w:rPr>
                <w:color w:val="22272F"/>
              </w:rPr>
              <w:t xml:space="preserve"> и третьего года жизни до 1250 граммов сухого вещества молочной каши в месяц;</w:t>
            </w:r>
          </w:p>
          <w:p w:rsidR="00DB554D" w:rsidRPr="004B5EF9" w:rsidRDefault="00DB554D" w:rsidP="00CF1969">
            <w:pPr>
              <w:pStyle w:val="s1"/>
              <w:shd w:val="clear" w:color="auto" w:fill="FFFFFF"/>
              <w:jc w:val="both"/>
              <w:rPr>
                <w:color w:val="22272F"/>
              </w:rPr>
            </w:pPr>
            <w:r w:rsidRPr="004B5EF9">
              <w:rPr>
                <w:color w:val="22272F"/>
              </w:rPr>
              <w:t>на 1 беременную или кормящую женщину до 2400 граммов сухого вещества специализированной смеси в месяц.</w:t>
            </w:r>
          </w:p>
          <w:p w:rsidR="00DB554D" w:rsidRPr="009A71CB" w:rsidRDefault="00DB554D" w:rsidP="00CF1969">
            <w:pPr>
              <w:jc w:val="center"/>
              <w:rPr>
                <w:rFonts w:ascii="PT Astra Serif" w:hAnsi="PT Astra Serif"/>
                <w:b/>
                <w:sz w:val="24"/>
                <w:szCs w:val="24"/>
              </w:rPr>
            </w:pPr>
          </w:p>
        </w:tc>
        <w:tc>
          <w:tcPr>
            <w:tcW w:w="2428" w:type="dxa"/>
          </w:tcPr>
          <w:p w:rsidR="00DB554D" w:rsidRPr="009A71CB" w:rsidRDefault="00DB554D" w:rsidP="00CF1969">
            <w:pPr>
              <w:jc w:val="both"/>
              <w:rPr>
                <w:rFonts w:ascii="PT Astra Serif" w:hAnsi="PT Astra Serif"/>
                <w:sz w:val="24"/>
                <w:szCs w:val="24"/>
              </w:rPr>
            </w:pPr>
            <w:r w:rsidRPr="009A71CB">
              <w:rPr>
                <w:rFonts w:ascii="PT Astra Serif" w:hAnsi="PT Astra Serif"/>
                <w:sz w:val="24"/>
                <w:szCs w:val="24"/>
              </w:rPr>
              <w:lastRenderedPageBreak/>
              <w:t>в медицинских организациях</w:t>
            </w:r>
          </w:p>
        </w:tc>
        <w:tc>
          <w:tcPr>
            <w:tcW w:w="2675" w:type="dxa"/>
          </w:tcPr>
          <w:p w:rsidR="00DB554D" w:rsidRDefault="00DB554D" w:rsidP="00CF1969">
            <w:pPr>
              <w:jc w:val="both"/>
              <w:rPr>
                <w:rFonts w:ascii="PT Astra Serif" w:hAnsi="PT Astra Serif"/>
                <w:sz w:val="24"/>
                <w:szCs w:val="24"/>
              </w:rPr>
            </w:pPr>
            <w:r w:rsidRPr="009A71CB">
              <w:rPr>
                <w:rFonts w:ascii="PT Astra Serif" w:hAnsi="PT Astra Serif"/>
                <w:sz w:val="24"/>
                <w:szCs w:val="24"/>
              </w:rPr>
              <w:t>Закон Саратовской области от 27.09.2005 №  95-ЗСО «Об обеспечении полноценным питанием беременных женщин, кормящих матерей, а также детей в возрасте до трех лет</w:t>
            </w:r>
            <w:r>
              <w:rPr>
                <w:rFonts w:ascii="PT Astra Serif" w:hAnsi="PT Astra Serif"/>
                <w:sz w:val="24"/>
                <w:szCs w:val="24"/>
              </w:rPr>
              <w:t>»;</w:t>
            </w:r>
          </w:p>
          <w:p w:rsidR="00DB554D" w:rsidRDefault="00DB554D" w:rsidP="00CF1969">
            <w:pPr>
              <w:jc w:val="both"/>
              <w:rPr>
                <w:rFonts w:ascii="PT Astra Serif" w:hAnsi="PT Astra Serif"/>
                <w:color w:val="22272F"/>
                <w:sz w:val="24"/>
                <w:szCs w:val="24"/>
                <w:shd w:val="clear" w:color="auto" w:fill="FFFFFF"/>
              </w:rPr>
            </w:pPr>
            <w:r>
              <w:rPr>
                <w:rFonts w:ascii="PT Astra Serif" w:hAnsi="PT Astra Serif"/>
                <w:color w:val="22272F"/>
                <w:sz w:val="24"/>
                <w:szCs w:val="24"/>
                <w:shd w:val="clear" w:color="auto" w:fill="FFFFFF"/>
              </w:rPr>
              <w:t>п</w:t>
            </w:r>
            <w:r w:rsidRPr="00F02014">
              <w:rPr>
                <w:rFonts w:ascii="PT Astra Serif" w:hAnsi="PT Astra Serif"/>
                <w:color w:val="22272F"/>
                <w:sz w:val="24"/>
                <w:szCs w:val="24"/>
                <w:shd w:val="clear" w:color="auto" w:fill="FFFFFF"/>
              </w:rPr>
              <w:t>остановление Правительства </w:t>
            </w:r>
            <w:r>
              <w:rPr>
                <w:rFonts w:ascii="PT Astra Serif" w:hAnsi="PT Astra Serif"/>
                <w:color w:val="22272F"/>
                <w:sz w:val="24"/>
                <w:szCs w:val="24"/>
                <w:shd w:val="clear" w:color="auto" w:fill="FFFFFF"/>
              </w:rPr>
              <w:t xml:space="preserve"> Саратовской области </w:t>
            </w:r>
            <w:r w:rsidRPr="00F02014">
              <w:rPr>
                <w:rFonts w:ascii="PT Astra Serif" w:hAnsi="PT Astra Serif"/>
                <w:color w:val="22272F"/>
                <w:sz w:val="24"/>
                <w:szCs w:val="24"/>
                <w:shd w:val="clear" w:color="auto" w:fill="FFFFFF"/>
              </w:rPr>
              <w:t>от 30</w:t>
            </w:r>
            <w:r>
              <w:rPr>
                <w:rFonts w:ascii="PT Astra Serif" w:hAnsi="PT Astra Serif"/>
                <w:color w:val="22272F"/>
                <w:sz w:val="24"/>
                <w:szCs w:val="24"/>
                <w:shd w:val="clear" w:color="auto" w:fill="FFFFFF"/>
              </w:rPr>
              <w:t>.12.2005  №</w:t>
            </w:r>
            <w:r w:rsidRPr="00F02014">
              <w:rPr>
                <w:rFonts w:ascii="PT Astra Serif" w:hAnsi="PT Astra Serif"/>
                <w:color w:val="22272F"/>
                <w:sz w:val="24"/>
                <w:szCs w:val="24"/>
                <w:shd w:val="clear" w:color="auto" w:fill="FFFFFF"/>
              </w:rPr>
              <w:t xml:space="preserve"> 463-П</w:t>
            </w:r>
            <w:r w:rsidRPr="00F02014">
              <w:rPr>
                <w:rFonts w:ascii="PT Astra Serif" w:hAnsi="PT Astra Serif"/>
                <w:color w:val="22272F"/>
                <w:sz w:val="24"/>
                <w:szCs w:val="24"/>
              </w:rPr>
              <w:br/>
            </w:r>
            <w:r>
              <w:rPr>
                <w:rFonts w:ascii="PT Astra Serif" w:hAnsi="PT Astra Serif"/>
                <w:color w:val="22272F"/>
                <w:sz w:val="24"/>
                <w:szCs w:val="24"/>
                <w:shd w:val="clear" w:color="auto" w:fill="FFFFFF"/>
              </w:rPr>
              <w:t>«</w:t>
            </w:r>
            <w:r w:rsidRPr="00F02014">
              <w:rPr>
                <w:rFonts w:ascii="PT Astra Serif" w:hAnsi="PT Astra Serif"/>
                <w:color w:val="22272F"/>
                <w:sz w:val="24"/>
                <w:szCs w:val="24"/>
                <w:shd w:val="clear" w:color="auto" w:fill="FFFFFF"/>
              </w:rPr>
              <w:t>О порядке обеспечения полноценным</w:t>
            </w:r>
            <w:r>
              <w:rPr>
                <w:rFonts w:ascii="PT Astra Serif" w:hAnsi="PT Astra Serif"/>
                <w:color w:val="22272F"/>
                <w:sz w:val="24"/>
                <w:szCs w:val="24"/>
                <w:shd w:val="clear" w:color="auto" w:fill="FFFFFF"/>
              </w:rPr>
              <w:t xml:space="preserve"> </w:t>
            </w:r>
            <w:r>
              <w:rPr>
                <w:rFonts w:ascii="PT Astra Serif" w:hAnsi="PT Astra Serif"/>
                <w:color w:val="22272F"/>
                <w:sz w:val="24"/>
                <w:szCs w:val="24"/>
                <w:shd w:val="clear" w:color="auto" w:fill="FFFFFF"/>
              </w:rPr>
              <w:lastRenderedPageBreak/>
              <w:t xml:space="preserve">питанием </w:t>
            </w:r>
            <w:r w:rsidRPr="00F02014">
              <w:rPr>
                <w:rFonts w:ascii="PT Astra Serif" w:hAnsi="PT Astra Serif"/>
                <w:color w:val="22272F"/>
                <w:sz w:val="24"/>
                <w:szCs w:val="24"/>
                <w:shd w:val="clear" w:color="auto" w:fill="FFFFFF"/>
              </w:rPr>
              <w:t>(специализированными</w:t>
            </w:r>
            <w:r w:rsidRPr="00F02014">
              <w:rPr>
                <w:rFonts w:ascii="PT Astra Serif" w:hAnsi="PT Astra Serif"/>
                <w:color w:val="22272F"/>
                <w:sz w:val="24"/>
                <w:szCs w:val="24"/>
              </w:rPr>
              <w:br/>
            </w:r>
            <w:r w:rsidRPr="00F02014">
              <w:rPr>
                <w:rFonts w:ascii="PT Astra Serif" w:hAnsi="PT Astra Serif"/>
                <w:color w:val="22272F"/>
                <w:sz w:val="24"/>
                <w:szCs w:val="24"/>
                <w:shd w:val="clear" w:color="auto" w:fill="FFFFFF"/>
              </w:rPr>
              <w:t>продуктами) беременных женщин, кормящих матерей,</w:t>
            </w:r>
            <w:r>
              <w:rPr>
                <w:rFonts w:ascii="PT Astra Serif" w:hAnsi="PT Astra Serif"/>
                <w:color w:val="22272F"/>
                <w:sz w:val="24"/>
                <w:szCs w:val="24"/>
                <w:shd w:val="clear" w:color="auto" w:fill="FFFFFF"/>
              </w:rPr>
              <w:t xml:space="preserve"> детей</w:t>
            </w:r>
            <w:r w:rsidRPr="00F02014">
              <w:rPr>
                <w:rFonts w:ascii="PT Astra Serif" w:hAnsi="PT Astra Serif"/>
                <w:color w:val="22272F"/>
                <w:sz w:val="24"/>
                <w:szCs w:val="24"/>
                <w:shd w:val="clear" w:color="auto" w:fill="FFFFFF"/>
              </w:rPr>
              <w:t>  в возрасте</w:t>
            </w:r>
            <w:r w:rsidRPr="00F02014">
              <w:rPr>
                <w:rFonts w:ascii="PT Astra Serif" w:hAnsi="PT Astra Serif"/>
                <w:color w:val="22272F"/>
                <w:sz w:val="24"/>
                <w:szCs w:val="24"/>
              </w:rPr>
              <w:br/>
            </w:r>
            <w:r w:rsidRPr="00F02014">
              <w:rPr>
                <w:rFonts w:ascii="PT Astra Serif" w:hAnsi="PT Astra Serif"/>
                <w:color w:val="22272F"/>
                <w:sz w:val="24"/>
                <w:szCs w:val="24"/>
                <w:shd w:val="clear" w:color="auto" w:fill="FFFFFF"/>
              </w:rPr>
              <w:t>до трех лет</w:t>
            </w:r>
            <w:r>
              <w:rPr>
                <w:rFonts w:ascii="PT Astra Serif" w:hAnsi="PT Astra Serif"/>
                <w:color w:val="22272F"/>
                <w:sz w:val="24"/>
                <w:szCs w:val="24"/>
                <w:shd w:val="clear" w:color="auto" w:fill="FFFFFF"/>
              </w:rPr>
              <w:t>»</w:t>
            </w:r>
          </w:p>
          <w:p w:rsidR="00DB554D" w:rsidRPr="00F02014" w:rsidRDefault="00DB554D" w:rsidP="00CF1969">
            <w:pPr>
              <w:jc w:val="both"/>
              <w:rPr>
                <w:rFonts w:ascii="PT Astra Serif" w:hAnsi="PT Astra Serif"/>
                <w:color w:val="22272F"/>
                <w:sz w:val="24"/>
                <w:szCs w:val="24"/>
                <w:shd w:val="clear" w:color="auto" w:fill="FFFFFF"/>
              </w:rPr>
            </w:pPr>
          </w:p>
        </w:tc>
        <w:tc>
          <w:tcPr>
            <w:tcW w:w="2977" w:type="dxa"/>
          </w:tcPr>
          <w:p w:rsidR="00DB554D" w:rsidRPr="009A71CB" w:rsidRDefault="00DB554D" w:rsidP="00CF1969">
            <w:pPr>
              <w:jc w:val="both"/>
              <w:rPr>
                <w:rFonts w:ascii="PT Astra Serif" w:hAnsi="PT Astra Serif"/>
                <w:sz w:val="24"/>
                <w:szCs w:val="24"/>
              </w:rPr>
            </w:pPr>
            <w:r>
              <w:rPr>
                <w:rFonts w:ascii="PT Astra Serif" w:hAnsi="PT Astra Serif"/>
                <w:sz w:val="24"/>
                <w:szCs w:val="24"/>
              </w:rPr>
              <w:lastRenderedPageBreak/>
              <w:t>П</w:t>
            </w:r>
            <w:r w:rsidRPr="009A71CB">
              <w:rPr>
                <w:rFonts w:ascii="PT Astra Serif" w:hAnsi="PT Astra Serif"/>
                <w:sz w:val="24"/>
                <w:szCs w:val="24"/>
              </w:rPr>
              <w:t>итание предоставляется по рецептам врача, если среднедушевой доход семьи не превышает величину прожиточного минимума, установленного в Саратовской области (подтверждается</w:t>
            </w:r>
            <w:r>
              <w:rPr>
                <w:rFonts w:ascii="PT Astra Serif" w:hAnsi="PT Astra Serif"/>
                <w:sz w:val="24"/>
                <w:szCs w:val="24"/>
              </w:rPr>
              <w:t xml:space="preserve"> соответствующей справкой учреждения социальной  поддержки </w:t>
            </w:r>
            <w:r w:rsidRPr="009A71CB">
              <w:rPr>
                <w:rFonts w:ascii="PT Astra Serif" w:hAnsi="PT Astra Serif"/>
                <w:sz w:val="24"/>
                <w:szCs w:val="24"/>
              </w:rPr>
              <w:t xml:space="preserve"> населения)</w:t>
            </w:r>
          </w:p>
          <w:p w:rsidR="00DB554D" w:rsidRPr="009A71CB" w:rsidRDefault="00DB554D" w:rsidP="00CF1969">
            <w:pPr>
              <w:jc w:val="both"/>
              <w:rPr>
                <w:rFonts w:ascii="PT Astra Serif" w:hAnsi="PT Astra Serif"/>
                <w:b/>
                <w:sz w:val="24"/>
                <w:szCs w:val="24"/>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5.</w:t>
            </w:r>
          </w:p>
        </w:tc>
        <w:tc>
          <w:tcPr>
            <w:tcW w:w="3404" w:type="dxa"/>
          </w:tcPr>
          <w:p w:rsidR="00DB554D" w:rsidRPr="009A71CB" w:rsidRDefault="00DB554D" w:rsidP="00CF1969">
            <w:pPr>
              <w:jc w:val="both"/>
              <w:rPr>
                <w:rFonts w:ascii="PT Astra Serif" w:hAnsi="PT Astra Serif"/>
                <w:b/>
                <w:sz w:val="24"/>
                <w:szCs w:val="24"/>
              </w:rPr>
            </w:pPr>
            <w:r w:rsidRPr="009A71CB">
              <w:rPr>
                <w:rFonts w:ascii="PT Astra Serif" w:hAnsi="PT Astra Serif"/>
                <w:sz w:val="24"/>
                <w:szCs w:val="24"/>
              </w:rPr>
              <w:t>ежемесячное пособие в связи с рождением и воспитанием ребенка</w:t>
            </w:r>
          </w:p>
        </w:tc>
        <w:tc>
          <w:tcPr>
            <w:tcW w:w="3685" w:type="dxa"/>
          </w:tcPr>
          <w:p w:rsidR="00DB554D" w:rsidRPr="009A71CB" w:rsidRDefault="00DB554D" w:rsidP="00CF1969">
            <w:pPr>
              <w:jc w:val="both"/>
              <w:rPr>
                <w:rFonts w:ascii="PT Astra Serif" w:hAnsi="PT Astra Serif"/>
                <w:sz w:val="24"/>
                <w:szCs w:val="24"/>
              </w:rPr>
            </w:pPr>
            <w:r>
              <w:rPr>
                <w:rFonts w:ascii="PT Astra Serif" w:hAnsi="PT Astra Serif"/>
                <w:sz w:val="24"/>
                <w:szCs w:val="24"/>
              </w:rPr>
              <w:t>р</w:t>
            </w:r>
            <w:r w:rsidRPr="009A71CB">
              <w:rPr>
                <w:rFonts w:ascii="PT Astra Serif" w:hAnsi="PT Astra Serif"/>
                <w:sz w:val="24"/>
                <w:szCs w:val="24"/>
              </w:rPr>
              <w:t>азмер может составлять 50</w:t>
            </w:r>
            <w:r>
              <w:rPr>
                <w:rFonts w:ascii="PT Astra Serif" w:hAnsi="PT Astra Serif"/>
                <w:sz w:val="24"/>
                <w:szCs w:val="24"/>
              </w:rPr>
              <w:t>%</w:t>
            </w:r>
            <w:r w:rsidRPr="009A71CB">
              <w:rPr>
                <w:rFonts w:ascii="PT Astra Serif" w:hAnsi="PT Astra Serif"/>
                <w:sz w:val="24"/>
                <w:szCs w:val="24"/>
              </w:rPr>
              <w:t>, 75</w:t>
            </w:r>
            <w:r>
              <w:rPr>
                <w:rFonts w:ascii="PT Astra Serif" w:hAnsi="PT Astra Serif"/>
                <w:sz w:val="24"/>
                <w:szCs w:val="24"/>
              </w:rPr>
              <w:t>%</w:t>
            </w:r>
            <w:r w:rsidRPr="009A71CB">
              <w:rPr>
                <w:rFonts w:ascii="PT Astra Serif" w:hAnsi="PT Astra Serif"/>
                <w:sz w:val="24"/>
                <w:szCs w:val="24"/>
              </w:rPr>
              <w:t xml:space="preserve"> и</w:t>
            </w:r>
            <w:r>
              <w:rPr>
                <w:rFonts w:ascii="PT Astra Serif" w:hAnsi="PT Astra Serif"/>
                <w:sz w:val="24"/>
                <w:szCs w:val="24"/>
              </w:rPr>
              <w:t>ли</w:t>
            </w:r>
            <w:r w:rsidRPr="009A71CB">
              <w:rPr>
                <w:rFonts w:ascii="PT Astra Serif" w:hAnsi="PT Astra Serif"/>
                <w:sz w:val="24"/>
                <w:szCs w:val="24"/>
              </w:rPr>
              <w:t xml:space="preserve"> 100% регионального прожиточного минимума, установленного в регионе проживания:</w:t>
            </w:r>
          </w:p>
          <w:p w:rsidR="00DB554D" w:rsidRPr="009B25E3" w:rsidRDefault="00DB554D" w:rsidP="00CF1969">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
              <w:gridCol w:w="819"/>
              <w:gridCol w:w="851"/>
              <w:gridCol w:w="850"/>
            </w:tblGrid>
            <w:tr w:rsidR="00DB554D" w:rsidRPr="009B25E3" w:rsidTr="00CF1969">
              <w:trPr>
                <w:trHeight w:val="209"/>
              </w:trPr>
              <w:tc>
                <w:tcPr>
                  <w:tcW w:w="910" w:type="dxa"/>
                  <w:vMerge w:val="restart"/>
                  <w:shd w:val="clear" w:color="auto" w:fill="auto"/>
                </w:tcPr>
                <w:p w:rsidR="00DB554D" w:rsidRPr="009B25E3" w:rsidRDefault="00DB554D" w:rsidP="00CF1969">
                  <w:pPr>
                    <w:spacing w:line="240" w:lineRule="auto"/>
                    <w:ind w:firstLine="680"/>
                    <w:jc w:val="both"/>
                    <w:rPr>
                      <w:rFonts w:ascii="Times New Roman" w:hAnsi="Times New Roman"/>
                      <w:sz w:val="20"/>
                      <w:szCs w:val="20"/>
                    </w:rPr>
                  </w:pPr>
                </w:p>
              </w:tc>
              <w:tc>
                <w:tcPr>
                  <w:tcW w:w="2520" w:type="dxa"/>
                  <w:gridSpan w:val="3"/>
                  <w:shd w:val="clear" w:color="auto" w:fill="auto"/>
                </w:tcPr>
                <w:p w:rsidR="00DB554D" w:rsidRPr="009B25E3" w:rsidRDefault="00DB554D" w:rsidP="00CF1969">
                  <w:pPr>
                    <w:spacing w:line="240" w:lineRule="auto"/>
                    <w:jc w:val="center"/>
                    <w:rPr>
                      <w:rFonts w:ascii="Times New Roman" w:hAnsi="Times New Roman"/>
                      <w:sz w:val="20"/>
                      <w:szCs w:val="20"/>
                    </w:rPr>
                  </w:pPr>
                  <w:r w:rsidRPr="009B25E3">
                    <w:rPr>
                      <w:rFonts w:ascii="Times New Roman" w:hAnsi="Times New Roman"/>
                      <w:sz w:val="20"/>
                      <w:szCs w:val="20"/>
                    </w:rPr>
                    <w:t>Размеры пособия</w:t>
                  </w:r>
                </w:p>
              </w:tc>
            </w:tr>
            <w:tr w:rsidR="00DB554D" w:rsidRPr="009B25E3" w:rsidTr="00CF1969">
              <w:trPr>
                <w:trHeight w:val="69"/>
              </w:trPr>
              <w:tc>
                <w:tcPr>
                  <w:tcW w:w="910" w:type="dxa"/>
                  <w:vMerge/>
                  <w:shd w:val="clear" w:color="auto" w:fill="auto"/>
                </w:tcPr>
                <w:p w:rsidR="00DB554D" w:rsidRPr="009B25E3" w:rsidRDefault="00DB554D" w:rsidP="00CF1969">
                  <w:pPr>
                    <w:spacing w:line="240" w:lineRule="auto"/>
                    <w:ind w:firstLine="680"/>
                    <w:jc w:val="both"/>
                    <w:rPr>
                      <w:rFonts w:ascii="Times New Roman" w:hAnsi="Times New Roman"/>
                      <w:sz w:val="20"/>
                      <w:szCs w:val="20"/>
                    </w:rPr>
                  </w:pPr>
                </w:p>
              </w:tc>
              <w:tc>
                <w:tcPr>
                  <w:tcW w:w="819" w:type="dxa"/>
                  <w:shd w:val="clear" w:color="auto" w:fill="auto"/>
                </w:tcPr>
                <w:p w:rsidR="00DB554D" w:rsidRPr="009B25E3" w:rsidRDefault="00DB554D" w:rsidP="00CF1969">
                  <w:pPr>
                    <w:spacing w:line="240" w:lineRule="auto"/>
                    <w:jc w:val="center"/>
                    <w:rPr>
                      <w:rFonts w:ascii="Times New Roman" w:hAnsi="Times New Roman"/>
                      <w:sz w:val="20"/>
                      <w:szCs w:val="20"/>
                    </w:rPr>
                  </w:pPr>
                  <w:r w:rsidRPr="009B25E3">
                    <w:rPr>
                      <w:rFonts w:ascii="Times New Roman" w:hAnsi="Times New Roman"/>
                      <w:sz w:val="20"/>
                      <w:szCs w:val="20"/>
                    </w:rPr>
                    <w:t>100%</w:t>
                  </w:r>
                </w:p>
              </w:tc>
              <w:tc>
                <w:tcPr>
                  <w:tcW w:w="851" w:type="dxa"/>
                  <w:shd w:val="clear" w:color="auto" w:fill="auto"/>
                </w:tcPr>
                <w:p w:rsidR="00DB554D" w:rsidRPr="009B25E3" w:rsidRDefault="00DB554D" w:rsidP="00CF1969">
                  <w:pPr>
                    <w:spacing w:line="240" w:lineRule="auto"/>
                    <w:jc w:val="center"/>
                    <w:rPr>
                      <w:rFonts w:ascii="Times New Roman" w:hAnsi="Times New Roman"/>
                      <w:sz w:val="20"/>
                      <w:szCs w:val="20"/>
                    </w:rPr>
                  </w:pPr>
                  <w:r w:rsidRPr="009B25E3">
                    <w:rPr>
                      <w:rFonts w:ascii="Times New Roman" w:hAnsi="Times New Roman"/>
                      <w:sz w:val="20"/>
                      <w:szCs w:val="20"/>
                    </w:rPr>
                    <w:t>75%</w:t>
                  </w:r>
                </w:p>
              </w:tc>
              <w:tc>
                <w:tcPr>
                  <w:tcW w:w="850" w:type="dxa"/>
                  <w:shd w:val="clear" w:color="auto" w:fill="auto"/>
                </w:tcPr>
                <w:p w:rsidR="00DB554D" w:rsidRPr="009B25E3" w:rsidRDefault="00DB554D" w:rsidP="00CF1969">
                  <w:pPr>
                    <w:spacing w:line="240" w:lineRule="auto"/>
                    <w:ind w:hanging="19"/>
                    <w:jc w:val="center"/>
                    <w:rPr>
                      <w:rFonts w:ascii="Times New Roman" w:hAnsi="Times New Roman"/>
                      <w:sz w:val="20"/>
                      <w:szCs w:val="20"/>
                    </w:rPr>
                  </w:pPr>
                  <w:r w:rsidRPr="009B25E3">
                    <w:rPr>
                      <w:rFonts w:ascii="Times New Roman" w:hAnsi="Times New Roman"/>
                      <w:sz w:val="20"/>
                      <w:szCs w:val="20"/>
                    </w:rPr>
                    <w:t>50%</w:t>
                  </w:r>
                </w:p>
              </w:tc>
            </w:tr>
            <w:tr w:rsidR="00DB554D" w:rsidRPr="009B25E3" w:rsidTr="00CF1969">
              <w:trPr>
                <w:trHeight w:val="316"/>
              </w:trPr>
              <w:tc>
                <w:tcPr>
                  <w:tcW w:w="910" w:type="dxa"/>
                  <w:shd w:val="clear" w:color="auto" w:fill="auto"/>
                </w:tcPr>
                <w:p w:rsidR="00DB554D" w:rsidRPr="009B25E3" w:rsidRDefault="00DB554D" w:rsidP="00CF1969">
                  <w:pPr>
                    <w:spacing w:line="240" w:lineRule="auto"/>
                    <w:jc w:val="both"/>
                    <w:rPr>
                      <w:rFonts w:ascii="Times New Roman" w:hAnsi="Times New Roman"/>
                      <w:sz w:val="20"/>
                      <w:szCs w:val="20"/>
                    </w:rPr>
                  </w:pPr>
                  <w:r w:rsidRPr="009B25E3">
                    <w:rPr>
                      <w:rFonts w:ascii="Times New Roman" w:hAnsi="Times New Roman"/>
                      <w:sz w:val="20"/>
                      <w:szCs w:val="20"/>
                    </w:rPr>
                    <w:t>Беременные</w:t>
                  </w:r>
                </w:p>
              </w:tc>
              <w:tc>
                <w:tcPr>
                  <w:tcW w:w="819" w:type="dxa"/>
                  <w:shd w:val="clear" w:color="auto" w:fill="auto"/>
                </w:tcPr>
                <w:p w:rsidR="00DB554D" w:rsidRPr="00CB4250" w:rsidRDefault="00DB554D" w:rsidP="00CF1969">
                  <w:pPr>
                    <w:spacing w:line="240" w:lineRule="auto"/>
                    <w:jc w:val="center"/>
                    <w:rPr>
                      <w:rFonts w:ascii="Times New Roman" w:hAnsi="Times New Roman"/>
                      <w:sz w:val="16"/>
                      <w:szCs w:val="16"/>
                    </w:rPr>
                  </w:pPr>
                  <w:r w:rsidRPr="00CB4250">
                    <w:rPr>
                      <w:rFonts w:ascii="Times New Roman" w:hAnsi="Times New Roman"/>
                      <w:sz w:val="16"/>
                      <w:szCs w:val="16"/>
                    </w:rPr>
                    <w:t>14149,00 руб.</w:t>
                  </w:r>
                </w:p>
              </w:tc>
              <w:tc>
                <w:tcPr>
                  <w:tcW w:w="851" w:type="dxa"/>
                  <w:shd w:val="clear" w:color="auto" w:fill="auto"/>
                </w:tcPr>
                <w:p w:rsidR="00DB554D" w:rsidRPr="00CB4250" w:rsidRDefault="00DB554D" w:rsidP="00CF1969">
                  <w:pPr>
                    <w:spacing w:line="240" w:lineRule="auto"/>
                    <w:jc w:val="center"/>
                    <w:rPr>
                      <w:rFonts w:ascii="Times New Roman" w:hAnsi="Times New Roman"/>
                      <w:sz w:val="16"/>
                      <w:szCs w:val="16"/>
                    </w:rPr>
                  </w:pPr>
                  <w:r w:rsidRPr="00CB4250">
                    <w:rPr>
                      <w:rFonts w:ascii="Times New Roman" w:hAnsi="Times New Roman"/>
                      <w:sz w:val="16"/>
                      <w:szCs w:val="16"/>
                    </w:rPr>
                    <w:t>10611,75 руб.</w:t>
                  </w:r>
                </w:p>
              </w:tc>
              <w:tc>
                <w:tcPr>
                  <w:tcW w:w="850" w:type="dxa"/>
                  <w:shd w:val="clear" w:color="auto" w:fill="auto"/>
                </w:tcPr>
                <w:p w:rsidR="00DB554D" w:rsidRPr="00CB4250" w:rsidRDefault="00DB554D" w:rsidP="00CF1969">
                  <w:pPr>
                    <w:spacing w:line="240" w:lineRule="auto"/>
                    <w:jc w:val="center"/>
                    <w:rPr>
                      <w:rFonts w:ascii="Times New Roman" w:hAnsi="Times New Roman"/>
                      <w:sz w:val="16"/>
                      <w:szCs w:val="16"/>
                    </w:rPr>
                  </w:pPr>
                  <w:r w:rsidRPr="00CB4250">
                    <w:rPr>
                      <w:rFonts w:ascii="Times New Roman" w:hAnsi="Times New Roman"/>
                      <w:sz w:val="16"/>
                      <w:szCs w:val="16"/>
                    </w:rPr>
                    <w:t xml:space="preserve">7074,50 руб. </w:t>
                  </w:r>
                </w:p>
              </w:tc>
            </w:tr>
            <w:tr w:rsidR="00DB554D" w:rsidRPr="009B25E3" w:rsidTr="00CF1969">
              <w:trPr>
                <w:trHeight w:val="316"/>
              </w:trPr>
              <w:tc>
                <w:tcPr>
                  <w:tcW w:w="910" w:type="dxa"/>
                  <w:shd w:val="clear" w:color="auto" w:fill="auto"/>
                </w:tcPr>
                <w:p w:rsidR="00DB554D" w:rsidRPr="009B25E3" w:rsidRDefault="00DB554D" w:rsidP="00CF1969">
                  <w:pPr>
                    <w:spacing w:line="240" w:lineRule="auto"/>
                    <w:jc w:val="both"/>
                    <w:rPr>
                      <w:rFonts w:ascii="Times New Roman" w:hAnsi="Times New Roman"/>
                      <w:sz w:val="20"/>
                      <w:szCs w:val="20"/>
                    </w:rPr>
                  </w:pPr>
                  <w:r w:rsidRPr="009B25E3">
                    <w:rPr>
                      <w:rFonts w:ascii="Times New Roman" w:hAnsi="Times New Roman"/>
                      <w:sz w:val="20"/>
                      <w:szCs w:val="20"/>
                    </w:rPr>
                    <w:t>Дети</w:t>
                  </w:r>
                </w:p>
              </w:tc>
              <w:tc>
                <w:tcPr>
                  <w:tcW w:w="819" w:type="dxa"/>
                  <w:shd w:val="clear" w:color="auto" w:fill="auto"/>
                </w:tcPr>
                <w:p w:rsidR="00DB554D" w:rsidRPr="00CB4250" w:rsidRDefault="00DB554D" w:rsidP="00CF1969">
                  <w:pPr>
                    <w:spacing w:line="240" w:lineRule="auto"/>
                    <w:jc w:val="center"/>
                    <w:rPr>
                      <w:rFonts w:ascii="Times New Roman" w:hAnsi="Times New Roman"/>
                      <w:sz w:val="16"/>
                      <w:szCs w:val="16"/>
                    </w:rPr>
                  </w:pPr>
                  <w:r w:rsidRPr="00CB4250">
                    <w:rPr>
                      <w:rFonts w:ascii="Times New Roman" w:hAnsi="Times New Roman"/>
                      <w:sz w:val="16"/>
                      <w:szCs w:val="16"/>
                    </w:rPr>
                    <w:t>13142,00 руб.</w:t>
                  </w:r>
                </w:p>
              </w:tc>
              <w:tc>
                <w:tcPr>
                  <w:tcW w:w="851" w:type="dxa"/>
                  <w:shd w:val="clear" w:color="auto" w:fill="auto"/>
                </w:tcPr>
                <w:p w:rsidR="00DB554D" w:rsidRPr="00CB4250" w:rsidRDefault="00DB554D" w:rsidP="00CF1969">
                  <w:pPr>
                    <w:spacing w:line="240" w:lineRule="auto"/>
                    <w:jc w:val="center"/>
                    <w:rPr>
                      <w:rFonts w:ascii="Times New Roman" w:hAnsi="Times New Roman"/>
                      <w:sz w:val="16"/>
                      <w:szCs w:val="16"/>
                    </w:rPr>
                  </w:pPr>
                  <w:r w:rsidRPr="00CB4250">
                    <w:rPr>
                      <w:rFonts w:ascii="Times New Roman" w:hAnsi="Times New Roman"/>
                      <w:sz w:val="16"/>
                      <w:szCs w:val="16"/>
                    </w:rPr>
                    <w:t>9856,50 руб.</w:t>
                  </w:r>
                </w:p>
              </w:tc>
              <w:tc>
                <w:tcPr>
                  <w:tcW w:w="850" w:type="dxa"/>
                  <w:shd w:val="clear" w:color="auto" w:fill="auto"/>
                </w:tcPr>
                <w:p w:rsidR="00DB554D" w:rsidRPr="00CB4250" w:rsidRDefault="00DB554D" w:rsidP="00CF1969">
                  <w:pPr>
                    <w:spacing w:line="240" w:lineRule="auto"/>
                    <w:jc w:val="center"/>
                    <w:rPr>
                      <w:rFonts w:ascii="Times New Roman" w:hAnsi="Times New Roman"/>
                      <w:sz w:val="16"/>
                      <w:szCs w:val="16"/>
                    </w:rPr>
                  </w:pPr>
                  <w:r w:rsidRPr="00CB4250">
                    <w:rPr>
                      <w:rFonts w:ascii="Times New Roman" w:hAnsi="Times New Roman"/>
                      <w:sz w:val="16"/>
                      <w:szCs w:val="16"/>
                    </w:rPr>
                    <w:t>6571,00 руб.</w:t>
                  </w:r>
                </w:p>
              </w:tc>
            </w:tr>
          </w:tbl>
          <w:p w:rsidR="00DB554D" w:rsidRDefault="00DB554D" w:rsidP="00CF1969">
            <w:pPr>
              <w:jc w:val="center"/>
              <w:rPr>
                <w:rFonts w:ascii="PT Astra Serif" w:hAnsi="PT Astra Serif"/>
                <w:b/>
              </w:rPr>
            </w:pPr>
          </w:p>
        </w:tc>
        <w:tc>
          <w:tcPr>
            <w:tcW w:w="2428" w:type="dxa"/>
          </w:tcPr>
          <w:p w:rsidR="00DB554D" w:rsidRPr="009A71CB" w:rsidRDefault="00DB554D" w:rsidP="00CF1969">
            <w:pPr>
              <w:jc w:val="both"/>
              <w:rPr>
                <w:rFonts w:ascii="PT Astra Serif" w:hAnsi="PT Astra Serif"/>
                <w:b/>
                <w:sz w:val="24"/>
                <w:szCs w:val="24"/>
              </w:rPr>
            </w:pPr>
            <w:r w:rsidRPr="009A71CB">
              <w:rPr>
                <w:rFonts w:ascii="Times New Roman" w:hAnsi="Times New Roman"/>
                <w:sz w:val="24"/>
                <w:szCs w:val="24"/>
              </w:rPr>
              <w:t xml:space="preserve">территориальный орган Фонда пенсионного и социального страхования Российской Федерации </w:t>
            </w:r>
          </w:p>
        </w:tc>
        <w:tc>
          <w:tcPr>
            <w:tcW w:w="2675" w:type="dxa"/>
          </w:tcPr>
          <w:p w:rsidR="00DB554D" w:rsidRPr="000B0CB5" w:rsidRDefault="00DB554D" w:rsidP="00CF1969">
            <w:pPr>
              <w:jc w:val="both"/>
              <w:rPr>
                <w:rFonts w:ascii="PT Astra Serif" w:hAnsi="PT Astra Serif"/>
                <w:b/>
                <w:sz w:val="24"/>
                <w:szCs w:val="24"/>
              </w:rPr>
            </w:pPr>
            <w:r w:rsidRPr="000B0CB5">
              <w:rPr>
                <w:rFonts w:ascii="Times New Roman" w:hAnsi="Times New Roman"/>
                <w:sz w:val="24"/>
                <w:szCs w:val="24"/>
              </w:rPr>
              <w:t>Федеральный закон от 19.05.1995 № 81-ФЗ «О государственных пособиях гражданам, имеющим детей»</w:t>
            </w:r>
          </w:p>
        </w:tc>
        <w:tc>
          <w:tcPr>
            <w:tcW w:w="2977" w:type="dxa"/>
          </w:tcPr>
          <w:p w:rsidR="00DB554D" w:rsidRDefault="00DB554D" w:rsidP="00CF1969">
            <w:pPr>
              <w:jc w:val="both"/>
              <w:rPr>
                <w:rFonts w:ascii="Times New Roman" w:hAnsi="Times New Roman"/>
                <w:sz w:val="24"/>
                <w:szCs w:val="24"/>
              </w:rPr>
            </w:pPr>
            <w:r w:rsidRPr="009A71CB">
              <w:rPr>
                <w:rFonts w:ascii="Times New Roman" w:hAnsi="Times New Roman"/>
                <w:sz w:val="24"/>
                <w:szCs w:val="24"/>
              </w:rPr>
              <w:t xml:space="preserve">Право имеют семьи, среднедушевой доход которых меньше величины прожиточного минимума на человека, установленной в регионе проживания на дату обращения за назначением. </w:t>
            </w:r>
            <w:proofErr w:type="gramStart"/>
            <w:r w:rsidRPr="009A71CB">
              <w:rPr>
                <w:rFonts w:ascii="Times New Roman" w:hAnsi="Times New Roman"/>
                <w:sz w:val="24"/>
                <w:szCs w:val="24"/>
              </w:rPr>
              <w:t>Пособие назначается по итогам комплексной оценки нуждаемости семьи беременной женщине, вставшей на учет до 12 недель беременности, и одному из родителей (усыновителей, опекунов (попечителей) ребенка в возрасте от 0 до 17 лет.</w:t>
            </w:r>
            <w:proofErr w:type="gramEnd"/>
          </w:p>
          <w:p w:rsidR="00DB554D" w:rsidRPr="009A71CB" w:rsidRDefault="00DB554D" w:rsidP="00CF1969">
            <w:pPr>
              <w:jc w:val="both"/>
              <w:rPr>
                <w:rFonts w:ascii="PT Astra Serif" w:hAnsi="PT Astra Serif"/>
                <w:b/>
                <w:sz w:val="24"/>
                <w:szCs w:val="24"/>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6.</w:t>
            </w:r>
          </w:p>
        </w:tc>
        <w:tc>
          <w:tcPr>
            <w:tcW w:w="3404" w:type="dxa"/>
          </w:tcPr>
          <w:p w:rsidR="00DB554D" w:rsidRPr="009A71CB" w:rsidRDefault="00DB554D" w:rsidP="00CF1969">
            <w:pPr>
              <w:jc w:val="both"/>
              <w:rPr>
                <w:rFonts w:ascii="PT Astra Serif" w:hAnsi="PT Astra Serif"/>
                <w:b/>
                <w:sz w:val="24"/>
                <w:szCs w:val="24"/>
              </w:rPr>
            </w:pPr>
            <w:r>
              <w:rPr>
                <w:rFonts w:ascii="PT Astra Serif" w:hAnsi="PT Astra Serif"/>
                <w:sz w:val="24"/>
                <w:szCs w:val="24"/>
              </w:rPr>
              <w:t>е</w:t>
            </w:r>
            <w:r w:rsidRPr="009A71CB">
              <w:rPr>
                <w:rFonts w:ascii="PT Astra Serif" w:hAnsi="PT Astra Serif"/>
                <w:sz w:val="24"/>
                <w:szCs w:val="24"/>
              </w:rPr>
              <w:t>жемесячное пособие по уходу за ребенком</w:t>
            </w:r>
          </w:p>
        </w:tc>
        <w:tc>
          <w:tcPr>
            <w:tcW w:w="3685" w:type="dxa"/>
          </w:tcPr>
          <w:p w:rsidR="00DB554D" w:rsidRDefault="00DB554D" w:rsidP="00CF1969">
            <w:pPr>
              <w:jc w:val="both"/>
              <w:rPr>
                <w:rFonts w:ascii="PT Astra Serif" w:hAnsi="PT Astra Serif"/>
                <w:sz w:val="24"/>
                <w:szCs w:val="24"/>
              </w:rPr>
            </w:pPr>
            <w:r w:rsidRPr="009A71CB">
              <w:rPr>
                <w:rFonts w:ascii="PT Astra Serif" w:hAnsi="PT Astra Serif"/>
                <w:sz w:val="24"/>
                <w:szCs w:val="24"/>
              </w:rPr>
              <w:t>Неработающим родителям пособие предоставляется в фиксированном размере 9227,24 руб.</w:t>
            </w:r>
            <w:r>
              <w:rPr>
                <w:rFonts w:ascii="PT Astra Serif" w:hAnsi="PT Astra Serif"/>
                <w:sz w:val="24"/>
                <w:szCs w:val="24"/>
              </w:rPr>
              <w:t>;</w:t>
            </w:r>
          </w:p>
          <w:p w:rsidR="00DB554D" w:rsidRPr="00675AAC" w:rsidRDefault="00DB554D" w:rsidP="00CF1969">
            <w:pPr>
              <w:jc w:val="both"/>
              <w:rPr>
                <w:rFonts w:ascii="PT Astra Serif" w:hAnsi="PT Astra Serif"/>
                <w:sz w:val="24"/>
                <w:szCs w:val="24"/>
                <w:lang w:eastAsia="ar-SA"/>
              </w:rPr>
            </w:pPr>
            <w:proofErr w:type="gramStart"/>
            <w:r w:rsidRPr="009A71CB">
              <w:rPr>
                <w:rFonts w:ascii="PT Astra Serif" w:hAnsi="PT Astra Serif"/>
                <w:sz w:val="24"/>
                <w:szCs w:val="24"/>
              </w:rPr>
              <w:t>для всех категорий</w:t>
            </w:r>
            <w:r>
              <w:rPr>
                <w:rFonts w:ascii="PT Astra Serif" w:hAnsi="PT Astra Serif"/>
                <w:sz w:val="24"/>
                <w:szCs w:val="24"/>
              </w:rPr>
              <w:t>,</w:t>
            </w:r>
            <w:r w:rsidRPr="009A71CB">
              <w:rPr>
                <w:rFonts w:ascii="PT Astra Serif" w:hAnsi="PT Astra Serif"/>
                <w:sz w:val="24"/>
                <w:szCs w:val="24"/>
              </w:rPr>
              <w:t xml:space="preserve"> за исключением уволенных в связи с ликвидацией организаций, прекращением индивидуальной деятельности в период </w:t>
            </w:r>
            <w:r w:rsidRPr="009A71CB">
              <w:rPr>
                <w:rFonts w:ascii="PT Astra Serif" w:hAnsi="PT Astra Serif"/>
                <w:sz w:val="24"/>
                <w:szCs w:val="24"/>
                <w:lang w:eastAsia="ar-SA"/>
              </w:rPr>
              <w:t>отпуска по беременности и родам</w:t>
            </w:r>
            <w:r>
              <w:rPr>
                <w:rFonts w:ascii="PT Astra Serif" w:hAnsi="PT Astra Serif"/>
                <w:sz w:val="24"/>
                <w:szCs w:val="24"/>
                <w:lang w:eastAsia="ar-SA"/>
              </w:rPr>
              <w:t>,</w:t>
            </w:r>
            <w:r w:rsidRPr="009A71CB">
              <w:rPr>
                <w:rFonts w:ascii="PT Astra Serif" w:hAnsi="PT Astra Serif"/>
                <w:sz w:val="24"/>
                <w:szCs w:val="24"/>
                <w:lang w:eastAsia="ar-SA"/>
              </w:rPr>
              <w:t xml:space="preserve"> - 40% средней заработной платы</w:t>
            </w:r>
            <w:r>
              <w:rPr>
                <w:rFonts w:ascii="PT Astra Serif" w:hAnsi="PT Astra Serif"/>
                <w:sz w:val="24"/>
                <w:szCs w:val="24"/>
                <w:lang w:eastAsia="ar-SA"/>
              </w:rPr>
              <w:t xml:space="preserve"> за последний год до увольнения, </w:t>
            </w:r>
            <w:r w:rsidRPr="009A71CB">
              <w:rPr>
                <w:rFonts w:ascii="PT Astra Serif" w:hAnsi="PT Astra Serif"/>
                <w:sz w:val="24"/>
                <w:szCs w:val="24"/>
              </w:rPr>
              <w:t>в период отпуска по уходу за ребенком -</w:t>
            </w:r>
            <w:r w:rsidRPr="009A71CB">
              <w:rPr>
                <w:rFonts w:ascii="PT Astra Serif" w:hAnsi="PT Astra Serif"/>
                <w:sz w:val="24"/>
                <w:szCs w:val="24"/>
                <w:lang w:eastAsia="ar-SA"/>
              </w:rPr>
              <w:t xml:space="preserve"> в размере ежемесячного пособия по уходу за ребенком, установленного на последнем месте работы, при этом максимальный размер</w:t>
            </w:r>
            <w:r>
              <w:rPr>
                <w:rFonts w:ascii="PT Astra Serif" w:hAnsi="PT Astra Serif"/>
                <w:sz w:val="24"/>
                <w:szCs w:val="24"/>
                <w:lang w:eastAsia="ar-SA"/>
              </w:rPr>
              <w:t xml:space="preserve"> пособия </w:t>
            </w:r>
            <w:r w:rsidRPr="009A71CB">
              <w:rPr>
                <w:rFonts w:ascii="PT Astra Serif" w:hAnsi="PT Astra Serif"/>
                <w:sz w:val="24"/>
                <w:szCs w:val="24"/>
                <w:lang w:eastAsia="ar-SA"/>
              </w:rPr>
              <w:t>составляет 18454,48 руб. в месяц.</w:t>
            </w:r>
            <w:proofErr w:type="gramEnd"/>
          </w:p>
        </w:tc>
        <w:tc>
          <w:tcPr>
            <w:tcW w:w="2428" w:type="dxa"/>
          </w:tcPr>
          <w:p w:rsidR="00DB554D" w:rsidRPr="009A71CB" w:rsidRDefault="00DB554D" w:rsidP="00CF1969">
            <w:pPr>
              <w:jc w:val="both"/>
              <w:rPr>
                <w:rFonts w:ascii="PT Astra Serif" w:hAnsi="PT Astra Serif"/>
                <w:b/>
                <w:sz w:val="24"/>
                <w:szCs w:val="24"/>
              </w:rPr>
            </w:pPr>
            <w:r>
              <w:rPr>
                <w:rFonts w:ascii="PT Astra Serif" w:hAnsi="PT Astra Serif"/>
                <w:sz w:val="24"/>
                <w:szCs w:val="24"/>
              </w:rPr>
              <w:t>т</w:t>
            </w:r>
            <w:r w:rsidRPr="009A71CB">
              <w:rPr>
                <w:rFonts w:ascii="PT Astra Serif" w:hAnsi="PT Astra Serif"/>
                <w:sz w:val="24"/>
                <w:szCs w:val="24"/>
              </w:rPr>
              <w:t xml:space="preserve">ерриториальный орган Фонда пенсионного и социального страхования Российской Федерации </w:t>
            </w:r>
          </w:p>
        </w:tc>
        <w:tc>
          <w:tcPr>
            <w:tcW w:w="2675" w:type="dxa"/>
          </w:tcPr>
          <w:p w:rsidR="00DB554D" w:rsidRPr="009A71CB" w:rsidRDefault="00DB554D" w:rsidP="00CF1969">
            <w:pPr>
              <w:jc w:val="both"/>
              <w:rPr>
                <w:rFonts w:ascii="PT Astra Serif" w:hAnsi="PT Astra Serif"/>
                <w:b/>
                <w:sz w:val="24"/>
                <w:szCs w:val="24"/>
              </w:rPr>
            </w:pPr>
            <w:r w:rsidRPr="009A71CB">
              <w:rPr>
                <w:rFonts w:ascii="PT Astra Serif" w:hAnsi="PT Astra Serif"/>
                <w:sz w:val="24"/>
                <w:szCs w:val="24"/>
              </w:rPr>
              <w:t>Федеральный закон от 19.05.1995 № 81-ФЗ «О государственных пособиях гражданам, имеющим детей»</w:t>
            </w:r>
          </w:p>
        </w:tc>
        <w:tc>
          <w:tcPr>
            <w:tcW w:w="2977" w:type="dxa"/>
          </w:tcPr>
          <w:p w:rsidR="00DB554D" w:rsidRPr="009A71CB" w:rsidRDefault="00DB554D" w:rsidP="00CF1969">
            <w:pPr>
              <w:jc w:val="both"/>
              <w:rPr>
                <w:rFonts w:ascii="PT Astra Serif" w:hAnsi="PT Astra Serif"/>
                <w:sz w:val="24"/>
                <w:szCs w:val="24"/>
              </w:rPr>
            </w:pPr>
            <w:r w:rsidRPr="009A71CB">
              <w:rPr>
                <w:rFonts w:ascii="PT Astra Serif" w:hAnsi="PT Astra Serif"/>
                <w:sz w:val="24"/>
                <w:szCs w:val="24"/>
              </w:rPr>
              <w:t xml:space="preserve">Неработающим родителям пособие по уходу за ребенком назначается в том </w:t>
            </w:r>
            <w:proofErr w:type="gramStart"/>
            <w:r w:rsidRPr="009A71CB">
              <w:rPr>
                <w:rFonts w:ascii="PT Astra Serif" w:hAnsi="PT Astra Serif"/>
                <w:sz w:val="24"/>
                <w:szCs w:val="24"/>
              </w:rPr>
              <w:t>случае</w:t>
            </w:r>
            <w:proofErr w:type="gramEnd"/>
            <w:r w:rsidRPr="009A71CB">
              <w:rPr>
                <w:rFonts w:ascii="PT Astra Serif" w:hAnsi="PT Astra Serif"/>
                <w:sz w:val="24"/>
                <w:szCs w:val="24"/>
              </w:rPr>
              <w:t>, если ухаживающий не получает пособие по безработице. Кроме того, для неработающего родителя, в случае если ребенок рожден после 01.01.2023, право на указанное пособие определяется с применением комплексной оценки нуждаемости семьи аналогичной при определении права на ежемесячное пособие в связи с рождением и воспитанием ребенка. При этом заявитель имеет право выбора получать ежемесячное пособие по уходу за ребенком либо ежемесячное пособие в связи с рождением и воспитанием</w:t>
            </w:r>
          </w:p>
          <w:p w:rsidR="00DB554D" w:rsidRPr="009A71CB" w:rsidRDefault="00DB554D" w:rsidP="00CF1969">
            <w:pPr>
              <w:jc w:val="both"/>
              <w:rPr>
                <w:rFonts w:ascii="PT Astra Serif" w:hAnsi="PT Astra Serif"/>
                <w:b/>
                <w:sz w:val="24"/>
                <w:szCs w:val="24"/>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7.</w:t>
            </w:r>
          </w:p>
        </w:tc>
        <w:tc>
          <w:tcPr>
            <w:tcW w:w="3404" w:type="dxa"/>
          </w:tcPr>
          <w:p w:rsidR="00DB554D" w:rsidRPr="009A71CB" w:rsidRDefault="00DB554D" w:rsidP="00CF1969">
            <w:pPr>
              <w:jc w:val="both"/>
              <w:rPr>
                <w:rFonts w:ascii="PT Astra Serif" w:hAnsi="PT Astra Serif"/>
                <w:b/>
                <w:sz w:val="24"/>
                <w:szCs w:val="24"/>
              </w:rPr>
            </w:pPr>
            <w:r w:rsidRPr="009A71CB">
              <w:rPr>
                <w:rFonts w:ascii="PT Astra Serif" w:hAnsi="PT Astra Serif"/>
                <w:sz w:val="24"/>
                <w:szCs w:val="24"/>
              </w:rPr>
              <w:t>ежемесячная выплата в связи с рождением (усыновлением) первого ребенка</w:t>
            </w:r>
          </w:p>
        </w:tc>
        <w:tc>
          <w:tcPr>
            <w:tcW w:w="3685" w:type="dxa"/>
          </w:tcPr>
          <w:p w:rsidR="00DB554D" w:rsidRPr="009A71CB" w:rsidRDefault="00DB554D" w:rsidP="00CF1969">
            <w:pPr>
              <w:jc w:val="center"/>
              <w:rPr>
                <w:rFonts w:ascii="PT Astra Serif" w:hAnsi="PT Astra Serif"/>
                <w:sz w:val="24"/>
                <w:szCs w:val="24"/>
              </w:rPr>
            </w:pPr>
            <w:r w:rsidRPr="009A71CB">
              <w:rPr>
                <w:rFonts w:ascii="PT Astra Serif" w:hAnsi="PT Astra Serif"/>
                <w:sz w:val="24"/>
                <w:szCs w:val="24"/>
              </w:rPr>
              <w:t>13142,00 руб.</w:t>
            </w:r>
          </w:p>
          <w:p w:rsidR="00DB554D" w:rsidRPr="009A71CB" w:rsidRDefault="00DB554D" w:rsidP="00CF1969">
            <w:pPr>
              <w:jc w:val="both"/>
              <w:rPr>
                <w:rFonts w:ascii="PT Astra Serif" w:hAnsi="PT Astra Serif"/>
                <w:b/>
                <w:sz w:val="24"/>
                <w:szCs w:val="24"/>
              </w:rPr>
            </w:pPr>
          </w:p>
        </w:tc>
        <w:tc>
          <w:tcPr>
            <w:tcW w:w="2428" w:type="dxa"/>
          </w:tcPr>
          <w:p w:rsidR="00DB554D" w:rsidRPr="009A71CB" w:rsidRDefault="00DB554D" w:rsidP="00CF1969">
            <w:pPr>
              <w:jc w:val="both"/>
              <w:rPr>
                <w:rFonts w:ascii="PT Astra Serif" w:hAnsi="PT Astra Serif"/>
                <w:b/>
                <w:sz w:val="24"/>
                <w:szCs w:val="24"/>
              </w:rPr>
            </w:pPr>
            <w:r w:rsidRPr="009A71CB">
              <w:rPr>
                <w:rFonts w:ascii="PT Astra Serif" w:hAnsi="PT Astra Serif"/>
                <w:sz w:val="24"/>
                <w:szCs w:val="24"/>
              </w:rPr>
              <w:t xml:space="preserve">территориальный орган Фонда пенсионного и социального страхования Российской Федерации </w:t>
            </w:r>
          </w:p>
        </w:tc>
        <w:tc>
          <w:tcPr>
            <w:tcW w:w="2675" w:type="dxa"/>
          </w:tcPr>
          <w:p w:rsidR="00DB554D" w:rsidRPr="009A71CB" w:rsidRDefault="00DB554D" w:rsidP="00CF1969">
            <w:pPr>
              <w:jc w:val="both"/>
              <w:rPr>
                <w:rFonts w:ascii="PT Astra Serif" w:hAnsi="PT Astra Serif"/>
                <w:b/>
                <w:sz w:val="24"/>
                <w:szCs w:val="24"/>
              </w:rPr>
            </w:pPr>
            <w:r w:rsidRPr="009A71CB">
              <w:rPr>
                <w:rFonts w:ascii="PT Astra Serif" w:hAnsi="PT Astra Serif"/>
                <w:sz w:val="24"/>
                <w:szCs w:val="24"/>
              </w:rPr>
              <w:t>Федеральный закон от 28.12.2017 № 418-ФЗ «О ежемесячных выплатах семьям, имеющим детей»</w:t>
            </w:r>
          </w:p>
        </w:tc>
        <w:tc>
          <w:tcPr>
            <w:tcW w:w="2977" w:type="dxa"/>
          </w:tcPr>
          <w:p w:rsidR="00DB554D" w:rsidRPr="009A71CB" w:rsidRDefault="00DB554D" w:rsidP="00CF1969">
            <w:pPr>
              <w:jc w:val="both"/>
              <w:rPr>
                <w:rFonts w:ascii="PT Astra Serif" w:hAnsi="PT Astra Serif"/>
                <w:sz w:val="24"/>
                <w:szCs w:val="24"/>
              </w:rPr>
            </w:pPr>
            <w:r w:rsidRPr="009A71CB">
              <w:rPr>
                <w:rFonts w:ascii="PT Astra Serif" w:hAnsi="PT Astra Serif"/>
                <w:sz w:val="24"/>
                <w:szCs w:val="24"/>
              </w:rPr>
              <w:t>Право на выплату имеют женщины (отцы, опекуны) при наличии гражданства Российской Федерации и постоянного проживания на территории Российской Федерации относительно детей, рожденных до 01 января 2023 года, являющихся гражданами Российской Федерации. Право на выплату возникает, если размер среднедушевого дохода семьи не превышает двукратной величины прожиточного минимума трудоспособного населения (28298,00 руб.). Выплата назначается на срок до достижения ребенком возраста одного года, двух лет и трех лет соответственно.</w:t>
            </w:r>
          </w:p>
          <w:p w:rsidR="00DB554D" w:rsidRPr="009A71CB" w:rsidRDefault="00DB554D" w:rsidP="00CF1969">
            <w:pPr>
              <w:jc w:val="both"/>
              <w:rPr>
                <w:rFonts w:ascii="PT Astra Serif" w:hAnsi="PT Astra Serif"/>
                <w:b/>
                <w:sz w:val="24"/>
                <w:szCs w:val="24"/>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8.</w:t>
            </w:r>
          </w:p>
        </w:tc>
        <w:tc>
          <w:tcPr>
            <w:tcW w:w="3404" w:type="dxa"/>
          </w:tcPr>
          <w:p w:rsidR="00DB554D" w:rsidRPr="00975190" w:rsidRDefault="00DB554D" w:rsidP="00CF1969">
            <w:pPr>
              <w:jc w:val="both"/>
              <w:rPr>
                <w:rFonts w:ascii="PT Astra Serif" w:hAnsi="PT Astra Serif"/>
                <w:b/>
                <w:sz w:val="24"/>
                <w:szCs w:val="24"/>
              </w:rPr>
            </w:pPr>
            <w:r w:rsidRPr="00975190">
              <w:rPr>
                <w:rFonts w:ascii="PT Astra Serif" w:hAnsi="PT Astra Serif"/>
                <w:sz w:val="24"/>
                <w:szCs w:val="24"/>
              </w:rPr>
              <w:t xml:space="preserve">ежемесячная выплата в связи с рождением (усыновлением) ребенка до достижения им </w:t>
            </w:r>
            <w:r w:rsidRPr="00975190">
              <w:rPr>
                <w:rFonts w:ascii="PT Astra Serif" w:hAnsi="PT Astra Serif"/>
                <w:sz w:val="24"/>
                <w:szCs w:val="24"/>
              </w:rPr>
              <w:lastRenderedPageBreak/>
              <w:t>возраста трех лет</w:t>
            </w:r>
          </w:p>
        </w:tc>
        <w:tc>
          <w:tcPr>
            <w:tcW w:w="3685" w:type="dxa"/>
          </w:tcPr>
          <w:p w:rsidR="00DB554D" w:rsidRPr="00975190" w:rsidRDefault="00DB554D" w:rsidP="00CF1969">
            <w:pPr>
              <w:jc w:val="center"/>
              <w:rPr>
                <w:rFonts w:ascii="PT Astra Serif" w:hAnsi="PT Astra Serif"/>
                <w:sz w:val="24"/>
                <w:szCs w:val="24"/>
              </w:rPr>
            </w:pPr>
            <w:r w:rsidRPr="00975190">
              <w:rPr>
                <w:rFonts w:ascii="PT Astra Serif" w:hAnsi="PT Astra Serif"/>
                <w:sz w:val="24"/>
                <w:szCs w:val="24"/>
              </w:rPr>
              <w:lastRenderedPageBreak/>
              <w:t>13142,00 руб.</w:t>
            </w:r>
          </w:p>
          <w:p w:rsidR="00DB554D" w:rsidRPr="00975190" w:rsidRDefault="00DB554D" w:rsidP="00CF1969">
            <w:pPr>
              <w:rPr>
                <w:rFonts w:ascii="PT Astra Serif" w:hAnsi="PT Astra Serif"/>
                <w:b/>
                <w:sz w:val="24"/>
                <w:szCs w:val="24"/>
              </w:rPr>
            </w:pPr>
          </w:p>
        </w:tc>
        <w:tc>
          <w:tcPr>
            <w:tcW w:w="2428" w:type="dxa"/>
          </w:tcPr>
          <w:p w:rsidR="00DB554D" w:rsidRPr="00975190" w:rsidRDefault="00DB554D" w:rsidP="00CF1969">
            <w:pPr>
              <w:jc w:val="both"/>
              <w:rPr>
                <w:rFonts w:ascii="PT Astra Serif" w:hAnsi="PT Astra Serif"/>
                <w:b/>
                <w:sz w:val="24"/>
                <w:szCs w:val="24"/>
              </w:rPr>
            </w:pPr>
            <w:r w:rsidRPr="00975190">
              <w:rPr>
                <w:rFonts w:ascii="PT Astra Serif" w:hAnsi="PT Astra Serif"/>
                <w:sz w:val="24"/>
                <w:szCs w:val="24"/>
              </w:rPr>
              <w:t xml:space="preserve">территориальный орган Фонда пенсионного и социального </w:t>
            </w:r>
            <w:r w:rsidRPr="00975190">
              <w:rPr>
                <w:rFonts w:ascii="PT Astra Serif" w:hAnsi="PT Astra Serif"/>
                <w:sz w:val="24"/>
                <w:szCs w:val="24"/>
              </w:rPr>
              <w:lastRenderedPageBreak/>
              <w:t xml:space="preserve">страхования Российской Федерации </w:t>
            </w:r>
          </w:p>
        </w:tc>
        <w:tc>
          <w:tcPr>
            <w:tcW w:w="2675" w:type="dxa"/>
          </w:tcPr>
          <w:p w:rsidR="00DB554D" w:rsidRPr="00975190" w:rsidRDefault="00DB554D" w:rsidP="00CF1969">
            <w:pPr>
              <w:jc w:val="both"/>
              <w:rPr>
                <w:rFonts w:ascii="PT Astra Serif" w:hAnsi="PT Astra Serif"/>
                <w:b/>
                <w:sz w:val="24"/>
                <w:szCs w:val="24"/>
              </w:rPr>
            </w:pPr>
            <w:r w:rsidRPr="00975190">
              <w:rPr>
                <w:rFonts w:ascii="PT Astra Serif" w:hAnsi="PT Astra Serif"/>
                <w:sz w:val="24"/>
                <w:szCs w:val="24"/>
              </w:rPr>
              <w:lastRenderedPageBreak/>
              <w:t xml:space="preserve">Федеральный закон от 29.12.2006 № 256-ФЗ   «О дополнительных мерах государственной </w:t>
            </w:r>
            <w:r w:rsidRPr="00975190">
              <w:rPr>
                <w:rFonts w:ascii="PT Astra Serif" w:hAnsi="PT Astra Serif"/>
                <w:sz w:val="24"/>
                <w:szCs w:val="24"/>
              </w:rPr>
              <w:lastRenderedPageBreak/>
              <w:t>поддержки семей, имеющих детей»</w:t>
            </w:r>
          </w:p>
        </w:tc>
        <w:tc>
          <w:tcPr>
            <w:tcW w:w="2977" w:type="dxa"/>
          </w:tcPr>
          <w:p w:rsidR="00DB554D" w:rsidRPr="00975190" w:rsidRDefault="00DB554D" w:rsidP="00CF1969">
            <w:pPr>
              <w:jc w:val="both"/>
              <w:rPr>
                <w:rFonts w:ascii="PT Astra Serif" w:hAnsi="PT Astra Serif"/>
                <w:sz w:val="24"/>
                <w:szCs w:val="24"/>
              </w:rPr>
            </w:pPr>
            <w:r w:rsidRPr="00975190">
              <w:rPr>
                <w:rFonts w:ascii="PT Astra Serif" w:hAnsi="PT Astra Serif"/>
                <w:sz w:val="24"/>
                <w:szCs w:val="24"/>
              </w:rPr>
              <w:lastRenderedPageBreak/>
              <w:t xml:space="preserve">Оформить выплату можно на любого по очередности рождения ребенка в возрасте до трех лет. </w:t>
            </w:r>
            <w:r w:rsidRPr="00975190">
              <w:rPr>
                <w:rFonts w:ascii="PT Astra Serif" w:hAnsi="PT Astra Serif"/>
                <w:sz w:val="24"/>
                <w:szCs w:val="24"/>
              </w:rPr>
              <w:lastRenderedPageBreak/>
              <w:t xml:space="preserve">Получать выплату можно на </w:t>
            </w:r>
            <w:proofErr w:type="gramStart"/>
            <w:r w:rsidRPr="00975190">
              <w:rPr>
                <w:rFonts w:ascii="PT Astra Serif" w:hAnsi="PT Astra Serif"/>
                <w:sz w:val="24"/>
                <w:szCs w:val="24"/>
              </w:rPr>
              <w:t>нескольких детей</w:t>
            </w:r>
            <w:proofErr w:type="gramEnd"/>
            <w:r w:rsidRPr="00975190">
              <w:rPr>
                <w:rFonts w:ascii="PT Astra Serif" w:hAnsi="PT Astra Serif"/>
                <w:sz w:val="24"/>
                <w:szCs w:val="24"/>
              </w:rPr>
              <w:t xml:space="preserve"> одновременно, если эти дети еще не достигли возраста трех лет. Выплата осуществляется из средств материнского (семейного) капитала.</w:t>
            </w:r>
          </w:p>
          <w:p w:rsidR="00DB554D" w:rsidRPr="00975190" w:rsidRDefault="00DB554D" w:rsidP="00CF1969">
            <w:pPr>
              <w:jc w:val="both"/>
              <w:rPr>
                <w:rFonts w:ascii="PT Astra Serif" w:hAnsi="PT Astra Serif"/>
                <w:b/>
                <w:sz w:val="24"/>
                <w:szCs w:val="24"/>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9.</w:t>
            </w:r>
          </w:p>
        </w:tc>
        <w:tc>
          <w:tcPr>
            <w:tcW w:w="3404" w:type="dxa"/>
          </w:tcPr>
          <w:p w:rsidR="00DB554D" w:rsidRPr="00E617CF" w:rsidRDefault="00DB554D" w:rsidP="00CF1969">
            <w:pPr>
              <w:jc w:val="both"/>
              <w:rPr>
                <w:rFonts w:ascii="PT Astra Serif" w:hAnsi="PT Astra Serif"/>
              </w:rPr>
            </w:pPr>
            <w:bookmarkStart w:id="0" w:name="sub_1211"/>
            <w:r>
              <w:rPr>
                <w:rFonts w:ascii="PT Astra Serif" w:hAnsi="PT Astra Serif"/>
              </w:rPr>
              <w:t xml:space="preserve"> организация</w:t>
            </w:r>
            <w:r w:rsidRPr="00E617CF">
              <w:rPr>
                <w:rFonts w:ascii="PT Astra Serif" w:hAnsi="PT Astra Serif"/>
              </w:rPr>
              <w:t xml:space="preserve"> питания детей из малоимущих семей, обучающихся 5-11 классов</w:t>
            </w:r>
            <w:bookmarkEnd w:id="0"/>
            <w:r w:rsidRPr="00E617CF">
              <w:rPr>
                <w:rFonts w:ascii="PT Astra Serif" w:hAnsi="PT Astra Serif"/>
              </w:rPr>
              <w:t xml:space="preserve"> в муниципальных общеобразовательных организациях и областных государственных общеобразовательных организациях (за исключением обучающихся, состоящих на полном государственном обеспечении; обучающихся, получающих питание в группах продленного дня)</w:t>
            </w:r>
          </w:p>
        </w:tc>
        <w:tc>
          <w:tcPr>
            <w:tcW w:w="3685" w:type="dxa"/>
          </w:tcPr>
          <w:p w:rsidR="00DB554D" w:rsidRPr="00E617CF" w:rsidRDefault="00DB554D" w:rsidP="00CF1969">
            <w:pPr>
              <w:jc w:val="both"/>
              <w:rPr>
                <w:rFonts w:ascii="PT Astra Serif" w:hAnsi="PT Astra Serif"/>
              </w:rPr>
            </w:pPr>
            <w:r>
              <w:rPr>
                <w:rFonts w:ascii="PT Astra Serif" w:hAnsi="PT Astra Serif"/>
              </w:rPr>
              <w:t>и</w:t>
            </w:r>
            <w:r w:rsidRPr="00E617CF">
              <w:rPr>
                <w:rFonts w:ascii="PT Astra Serif" w:hAnsi="PT Astra Serif"/>
              </w:rPr>
              <w:t xml:space="preserve">з расчета </w:t>
            </w:r>
            <w:r>
              <w:rPr>
                <w:rFonts w:ascii="PT Astra Serif" w:hAnsi="PT Astra Serif"/>
              </w:rPr>
              <w:t>20 руб.</w:t>
            </w:r>
            <w:r w:rsidRPr="00E617CF">
              <w:rPr>
                <w:rFonts w:ascii="PT Astra Serif" w:hAnsi="PT Astra Serif"/>
              </w:rPr>
              <w:t xml:space="preserve"> в день на одного обучающегося в дни обучения в течение учебного года</w:t>
            </w:r>
          </w:p>
        </w:tc>
        <w:tc>
          <w:tcPr>
            <w:tcW w:w="2428" w:type="dxa"/>
          </w:tcPr>
          <w:p w:rsidR="00DB554D" w:rsidRDefault="00DB554D" w:rsidP="00CF1969">
            <w:pPr>
              <w:jc w:val="both"/>
              <w:rPr>
                <w:rFonts w:ascii="PT Astra Serif" w:hAnsi="PT Astra Serif"/>
              </w:rPr>
            </w:pPr>
            <w:r>
              <w:rPr>
                <w:rFonts w:ascii="PT Astra Serif" w:hAnsi="PT Astra Serif"/>
              </w:rPr>
              <w:t xml:space="preserve"> в </w:t>
            </w:r>
            <w:r w:rsidRPr="00E617CF">
              <w:rPr>
                <w:rFonts w:ascii="PT Astra Serif" w:hAnsi="PT Astra Serif"/>
              </w:rPr>
              <w:t>общеобразовательную организацию (муниципального и регионального уровней) по месту обучения ребенка родителю (законному представителю) необходимо предоставить информацию (документы) уполномоченного органа о статусе семьи</w:t>
            </w:r>
          </w:p>
          <w:p w:rsidR="00DB554D" w:rsidRPr="00E617CF" w:rsidRDefault="00DB554D" w:rsidP="00CF1969">
            <w:pPr>
              <w:jc w:val="both"/>
              <w:rPr>
                <w:rFonts w:ascii="PT Astra Serif" w:hAnsi="PT Astra Serif"/>
              </w:rPr>
            </w:pPr>
          </w:p>
        </w:tc>
        <w:tc>
          <w:tcPr>
            <w:tcW w:w="2675" w:type="dxa"/>
          </w:tcPr>
          <w:p w:rsidR="00DB554D" w:rsidRPr="00E617CF" w:rsidRDefault="00DB554D" w:rsidP="00CF1969">
            <w:pPr>
              <w:jc w:val="both"/>
              <w:rPr>
                <w:rFonts w:ascii="PT Astra Serif" w:hAnsi="PT Astra Serif"/>
              </w:rPr>
            </w:pPr>
            <w:r w:rsidRPr="00E617CF">
              <w:rPr>
                <w:rFonts w:ascii="PT Astra Serif" w:hAnsi="PT Astra Serif"/>
              </w:rPr>
              <w:t>Статья 12 Закона Саратовской област</w:t>
            </w:r>
            <w:r>
              <w:rPr>
                <w:rFonts w:ascii="PT Astra Serif" w:hAnsi="PT Astra Serif"/>
              </w:rPr>
              <w:t xml:space="preserve">и от 28.11.2013 </w:t>
            </w:r>
          </w:p>
          <w:p w:rsidR="00DB554D" w:rsidRPr="00E617CF" w:rsidRDefault="00DB554D" w:rsidP="00CF1969">
            <w:pPr>
              <w:jc w:val="both"/>
              <w:rPr>
                <w:rFonts w:ascii="PT Astra Serif" w:hAnsi="PT Astra Serif"/>
              </w:rPr>
            </w:pPr>
            <w:r w:rsidRPr="00E617CF">
              <w:rPr>
                <w:rFonts w:ascii="PT Astra Serif" w:hAnsi="PT Astra Serif"/>
              </w:rPr>
              <w:t>№ 215-ЗСО «Об образовании в Саратовской области»</w:t>
            </w:r>
          </w:p>
        </w:tc>
        <w:tc>
          <w:tcPr>
            <w:tcW w:w="2977" w:type="dxa"/>
          </w:tcPr>
          <w:p w:rsidR="00DB554D" w:rsidRDefault="00DB554D" w:rsidP="00CF1969">
            <w:pPr>
              <w:jc w:val="center"/>
              <w:rPr>
                <w:rFonts w:ascii="PT Astra Serif" w:hAnsi="PT Astra Serif"/>
                <w:b/>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10.</w:t>
            </w:r>
          </w:p>
        </w:tc>
        <w:tc>
          <w:tcPr>
            <w:tcW w:w="3404" w:type="dxa"/>
          </w:tcPr>
          <w:p w:rsidR="00DB554D" w:rsidRPr="00E617CF" w:rsidRDefault="00DB554D" w:rsidP="00CF1969">
            <w:pPr>
              <w:jc w:val="both"/>
              <w:rPr>
                <w:rFonts w:ascii="PT Astra Serif" w:hAnsi="PT Astra Serif"/>
              </w:rPr>
            </w:pPr>
            <w:proofErr w:type="gramStart"/>
            <w:r>
              <w:rPr>
                <w:rFonts w:ascii="PT Astra Serif" w:hAnsi="PT Astra Serif"/>
              </w:rPr>
              <w:t>организация</w:t>
            </w:r>
            <w:r w:rsidRPr="00E617CF">
              <w:rPr>
                <w:rFonts w:ascii="PT Astra Serif" w:hAnsi="PT Astra Serif"/>
              </w:rPr>
              <w:t xml:space="preserve"> питания детей из малоимущих семей, обучающихся 1-4 классов, посещающих группы продленного дня в </w:t>
            </w:r>
            <w:r w:rsidRPr="00E617CF">
              <w:rPr>
                <w:rFonts w:ascii="PT Astra Serif" w:hAnsi="PT Astra Serif"/>
              </w:rPr>
              <w:lastRenderedPageBreak/>
              <w:t>муниципальных общеобразовательных организациях (за исключением обучающихся, посещающих группы продленного дня в муниципальных общеобразовательных организациях, на возмещение затрат на питание которых из областного бюджета бюджетам муниципальных образований области предоставляется в установленном Правительством области порядке иной межбюджетный трансферт на создание условий для осуществления присмотра и ухода за детьми</w:t>
            </w:r>
            <w:proofErr w:type="gramEnd"/>
            <w:r w:rsidRPr="00E617CF">
              <w:rPr>
                <w:rFonts w:ascii="PT Astra Serif" w:hAnsi="PT Astra Serif"/>
              </w:rPr>
              <w:t xml:space="preserve"> в группах продленного дня) и областных государственных общеобразовательных организациях (за исключением обучающихся, состоящих на полном государственном обеспечении)</w:t>
            </w:r>
          </w:p>
          <w:p w:rsidR="00DB554D" w:rsidRPr="00E617CF" w:rsidRDefault="00DB554D" w:rsidP="00CF1969">
            <w:pPr>
              <w:jc w:val="both"/>
              <w:rPr>
                <w:rFonts w:ascii="PT Astra Serif" w:hAnsi="PT Astra Serif"/>
              </w:rPr>
            </w:pPr>
          </w:p>
        </w:tc>
        <w:tc>
          <w:tcPr>
            <w:tcW w:w="3685" w:type="dxa"/>
          </w:tcPr>
          <w:p w:rsidR="00DB554D" w:rsidRPr="00E617CF" w:rsidRDefault="00DB554D" w:rsidP="00CF1969">
            <w:pPr>
              <w:jc w:val="both"/>
              <w:rPr>
                <w:rFonts w:ascii="PT Astra Serif" w:hAnsi="PT Astra Serif"/>
              </w:rPr>
            </w:pPr>
            <w:r>
              <w:rPr>
                <w:rFonts w:ascii="PT Astra Serif" w:hAnsi="PT Astra Serif"/>
              </w:rPr>
              <w:lastRenderedPageBreak/>
              <w:t>и</w:t>
            </w:r>
            <w:r w:rsidRPr="00E617CF">
              <w:rPr>
                <w:rFonts w:ascii="PT Astra Serif" w:hAnsi="PT Astra Serif"/>
              </w:rPr>
              <w:t>з расчета 11</w:t>
            </w:r>
            <w:r>
              <w:rPr>
                <w:rFonts w:ascii="PT Astra Serif" w:hAnsi="PT Astra Serif"/>
              </w:rPr>
              <w:t xml:space="preserve"> руб.</w:t>
            </w:r>
            <w:r w:rsidRPr="00E617CF">
              <w:rPr>
                <w:rFonts w:ascii="PT Astra Serif" w:hAnsi="PT Astra Serif"/>
              </w:rPr>
              <w:t xml:space="preserve"> в день на одного обучающегося в дни обучения в течение учебного года</w:t>
            </w:r>
          </w:p>
        </w:tc>
        <w:tc>
          <w:tcPr>
            <w:tcW w:w="2428" w:type="dxa"/>
          </w:tcPr>
          <w:p w:rsidR="00DB554D" w:rsidRPr="00E617CF" w:rsidRDefault="00DB554D" w:rsidP="00CF1969">
            <w:pPr>
              <w:jc w:val="both"/>
              <w:rPr>
                <w:rFonts w:ascii="PT Astra Serif" w:hAnsi="PT Astra Serif"/>
              </w:rPr>
            </w:pPr>
            <w:r>
              <w:rPr>
                <w:rFonts w:ascii="PT Astra Serif" w:hAnsi="PT Astra Serif"/>
              </w:rPr>
              <w:t>в</w:t>
            </w:r>
            <w:r w:rsidRPr="00E617CF">
              <w:rPr>
                <w:rFonts w:ascii="PT Astra Serif" w:hAnsi="PT Astra Serif"/>
              </w:rPr>
              <w:t xml:space="preserve"> общеобразовательную организацию (муниципального и регионального </w:t>
            </w:r>
            <w:r w:rsidRPr="00E617CF">
              <w:rPr>
                <w:rFonts w:ascii="PT Astra Serif" w:hAnsi="PT Astra Serif"/>
              </w:rPr>
              <w:lastRenderedPageBreak/>
              <w:t>уровней) по месту обучения ребенка родителю (законному представителю) необходимо предоставить информацию (документы) уполномоченного органа о статусе семьи</w:t>
            </w:r>
          </w:p>
        </w:tc>
        <w:tc>
          <w:tcPr>
            <w:tcW w:w="2675" w:type="dxa"/>
          </w:tcPr>
          <w:p w:rsidR="00DB554D" w:rsidRPr="00E617CF" w:rsidRDefault="00DB554D" w:rsidP="00CF1969">
            <w:pPr>
              <w:jc w:val="both"/>
              <w:rPr>
                <w:rFonts w:ascii="PT Astra Serif" w:hAnsi="PT Astra Serif"/>
              </w:rPr>
            </w:pPr>
            <w:r w:rsidRPr="00E617CF">
              <w:rPr>
                <w:rFonts w:ascii="PT Astra Serif" w:hAnsi="PT Astra Serif"/>
              </w:rPr>
              <w:lastRenderedPageBreak/>
              <w:t>Статья 12 Закона Саратовской области от 28</w:t>
            </w:r>
            <w:r>
              <w:rPr>
                <w:rFonts w:ascii="PT Astra Serif" w:hAnsi="PT Astra Serif"/>
              </w:rPr>
              <w:t xml:space="preserve">.11.2013 </w:t>
            </w:r>
          </w:p>
          <w:p w:rsidR="00DB554D" w:rsidRPr="00E617CF" w:rsidRDefault="00DB554D" w:rsidP="00CF1969">
            <w:pPr>
              <w:jc w:val="both"/>
              <w:rPr>
                <w:rFonts w:ascii="PT Astra Serif" w:hAnsi="PT Astra Serif"/>
              </w:rPr>
            </w:pPr>
            <w:r w:rsidRPr="00E617CF">
              <w:rPr>
                <w:rFonts w:ascii="PT Astra Serif" w:hAnsi="PT Astra Serif"/>
              </w:rPr>
              <w:t xml:space="preserve">№ 215-ЗСО «Об </w:t>
            </w:r>
            <w:r w:rsidRPr="00E617CF">
              <w:rPr>
                <w:rFonts w:ascii="PT Astra Serif" w:hAnsi="PT Astra Serif"/>
              </w:rPr>
              <w:lastRenderedPageBreak/>
              <w:t>образовании в Саратовской области»</w:t>
            </w:r>
          </w:p>
        </w:tc>
        <w:tc>
          <w:tcPr>
            <w:tcW w:w="2977" w:type="dxa"/>
          </w:tcPr>
          <w:p w:rsidR="00DB554D" w:rsidRDefault="00DB554D" w:rsidP="00CF1969">
            <w:pPr>
              <w:jc w:val="center"/>
              <w:rPr>
                <w:rFonts w:ascii="PT Astra Serif" w:hAnsi="PT Astra Serif"/>
                <w:b/>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11.</w:t>
            </w:r>
          </w:p>
        </w:tc>
        <w:tc>
          <w:tcPr>
            <w:tcW w:w="3404" w:type="dxa"/>
          </w:tcPr>
          <w:p w:rsidR="00DB554D" w:rsidRPr="00E617CF" w:rsidRDefault="00DB554D" w:rsidP="00CF1969">
            <w:pPr>
              <w:jc w:val="both"/>
              <w:rPr>
                <w:rFonts w:ascii="PT Astra Serif" w:hAnsi="PT Astra Serif"/>
              </w:rPr>
            </w:pPr>
            <w:proofErr w:type="gramStart"/>
            <w:r>
              <w:rPr>
                <w:rFonts w:ascii="PT Astra Serif" w:hAnsi="PT Astra Serif"/>
              </w:rPr>
              <w:t>организация</w:t>
            </w:r>
            <w:r w:rsidRPr="00E617CF">
              <w:rPr>
                <w:rFonts w:ascii="PT Astra Serif" w:hAnsi="PT Astra Serif"/>
              </w:rPr>
              <w:t xml:space="preserve"> питания детей из малоимущих семей, обучающихся 5-11 классов, посещающих группы продленного дня в муниципальных </w:t>
            </w:r>
            <w:r w:rsidRPr="00E617CF">
              <w:rPr>
                <w:rFonts w:ascii="PT Astra Serif" w:hAnsi="PT Astra Serif"/>
              </w:rPr>
              <w:lastRenderedPageBreak/>
              <w:t>общеобразовательных организациях (за исключением обучающихся, посещающих группы продленного дня в муниципальных общеобразовательных организациях, на возмещение затрат на питание которых из областного бюджета бюджетам муниципальных образований области предоставляется в установленном Правительством области порядке иной межбюджетный трансферт на создание условий для осуществления присмотра и ухода за детьми</w:t>
            </w:r>
            <w:proofErr w:type="gramEnd"/>
            <w:r w:rsidRPr="00E617CF">
              <w:rPr>
                <w:rFonts w:ascii="PT Astra Serif" w:hAnsi="PT Astra Serif"/>
              </w:rPr>
              <w:t xml:space="preserve"> в группах продленного дня) и областных государственных общеобразовательных организациях (за исключением обучающихся, состоящих на полном государственном обеспечении)</w:t>
            </w:r>
          </w:p>
          <w:p w:rsidR="00DB554D" w:rsidRPr="00E617CF" w:rsidRDefault="00DB554D" w:rsidP="00CF1969">
            <w:pPr>
              <w:jc w:val="both"/>
              <w:rPr>
                <w:rFonts w:ascii="PT Astra Serif" w:hAnsi="PT Astra Serif"/>
              </w:rPr>
            </w:pPr>
          </w:p>
        </w:tc>
        <w:tc>
          <w:tcPr>
            <w:tcW w:w="3685" w:type="dxa"/>
          </w:tcPr>
          <w:p w:rsidR="00DB554D" w:rsidRPr="00E617CF" w:rsidRDefault="00DB554D" w:rsidP="00CF1969">
            <w:pPr>
              <w:jc w:val="both"/>
              <w:rPr>
                <w:rFonts w:ascii="PT Astra Serif" w:hAnsi="PT Astra Serif"/>
              </w:rPr>
            </w:pPr>
            <w:r>
              <w:rPr>
                <w:rFonts w:ascii="PT Astra Serif" w:hAnsi="PT Astra Serif"/>
              </w:rPr>
              <w:lastRenderedPageBreak/>
              <w:t>и</w:t>
            </w:r>
            <w:r w:rsidRPr="00E617CF">
              <w:rPr>
                <w:rFonts w:ascii="PT Astra Serif" w:hAnsi="PT Astra Serif"/>
              </w:rPr>
              <w:t>з расчета 15</w:t>
            </w:r>
            <w:r>
              <w:rPr>
                <w:rFonts w:ascii="PT Astra Serif" w:hAnsi="PT Astra Serif"/>
              </w:rPr>
              <w:t xml:space="preserve"> руб.</w:t>
            </w:r>
            <w:r w:rsidRPr="00E617CF">
              <w:rPr>
                <w:rFonts w:ascii="PT Astra Serif" w:hAnsi="PT Astra Serif"/>
              </w:rPr>
              <w:t xml:space="preserve"> в день на одного обучающегося в дни обучения в течение учебного года</w:t>
            </w:r>
          </w:p>
        </w:tc>
        <w:tc>
          <w:tcPr>
            <w:tcW w:w="2428" w:type="dxa"/>
          </w:tcPr>
          <w:p w:rsidR="00DB554D" w:rsidRPr="00E617CF" w:rsidRDefault="00DB554D" w:rsidP="00CF1969">
            <w:pPr>
              <w:jc w:val="both"/>
              <w:rPr>
                <w:rFonts w:ascii="PT Astra Serif" w:hAnsi="PT Astra Serif"/>
              </w:rPr>
            </w:pPr>
            <w:r>
              <w:rPr>
                <w:rFonts w:ascii="PT Astra Serif" w:hAnsi="PT Astra Serif"/>
              </w:rPr>
              <w:t xml:space="preserve">в </w:t>
            </w:r>
            <w:r w:rsidRPr="00E617CF">
              <w:rPr>
                <w:rFonts w:ascii="PT Astra Serif" w:hAnsi="PT Astra Serif"/>
              </w:rPr>
              <w:t xml:space="preserve">общеобразовательную организацию (муниципального и регионального уровней) по месту </w:t>
            </w:r>
            <w:r w:rsidRPr="00E617CF">
              <w:rPr>
                <w:rFonts w:ascii="PT Astra Serif" w:hAnsi="PT Astra Serif"/>
              </w:rPr>
              <w:lastRenderedPageBreak/>
              <w:t>обучения ребенка родителю (законному представителю) необходимо предоставить информацию (документы) уполномоченного органа о статусе семьи</w:t>
            </w:r>
          </w:p>
        </w:tc>
        <w:tc>
          <w:tcPr>
            <w:tcW w:w="2675" w:type="dxa"/>
          </w:tcPr>
          <w:p w:rsidR="00DB554D" w:rsidRPr="00E617CF" w:rsidRDefault="00DB554D" w:rsidP="00CF1969">
            <w:pPr>
              <w:jc w:val="both"/>
              <w:rPr>
                <w:rFonts w:ascii="PT Astra Serif" w:hAnsi="PT Astra Serif"/>
              </w:rPr>
            </w:pPr>
            <w:r w:rsidRPr="00E617CF">
              <w:rPr>
                <w:rFonts w:ascii="PT Astra Serif" w:hAnsi="PT Astra Serif"/>
              </w:rPr>
              <w:lastRenderedPageBreak/>
              <w:t>Статья 12 Закона Саратовской области от 28</w:t>
            </w:r>
            <w:r>
              <w:rPr>
                <w:rFonts w:ascii="PT Astra Serif" w:hAnsi="PT Astra Serif"/>
              </w:rPr>
              <w:t>.11.2013</w:t>
            </w:r>
          </w:p>
          <w:p w:rsidR="00DB554D" w:rsidRPr="00E617CF" w:rsidRDefault="00DB554D" w:rsidP="00CF1969">
            <w:pPr>
              <w:jc w:val="both"/>
              <w:rPr>
                <w:rFonts w:ascii="PT Astra Serif" w:hAnsi="PT Astra Serif"/>
              </w:rPr>
            </w:pPr>
            <w:r w:rsidRPr="00E617CF">
              <w:rPr>
                <w:rFonts w:ascii="PT Astra Serif" w:hAnsi="PT Astra Serif"/>
              </w:rPr>
              <w:t xml:space="preserve">№ 215-ЗСО «Об образовании в </w:t>
            </w:r>
            <w:r w:rsidRPr="00E617CF">
              <w:rPr>
                <w:rFonts w:ascii="PT Astra Serif" w:hAnsi="PT Astra Serif"/>
              </w:rPr>
              <w:lastRenderedPageBreak/>
              <w:t>Саратовской области»</w:t>
            </w:r>
          </w:p>
        </w:tc>
        <w:tc>
          <w:tcPr>
            <w:tcW w:w="2977" w:type="dxa"/>
          </w:tcPr>
          <w:p w:rsidR="00DB554D" w:rsidRDefault="00DB554D" w:rsidP="00CF1969">
            <w:pPr>
              <w:jc w:val="center"/>
              <w:rPr>
                <w:rFonts w:ascii="PT Astra Serif" w:hAnsi="PT Astra Serif"/>
                <w:b/>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12.</w:t>
            </w:r>
            <w:bookmarkStart w:id="1" w:name="_GoBack"/>
            <w:bookmarkEnd w:id="1"/>
          </w:p>
        </w:tc>
        <w:tc>
          <w:tcPr>
            <w:tcW w:w="3404" w:type="dxa"/>
          </w:tcPr>
          <w:p w:rsidR="00DB554D" w:rsidRPr="00574B72" w:rsidRDefault="00DB554D" w:rsidP="00CF1969">
            <w:pPr>
              <w:jc w:val="both"/>
              <w:rPr>
                <w:rFonts w:ascii="PT Astra Serif" w:hAnsi="PT Astra Serif"/>
                <w:sz w:val="24"/>
                <w:szCs w:val="24"/>
              </w:rPr>
            </w:pPr>
            <w:r w:rsidRPr="00574B72">
              <w:rPr>
                <w:rFonts w:ascii="PT Astra Serif" w:hAnsi="PT Astra Serif"/>
                <w:sz w:val="24"/>
                <w:szCs w:val="24"/>
              </w:rPr>
              <w:t xml:space="preserve">частичное финансирование расходов на присмотр и уход за детьми из малоимущих семей дошкольного возраста в муниципальных образовательных </w:t>
            </w:r>
            <w:r w:rsidRPr="00574B72">
              <w:rPr>
                <w:rFonts w:ascii="PT Astra Serif" w:hAnsi="PT Astra Serif"/>
                <w:sz w:val="24"/>
                <w:szCs w:val="24"/>
              </w:rPr>
              <w:lastRenderedPageBreak/>
              <w:t>организациях, реализующих образовательную программу дошкольного образования, из расчета:</w:t>
            </w:r>
          </w:p>
          <w:p w:rsidR="00DB554D" w:rsidRPr="00574B72" w:rsidRDefault="00DB554D" w:rsidP="00CF1969">
            <w:pPr>
              <w:jc w:val="both"/>
              <w:rPr>
                <w:rFonts w:ascii="PT Astra Serif" w:hAnsi="PT Astra Serif"/>
                <w:sz w:val="24"/>
                <w:szCs w:val="24"/>
              </w:rPr>
            </w:pPr>
          </w:p>
        </w:tc>
        <w:tc>
          <w:tcPr>
            <w:tcW w:w="3685" w:type="dxa"/>
          </w:tcPr>
          <w:p w:rsidR="00DB554D" w:rsidRPr="00574B72" w:rsidRDefault="00DB554D" w:rsidP="00CF1969">
            <w:pPr>
              <w:jc w:val="both"/>
              <w:rPr>
                <w:rFonts w:ascii="PT Astra Serif" w:hAnsi="PT Astra Serif"/>
                <w:sz w:val="24"/>
                <w:szCs w:val="24"/>
              </w:rPr>
            </w:pPr>
            <w:r w:rsidRPr="00574B72">
              <w:rPr>
                <w:rFonts w:ascii="PT Astra Serif" w:hAnsi="PT Astra Serif"/>
                <w:sz w:val="24"/>
                <w:szCs w:val="24"/>
              </w:rPr>
              <w:lastRenderedPageBreak/>
              <w:t>из расчета: на питание - 14 руб. на одного ребенка в день;</w:t>
            </w:r>
          </w:p>
          <w:p w:rsidR="00DB554D" w:rsidRPr="00574B72" w:rsidRDefault="00DB554D" w:rsidP="00CF1969">
            <w:pPr>
              <w:jc w:val="both"/>
              <w:rPr>
                <w:rFonts w:ascii="PT Astra Serif" w:hAnsi="PT Astra Serif"/>
                <w:sz w:val="24"/>
                <w:szCs w:val="24"/>
              </w:rPr>
            </w:pPr>
            <w:r w:rsidRPr="00574B72">
              <w:rPr>
                <w:rFonts w:ascii="PT Astra Serif" w:hAnsi="PT Astra Serif"/>
                <w:sz w:val="24"/>
                <w:szCs w:val="24"/>
              </w:rPr>
              <w:t>на мягкий инвентарь и оборудование - 120 руб. на одного ребенка в год;</w:t>
            </w:r>
          </w:p>
          <w:p w:rsidR="00DB554D" w:rsidRPr="00574B72" w:rsidRDefault="00DB554D" w:rsidP="00CF1969">
            <w:pPr>
              <w:jc w:val="both"/>
              <w:rPr>
                <w:rFonts w:ascii="PT Astra Serif" w:hAnsi="PT Astra Serif"/>
                <w:sz w:val="24"/>
                <w:szCs w:val="24"/>
              </w:rPr>
            </w:pPr>
            <w:r w:rsidRPr="00574B72">
              <w:rPr>
                <w:rFonts w:ascii="PT Astra Serif" w:hAnsi="PT Astra Serif"/>
                <w:sz w:val="24"/>
                <w:szCs w:val="24"/>
              </w:rPr>
              <w:lastRenderedPageBreak/>
              <w:t>на медикаменты - 165 руб. на одну группу в год</w:t>
            </w:r>
          </w:p>
        </w:tc>
        <w:tc>
          <w:tcPr>
            <w:tcW w:w="2428" w:type="dxa"/>
          </w:tcPr>
          <w:p w:rsidR="00DB554D" w:rsidRPr="00574B72" w:rsidRDefault="00DB554D" w:rsidP="00CF1969">
            <w:pPr>
              <w:jc w:val="both"/>
              <w:rPr>
                <w:rFonts w:ascii="PT Astra Serif" w:hAnsi="PT Astra Serif"/>
                <w:sz w:val="24"/>
                <w:szCs w:val="24"/>
              </w:rPr>
            </w:pPr>
            <w:r w:rsidRPr="00574B72">
              <w:rPr>
                <w:rFonts w:ascii="PT Astra Serif" w:hAnsi="PT Astra Serif"/>
                <w:sz w:val="24"/>
                <w:szCs w:val="24"/>
              </w:rPr>
              <w:lastRenderedPageBreak/>
              <w:t xml:space="preserve">в общеобразовательную организацию (муниципального и регионального уровней) по месту </w:t>
            </w:r>
            <w:r w:rsidRPr="00574B72">
              <w:rPr>
                <w:rFonts w:ascii="PT Astra Serif" w:hAnsi="PT Astra Serif"/>
                <w:sz w:val="24"/>
                <w:szCs w:val="24"/>
              </w:rPr>
              <w:lastRenderedPageBreak/>
              <w:t>обучения ребенка родителю (законному представителю) необходимо предоставить информацию (документы) уполномоченного органа о статусе семьи</w:t>
            </w:r>
          </w:p>
        </w:tc>
        <w:tc>
          <w:tcPr>
            <w:tcW w:w="2675" w:type="dxa"/>
          </w:tcPr>
          <w:p w:rsidR="00DB554D" w:rsidRPr="00574B72" w:rsidRDefault="00DB554D" w:rsidP="00CF1969">
            <w:pPr>
              <w:jc w:val="both"/>
              <w:rPr>
                <w:rFonts w:ascii="PT Astra Serif" w:hAnsi="PT Astra Serif"/>
                <w:sz w:val="24"/>
                <w:szCs w:val="24"/>
              </w:rPr>
            </w:pPr>
            <w:r w:rsidRPr="00574B72">
              <w:rPr>
                <w:rFonts w:ascii="PT Astra Serif" w:hAnsi="PT Astra Serif"/>
                <w:sz w:val="24"/>
                <w:szCs w:val="24"/>
              </w:rPr>
              <w:lastRenderedPageBreak/>
              <w:t>Статья 12 Закона Саратовской области от 28</w:t>
            </w:r>
            <w:r>
              <w:rPr>
                <w:rFonts w:ascii="PT Astra Serif" w:hAnsi="PT Astra Serif"/>
                <w:sz w:val="24"/>
                <w:szCs w:val="24"/>
              </w:rPr>
              <w:t xml:space="preserve">.11.2013 </w:t>
            </w:r>
          </w:p>
          <w:p w:rsidR="00DB554D" w:rsidRPr="00574B72" w:rsidRDefault="00DB554D" w:rsidP="00CF1969">
            <w:pPr>
              <w:jc w:val="both"/>
              <w:rPr>
                <w:rFonts w:ascii="PT Astra Serif" w:hAnsi="PT Astra Serif"/>
                <w:sz w:val="24"/>
                <w:szCs w:val="24"/>
              </w:rPr>
            </w:pPr>
            <w:r w:rsidRPr="00574B72">
              <w:rPr>
                <w:rFonts w:ascii="PT Astra Serif" w:hAnsi="PT Astra Serif"/>
                <w:sz w:val="24"/>
                <w:szCs w:val="24"/>
              </w:rPr>
              <w:t xml:space="preserve">№ 215-ЗСО «Об образовании в </w:t>
            </w:r>
            <w:r w:rsidRPr="00574B72">
              <w:rPr>
                <w:rFonts w:ascii="PT Astra Serif" w:hAnsi="PT Astra Serif"/>
                <w:sz w:val="24"/>
                <w:szCs w:val="24"/>
              </w:rPr>
              <w:lastRenderedPageBreak/>
              <w:t>Саратовской области»</w:t>
            </w:r>
          </w:p>
        </w:tc>
        <w:tc>
          <w:tcPr>
            <w:tcW w:w="2977" w:type="dxa"/>
          </w:tcPr>
          <w:p w:rsidR="00DB554D" w:rsidRDefault="00DB554D" w:rsidP="00CF1969">
            <w:pPr>
              <w:jc w:val="center"/>
              <w:rPr>
                <w:rFonts w:ascii="PT Astra Serif" w:hAnsi="PT Astra Serif"/>
                <w:b/>
              </w:rPr>
            </w:pPr>
          </w:p>
        </w:tc>
      </w:tr>
    </w:tbl>
    <w:p w:rsidR="005A2B7D" w:rsidRDefault="005A2B7D"/>
    <w:p w:rsidR="00DB554D" w:rsidRDefault="00DB554D"/>
    <w:p w:rsidR="00DB554D" w:rsidRDefault="00DB554D"/>
    <w:p w:rsidR="00DB554D" w:rsidRDefault="00DB554D"/>
    <w:p w:rsidR="00DB554D" w:rsidRDefault="00DB554D"/>
    <w:p w:rsidR="00DB554D" w:rsidRDefault="00DB554D"/>
    <w:p w:rsidR="00DB554D" w:rsidRDefault="00DB554D"/>
    <w:p w:rsidR="00DB554D" w:rsidRDefault="00DB554D"/>
    <w:p w:rsidR="00DB554D" w:rsidRDefault="00DB554D"/>
    <w:p w:rsidR="00DB554D" w:rsidRDefault="00DB554D"/>
    <w:p w:rsidR="00DB554D" w:rsidRDefault="00DB554D"/>
    <w:p w:rsidR="00DB554D" w:rsidRDefault="00DB554D"/>
    <w:p w:rsidR="00DB554D" w:rsidRDefault="00DB554D" w:rsidP="00DB554D">
      <w:pPr>
        <w:spacing w:line="240" w:lineRule="auto"/>
        <w:jc w:val="center"/>
        <w:rPr>
          <w:rFonts w:ascii="PT Astra Serif" w:hAnsi="PT Astra Serif"/>
          <w:b/>
        </w:rPr>
      </w:pPr>
    </w:p>
    <w:p w:rsidR="00DB554D" w:rsidRDefault="00DB554D" w:rsidP="00DB554D">
      <w:pPr>
        <w:spacing w:line="240" w:lineRule="auto"/>
        <w:jc w:val="right"/>
        <w:rPr>
          <w:rFonts w:ascii="PT Astra Serif" w:hAnsi="PT Astra Serif"/>
          <w:b/>
        </w:rPr>
      </w:pPr>
      <w:r>
        <w:rPr>
          <w:rFonts w:ascii="PT Astra Serif" w:hAnsi="PT Astra Serif"/>
          <w:b/>
        </w:rPr>
        <w:t>Таблица № 2</w:t>
      </w:r>
    </w:p>
    <w:p w:rsidR="00DB554D" w:rsidRPr="00A35F2B" w:rsidRDefault="00DB554D" w:rsidP="00DB554D">
      <w:pPr>
        <w:spacing w:line="240" w:lineRule="auto"/>
        <w:jc w:val="center"/>
        <w:rPr>
          <w:rFonts w:ascii="PT Astra Serif" w:hAnsi="PT Astra Serif"/>
          <w:b/>
        </w:rPr>
      </w:pPr>
      <w:r>
        <w:rPr>
          <w:rFonts w:ascii="PT Astra Serif" w:hAnsi="PT Astra Serif"/>
          <w:b/>
        </w:rPr>
        <w:t>ДОПОЛНИТЕЛЬНЫЕ МЕРЫ СОЦИАЛЬНОЙ ПОДДЕРЖКИ МНОГОДЕТНЫХ  СЕМЕЙ,  ПРАВО НА КОТОРЫЕ  ЗАВИСИТ ОТ УРОВНЯ ДОХОДОВ</w:t>
      </w:r>
    </w:p>
    <w:tbl>
      <w:tblPr>
        <w:tblStyle w:val="a6"/>
        <w:tblW w:w="15735" w:type="dxa"/>
        <w:tblInd w:w="-601" w:type="dxa"/>
        <w:tblLayout w:type="fixed"/>
        <w:tblLook w:val="04A0"/>
      </w:tblPr>
      <w:tblGrid>
        <w:gridCol w:w="566"/>
        <w:gridCol w:w="3971"/>
        <w:gridCol w:w="2409"/>
        <w:gridCol w:w="3137"/>
        <w:gridCol w:w="2675"/>
        <w:gridCol w:w="2977"/>
      </w:tblGrid>
      <w:tr w:rsidR="00DB554D" w:rsidTr="00CF1969">
        <w:trPr>
          <w:trHeight w:val="551"/>
        </w:trPr>
        <w:tc>
          <w:tcPr>
            <w:tcW w:w="566" w:type="dxa"/>
          </w:tcPr>
          <w:p w:rsidR="00DB554D" w:rsidRDefault="00DB554D" w:rsidP="00CF1969">
            <w:pPr>
              <w:jc w:val="center"/>
              <w:rPr>
                <w:rFonts w:ascii="PT Astra Serif" w:hAnsi="PT Astra Serif"/>
                <w:b/>
              </w:rPr>
            </w:pPr>
            <w:r>
              <w:rPr>
                <w:rFonts w:ascii="PT Astra Serif" w:hAnsi="PT Astra Serif"/>
                <w:b/>
              </w:rPr>
              <w:t xml:space="preserve">№ </w:t>
            </w:r>
            <w:proofErr w:type="spellStart"/>
            <w:proofErr w:type="gramStart"/>
            <w:r>
              <w:rPr>
                <w:rFonts w:ascii="PT Astra Serif" w:hAnsi="PT Astra Serif"/>
                <w:b/>
              </w:rPr>
              <w:t>п</w:t>
            </w:r>
            <w:proofErr w:type="spellEnd"/>
            <w:proofErr w:type="gramEnd"/>
            <w:r>
              <w:rPr>
                <w:rFonts w:ascii="PT Astra Serif" w:hAnsi="PT Astra Serif"/>
                <w:b/>
              </w:rPr>
              <w:t>/</w:t>
            </w:r>
            <w:proofErr w:type="spellStart"/>
            <w:r>
              <w:rPr>
                <w:rFonts w:ascii="PT Astra Serif" w:hAnsi="PT Astra Serif"/>
                <w:b/>
              </w:rPr>
              <w:t>п</w:t>
            </w:r>
            <w:proofErr w:type="spellEnd"/>
          </w:p>
        </w:tc>
        <w:tc>
          <w:tcPr>
            <w:tcW w:w="3971" w:type="dxa"/>
          </w:tcPr>
          <w:p w:rsidR="00DB554D" w:rsidRDefault="00DB554D" w:rsidP="00CF1969">
            <w:pPr>
              <w:jc w:val="center"/>
              <w:rPr>
                <w:rFonts w:ascii="PT Astra Serif" w:hAnsi="PT Astra Serif"/>
                <w:b/>
              </w:rPr>
            </w:pPr>
            <w:r>
              <w:rPr>
                <w:rFonts w:ascii="PT Astra Serif" w:hAnsi="PT Astra Serif"/>
                <w:b/>
              </w:rPr>
              <w:t xml:space="preserve"> Мера социальной поддержки</w:t>
            </w:r>
          </w:p>
        </w:tc>
        <w:tc>
          <w:tcPr>
            <w:tcW w:w="2409" w:type="dxa"/>
          </w:tcPr>
          <w:p w:rsidR="00DB554D" w:rsidRDefault="00DB554D" w:rsidP="00CF1969">
            <w:pPr>
              <w:jc w:val="center"/>
              <w:rPr>
                <w:rFonts w:ascii="PT Astra Serif" w:hAnsi="PT Astra Serif"/>
                <w:b/>
              </w:rPr>
            </w:pPr>
            <w:r>
              <w:rPr>
                <w:rFonts w:ascii="PT Astra Serif" w:hAnsi="PT Astra Serif"/>
                <w:b/>
              </w:rPr>
              <w:t>Размер</w:t>
            </w:r>
          </w:p>
        </w:tc>
        <w:tc>
          <w:tcPr>
            <w:tcW w:w="3137" w:type="dxa"/>
          </w:tcPr>
          <w:p w:rsidR="00DB554D" w:rsidRDefault="00DB554D" w:rsidP="00CF1969">
            <w:pPr>
              <w:jc w:val="center"/>
              <w:rPr>
                <w:rFonts w:ascii="PT Astra Serif" w:hAnsi="PT Astra Serif"/>
                <w:b/>
              </w:rPr>
            </w:pPr>
            <w:r>
              <w:rPr>
                <w:rFonts w:ascii="PT Astra Serif" w:hAnsi="PT Astra Serif"/>
                <w:b/>
              </w:rPr>
              <w:t>Где оформить</w:t>
            </w:r>
          </w:p>
        </w:tc>
        <w:tc>
          <w:tcPr>
            <w:tcW w:w="2675" w:type="dxa"/>
          </w:tcPr>
          <w:p w:rsidR="00DB554D" w:rsidRDefault="00DB554D" w:rsidP="00CF1969">
            <w:pPr>
              <w:jc w:val="center"/>
              <w:rPr>
                <w:rFonts w:ascii="PT Astra Serif" w:hAnsi="PT Astra Serif"/>
                <w:b/>
              </w:rPr>
            </w:pPr>
            <w:r>
              <w:rPr>
                <w:rFonts w:ascii="PT Astra Serif" w:hAnsi="PT Astra Serif"/>
                <w:b/>
              </w:rPr>
              <w:t>Нормативный правовой акт</w:t>
            </w:r>
          </w:p>
        </w:tc>
        <w:tc>
          <w:tcPr>
            <w:tcW w:w="2977" w:type="dxa"/>
          </w:tcPr>
          <w:p w:rsidR="00DB554D" w:rsidRDefault="00DB554D" w:rsidP="00CF1969">
            <w:pPr>
              <w:jc w:val="center"/>
              <w:rPr>
                <w:rFonts w:ascii="PT Astra Serif" w:hAnsi="PT Astra Serif"/>
                <w:b/>
              </w:rPr>
            </w:pPr>
            <w:r>
              <w:rPr>
                <w:rFonts w:ascii="PT Astra Serif" w:hAnsi="PT Astra Serif"/>
                <w:b/>
              </w:rPr>
              <w:t>Примечание</w:t>
            </w: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1</w:t>
            </w:r>
          </w:p>
        </w:tc>
        <w:tc>
          <w:tcPr>
            <w:tcW w:w="3971" w:type="dxa"/>
          </w:tcPr>
          <w:p w:rsidR="00DB554D" w:rsidRDefault="00DB554D" w:rsidP="00CF1969">
            <w:pPr>
              <w:jc w:val="center"/>
              <w:rPr>
                <w:rFonts w:ascii="PT Astra Serif" w:hAnsi="PT Astra Serif"/>
                <w:b/>
              </w:rPr>
            </w:pPr>
            <w:r>
              <w:rPr>
                <w:rFonts w:ascii="PT Astra Serif" w:hAnsi="PT Astra Serif"/>
                <w:b/>
              </w:rPr>
              <w:t>2</w:t>
            </w:r>
          </w:p>
        </w:tc>
        <w:tc>
          <w:tcPr>
            <w:tcW w:w="2409" w:type="dxa"/>
          </w:tcPr>
          <w:p w:rsidR="00DB554D" w:rsidRDefault="00DB554D" w:rsidP="00CF1969">
            <w:pPr>
              <w:jc w:val="center"/>
              <w:rPr>
                <w:rFonts w:ascii="PT Astra Serif" w:hAnsi="PT Astra Serif"/>
                <w:b/>
              </w:rPr>
            </w:pPr>
            <w:r>
              <w:rPr>
                <w:rFonts w:ascii="PT Astra Serif" w:hAnsi="PT Astra Serif"/>
                <w:b/>
              </w:rPr>
              <w:t>3</w:t>
            </w:r>
          </w:p>
        </w:tc>
        <w:tc>
          <w:tcPr>
            <w:tcW w:w="3137" w:type="dxa"/>
          </w:tcPr>
          <w:p w:rsidR="00DB554D" w:rsidRDefault="00DB554D" w:rsidP="00CF1969">
            <w:pPr>
              <w:jc w:val="center"/>
              <w:rPr>
                <w:rFonts w:ascii="PT Astra Serif" w:hAnsi="PT Astra Serif"/>
                <w:b/>
              </w:rPr>
            </w:pPr>
            <w:r>
              <w:rPr>
                <w:rFonts w:ascii="PT Astra Serif" w:hAnsi="PT Astra Serif"/>
                <w:b/>
              </w:rPr>
              <w:t>4</w:t>
            </w:r>
          </w:p>
        </w:tc>
        <w:tc>
          <w:tcPr>
            <w:tcW w:w="2675" w:type="dxa"/>
          </w:tcPr>
          <w:p w:rsidR="00DB554D" w:rsidRDefault="00DB554D" w:rsidP="00CF1969">
            <w:pPr>
              <w:jc w:val="center"/>
              <w:rPr>
                <w:rFonts w:ascii="PT Astra Serif" w:hAnsi="PT Astra Serif"/>
                <w:b/>
              </w:rPr>
            </w:pPr>
            <w:r>
              <w:rPr>
                <w:rFonts w:ascii="PT Astra Serif" w:hAnsi="PT Astra Serif"/>
                <w:b/>
              </w:rPr>
              <w:t>5</w:t>
            </w:r>
          </w:p>
        </w:tc>
        <w:tc>
          <w:tcPr>
            <w:tcW w:w="2977" w:type="dxa"/>
          </w:tcPr>
          <w:p w:rsidR="00DB554D" w:rsidRDefault="00DB554D" w:rsidP="00CF1969">
            <w:pPr>
              <w:jc w:val="center"/>
              <w:rPr>
                <w:rFonts w:ascii="PT Astra Serif" w:hAnsi="PT Astra Serif"/>
                <w:b/>
              </w:rPr>
            </w:pPr>
            <w:r>
              <w:rPr>
                <w:rFonts w:ascii="PT Astra Serif" w:hAnsi="PT Astra Serif"/>
                <w:b/>
              </w:rPr>
              <w:t>6</w:t>
            </w: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1.</w:t>
            </w:r>
          </w:p>
        </w:tc>
        <w:tc>
          <w:tcPr>
            <w:tcW w:w="3971" w:type="dxa"/>
          </w:tcPr>
          <w:p w:rsidR="00DB554D" w:rsidRPr="00680612" w:rsidRDefault="00DB554D" w:rsidP="00CF1969">
            <w:pPr>
              <w:jc w:val="both"/>
              <w:rPr>
                <w:rFonts w:ascii="PT Astra Serif" w:hAnsi="PT Astra Serif"/>
                <w:b/>
                <w:sz w:val="24"/>
                <w:szCs w:val="24"/>
              </w:rPr>
            </w:pPr>
            <w:r w:rsidRPr="00680612">
              <w:rPr>
                <w:rFonts w:ascii="PT Astra Serif" w:hAnsi="PT Astra Serif"/>
                <w:bCs/>
                <w:sz w:val="24"/>
                <w:szCs w:val="24"/>
              </w:rPr>
              <w:t xml:space="preserve"> ежегодные денежные средства на  приобретение комплекта школьной одежды, спортивной одежды и обуви</w:t>
            </w:r>
          </w:p>
        </w:tc>
        <w:tc>
          <w:tcPr>
            <w:tcW w:w="2409" w:type="dxa"/>
          </w:tcPr>
          <w:p w:rsidR="00DB554D" w:rsidRDefault="00DB554D" w:rsidP="00CF1969">
            <w:pPr>
              <w:jc w:val="center"/>
              <w:rPr>
                <w:rFonts w:ascii="PT Astra Serif" w:hAnsi="PT Astra Serif"/>
                <w:sz w:val="24"/>
                <w:szCs w:val="24"/>
              </w:rPr>
            </w:pPr>
            <w:r w:rsidRPr="00680612">
              <w:rPr>
                <w:rFonts w:ascii="PT Astra Serif" w:hAnsi="PT Astra Serif"/>
                <w:sz w:val="24"/>
                <w:szCs w:val="24"/>
              </w:rPr>
              <w:t>5 000 руб.</w:t>
            </w:r>
          </w:p>
          <w:p w:rsidR="00DB554D" w:rsidRPr="00680612" w:rsidRDefault="00DB554D" w:rsidP="00CF1969">
            <w:pPr>
              <w:jc w:val="center"/>
              <w:rPr>
                <w:rFonts w:ascii="PT Astra Serif" w:hAnsi="PT Astra Serif"/>
                <w:sz w:val="24"/>
                <w:szCs w:val="24"/>
              </w:rPr>
            </w:pPr>
            <w:r>
              <w:rPr>
                <w:rFonts w:ascii="PT Astra Serif" w:hAnsi="PT Astra Serif"/>
                <w:sz w:val="24"/>
                <w:szCs w:val="24"/>
              </w:rPr>
              <w:t xml:space="preserve"> (до 01.07.2024 - 3 183 руб.)</w:t>
            </w:r>
          </w:p>
        </w:tc>
        <w:tc>
          <w:tcPr>
            <w:tcW w:w="3137" w:type="dxa"/>
          </w:tcPr>
          <w:p w:rsidR="00DB554D" w:rsidRPr="00680612" w:rsidRDefault="00DB554D" w:rsidP="00CF1969">
            <w:pPr>
              <w:jc w:val="center"/>
              <w:rPr>
                <w:rFonts w:ascii="PT Astra Serif" w:hAnsi="PT Astra Serif"/>
                <w:sz w:val="24"/>
                <w:szCs w:val="24"/>
              </w:rPr>
            </w:pPr>
            <w:r w:rsidRPr="00680612">
              <w:rPr>
                <w:rFonts w:ascii="PT Astra Serif" w:hAnsi="PT Astra Serif"/>
                <w:sz w:val="24"/>
                <w:szCs w:val="24"/>
              </w:rPr>
              <w:t>учреждение социальной поддержки населения</w:t>
            </w:r>
          </w:p>
        </w:tc>
        <w:tc>
          <w:tcPr>
            <w:tcW w:w="2675" w:type="dxa"/>
          </w:tcPr>
          <w:p w:rsidR="00DB554D" w:rsidRPr="00680612" w:rsidRDefault="00DB554D" w:rsidP="00CF1969">
            <w:pPr>
              <w:pStyle w:val="a7"/>
              <w:jc w:val="both"/>
              <w:rPr>
                <w:rFonts w:ascii="PT Astra Serif" w:hAnsi="PT Astra Serif"/>
                <w:b w:val="0"/>
                <w:bCs w:val="0"/>
                <w:sz w:val="24"/>
                <w:szCs w:val="24"/>
              </w:rPr>
            </w:pPr>
            <w:r w:rsidRPr="00680612">
              <w:rPr>
                <w:rFonts w:ascii="PT Astra Serif" w:hAnsi="PT Astra Serif"/>
                <w:b w:val="0"/>
                <w:bCs w:val="0"/>
                <w:sz w:val="24"/>
                <w:szCs w:val="24"/>
              </w:rPr>
              <w:t>Закон Саратовской области от 01.08.2005 № 74-ЗСО «О мерах социальной поддержки многодетных семей в Саратовской области»</w:t>
            </w:r>
          </w:p>
          <w:p w:rsidR="00DB554D" w:rsidRPr="00680612" w:rsidRDefault="00DB554D" w:rsidP="00CF1969">
            <w:pPr>
              <w:jc w:val="center"/>
              <w:rPr>
                <w:rFonts w:ascii="PT Astra Serif" w:hAnsi="PT Astra Serif"/>
                <w:b/>
                <w:sz w:val="24"/>
                <w:szCs w:val="24"/>
              </w:rPr>
            </w:pPr>
          </w:p>
        </w:tc>
        <w:tc>
          <w:tcPr>
            <w:tcW w:w="2977" w:type="dxa"/>
          </w:tcPr>
          <w:p w:rsidR="00DB554D" w:rsidRPr="00680612" w:rsidRDefault="00DB554D" w:rsidP="00CF1969">
            <w:pPr>
              <w:jc w:val="center"/>
              <w:rPr>
                <w:rFonts w:ascii="PT Astra Serif" w:hAnsi="PT Astra Serif"/>
                <w:b/>
                <w:sz w:val="24"/>
                <w:szCs w:val="24"/>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2.</w:t>
            </w:r>
          </w:p>
        </w:tc>
        <w:tc>
          <w:tcPr>
            <w:tcW w:w="3971" w:type="dxa"/>
          </w:tcPr>
          <w:p w:rsidR="00DB554D" w:rsidRPr="00680612" w:rsidRDefault="00DB554D" w:rsidP="00CF1969">
            <w:pPr>
              <w:jc w:val="both"/>
              <w:rPr>
                <w:rFonts w:ascii="PT Astra Serif" w:hAnsi="PT Astra Serif"/>
                <w:sz w:val="24"/>
                <w:szCs w:val="24"/>
              </w:rPr>
            </w:pPr>
            <w:r w:rsidRPr="00680612">
              <w:rPr>
                <w:rFonts w:ascii="PT Astra Serif" w:hAnsi="PT Astra Serif"/>
                <w:bCs/>
                <w:sz w:val="24"/>
                <w:szCs w:val="24"/>
              </w:rPr>
              <w:t xml:space="preserve"> ежегодные денежные средства на  детей, посещающих занятия в физкультурно-спортивных сооружениях</w:t>
            </w:r>
          </w:p>
        </w:tc>
        <w:tc>
          <w:tcPr>
            <w:tcW w:w="2409" w:type="dxa"/>
          </w:tcPr>
          <w:p w:rsidR="00DB554D" w:rsidRPr="00680612" w:rsidRDefault="00DB554D" w:rsidP="00CF1969">
            <w:pPr>
              <w:jc w:val="center"/>
              <w:rPr>
                <w:rFonts w:ascii="PT Astra Serif" w:hAnsi="PT Astra Serif"/>
                <w:b/>
                <w:sz w:val="24"/>
                <w:szCs w:val="24"/>
              </w:rPr>
            </w:pPr>
            <w:r w:rsidRPr="00680612">
              <w:rPr>
                <w:rFonts w:ascii="PT Astra Serif" w:hAnsi="PT Astra Serif"/>
                <w:sz w:val="24"/>
                <w:szCs w:val="24"/>
              </w:rPr>
              <w:t>1 411,61 руб.</w:t>
            </w:r>
          </w:p>
        </w:tc>
        <w:tc>
          <w:tcPr>
            <w:tcW w:w="3137" w:type="dxa"/>
          </w:tcPr>
          <w:p w:rsidR="00DB554D" w:rsidRPr="00680612" w:rsidRDefault="00DB554D" w:rsidP="00CF1969">
            <w:pPr>
              <w:jc w:val="center"/>
              <w:rPr>
                <w:rFonts w:ascii="PT Astra Serif" w:hAnsi="PT Astra Serif"/>
                <w:b/>
                <w:sz w:val="24"/>
                <w:szCs w:val="24"/>
              </w:rPr>
            </w:pPr>
            <w:r w:rsidRPr="00680612">
              <w:rPr>
                <w:rFonts w:ascii="PT Astra Serif" w:hAnsi="PT Astra Serif"/>
                <w:sz w:val="24"/>
                <w:szCs w:val="24"/>
              </w:rPr>
              <w:t>учреждение социальной поддержки населения</w:t>
            </w:r>
          </w:p>
        </w:tc>
        <w:tc>
          <w:tcPr>
            <w:tcW w:w="2675" w:type="dxa"/>
          </w:tcPr>
          <w:p w:rsidR="00DB554D" w:rsidRPr="00680612" w:rsidRDefault="00DB554D" w:rsidP="00CF1969">
            <w:pPr>
              <w:pStyle w:val="a7"/>
              <w:jc w:val="both"/>
              <w:rPr>
                <w:rFonts w:ascii="PT Astra Serif" w:hAnsi="PT Astra Serif"/>
                <w:b w:val="0"/>
                <w:bCs w:val="0"/>
                <w:sz w:val="24"/>
                <w:szCs w:val="24"/>
              </w:rPr>
            </w:pPr>
            <w:r w:rsidRPr="00680612">
              <w:rPr>
                <w:rFonts w:ascii="PT Astra Serif" w:hAnsi="PT Astra Serif"/>
                <w:b w:val="0"/>
                <w:bCs w:val="0"/>
                <w:sz w:val="24"/>
                <w:szCs w:val="24"/>
              </w:rPr>
              <w:t>Закон Саратовской области от 01.08.2005 № 74-ЗСО «О мерах социальной поддержки многодетных семей в Саратовской области»</w:t>
            </w:r>
          </w:p>
          <w:p w:rsidR="00DB554D" w:rsidRPr="00680612" w:rsidRDefault="00DB554D" w:rsidP="00CF1969">
            <w:pPr>
              <w:jc w:val="center"/>
              <w:rPr>
                <w:rFonts w:ascii="PT Astra Serif" w:hAnsi="PT Astra Serif"/>
                <w:b/>
                <w:sz w:val="24"/>
                <w:szCs w:val="24"/>
              </w:rPr>
            </w:pPr>
          </w:p>
        </w:tc>
        <w:tc>
          <w:tcPr>
            <w:tcW w:w="2977" w:type="dxa"/>
          </w:tcPr>
          <w:p w:rsidR="00DB554D" w:rsidRPr="00680612" w:rsidRDefault="00DB554D" w:rsidP="00CF1969">
            <w:pPr>
              <w:jc w:val="center"/>
              <w:rPr>
                <w:rFonts w:ascii="PT Astra Serif" w:hAnsi="PT Astra Serif"/>
                <w:b/>
                <w:sz w:val="24"/>
                <w:szCs w:val="24"/>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3.</w:t>
            </w:r>
          </w:p>
        </w:tc>
        <w:tc>
          <w:tcPr>
            <w:tcW w:w="3971" w:type="dxa"/>
          </w:tcPr>
          <w:p w:rsidR="00DB554D" w:rsidRPr="00680612" w:rsidRDefault="00DB554D" w:rsidP="00CF1969">
            <w:pPr>
              <w:jc w:val="both"/>
              <w:rPr>
                <w:rFonts w:ascii="PT Astra Serif" w:hAnsi="PT Astra Serif"/>
                <w:b/>
                <w:sz w:val="24"/>
                <w:szCs w:val="24"/>
              </w:rPr>
            </w:pPr>
            <w:r w:rsidRPr="00680612">
              <w:rPr>
                <w:rFonts w:ascii="PT Astra Serif" w:hAnsi="PT Astra Serif"/>
                <w:color w:val="22272F"/>
                <w:sz w:val="24"/>
                <w:szCs w:val="24"/>
                <w:shd w:val="clear" w:color="auto" w:fill="FFFFFF"/>
              </w:rPr>
              <w:t>первоочередное получение бесплатных путевок в детские оздоровительные учреждения детям в возрасте от семи до четырнадцати лет</w:t>
            </w:r>
          </w:p>
        </w:tc>
        <w:tc>
          <w:tcPr>
            <w:tcW w:w="2409" w:type="dxa"/>
          </w:tcPr>
          <w:p w:rsidR="00DB554D" w:rsidRPr="00680612" w:rsidRDefault="00DB554D" w:rsidP="00CF1969">
            <w:pPr>
              <w:jc w:val="center"/>
              <w:rPr>
                <w:rFonts w:ascii="PT Astra Serif" w:hAnsi="PT Astra Serif"/>
                <w:b/>
                <w:sz w:val="24"/>
                <w:szCs w:val="24"/>
              </w:rPr>
            </w:pPr>
            <w:r w:rsidRPr="00680612">
              <w:rPr>
                <w:rFonts w:ascii="PT Astra Serif" w:hAnsi="PT Astra Serif"/>
                <w:b/>
                <w:sz w:val="24"/>
                <w:szCs w:val="24"/>
              </w:rPr>
              <w:t>-</w:t>
            </w:r>
          </w:p>
        </w:tc>
        <w:tc>
          <w:tcPr>
            <w:tcW w:w="3137" w:type="dxa"/>
          </w:tcPr>
          <w:p w:rsidR="00DB554D" w:rsidRPr="00680612" w:rsidRDefault="00DB554D" w:rsidP="00CF1969">
            <w:pPr>
              <w:jc w:val="center"/>
              <w:rPr>
                <w:rFonts w:ascii="PT Astra Serif" w:hAnsi="PT Astra Serif"/>
                <w:b/>
                <w:sz w:val="24"/>
                <w:szCs w:val="24"/>
              </w:rPr>
            </w:pPr>
            <w:r w:rsidRPr="00680612">
              <w:rPr>
                <w:rFonts w:ascii="PT Astra Serif" w:hAnsi="PT Astra Serif"/>
                <w:sz w:val="24"/>
                <w:szCs w:val="24"/>
              </w:rPr>
              <w:t>учреждение социальной поддержки населения</w:t>
            </w:r>
          </w:p>
        </w:tc>
        <w:tc>
          <w:tcPr>
            <w:tcW w:w="2675" w:type="dxa"/>
          </w:tcPr>
          <w:p w:rsidR="00DB554D" w:rsidRPr="00680612" w:rsidRDefault="00DB554D" w:rsidP="00CF1969">
            <w:pPr>
              <w:pStyle w:val="a7"/>
              <w:jc w:val="both"/>
              <w:rPr>
                <w:rFonts w:ascii="PT Astra Serif" w:hAnsi="PT Astra Serif"/>
                <w:b w:val="0"/>
                <w:bCs w:val="0"/>
                <w:sz w:val="24"/>
                <w:szCs w:val="24"/>
              </w:rPr>
            </w:pPr>
            <w:r w:rsidRPr="00680612">
              <w:rPr>
                <w:rFonts w:ascii="PT Astra Serif" w:hAnsi="PT Astra Serif"/>
                <w:b w:val="0"/>
                <w:bCs w:val="0"/>
                <w:sz w:val="24"/>
                <w:szCs w:val="24"/>
              </w:rPr>
              <w:t>Закон Саратовской области от 01.08.2005 № 74-ЗСО «О мерах социальной поддержки многодетных семей в Саратовской области»</w:t>
            </w:r>
          </w:p>
          <w:p w:rsidR="00DB554D" w:rsidRPr="00680612" w:rsidRDefault="00DB554D" w:rsidP="00CF1969">
            <w:pPr>
              <w:jc w:val="center"/>
              <w:rPr>
                <w:rFonts w:ascii="PT Astra Serif" w:hAnsi="PT Astra Serif"/>
                <w:b/>
                <w:sz w:val="24"/>
                <w:szCs w:val="24"/>
              </w:rPr>
            </w:pPr>
          </w:p>
        </w:tc>
        <w:tc>
          <w:tcPr>
            <w:tcW w:w="2977" w:type="dxa"/>
          </w:tcPr>
          <w:p w:rsidR="00DB554D" w:rsidRPr="00680612" w:rsidRDefault="00DB554D" w:rsidP="00CF1969">
            <w:pPr>
              <w:jc w:val="center"/>
              <w:rPr>
                <w:rFonts w:ascii="PT Astra Serif" w:hAnsi="PT Astra Serif"/>
                <w:b/>
                <w:sz w:val="24"/>
                <w:szCs w:val="24"/>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4.</w:t>
            </w:r>
          </w:p>
        </w:tc>
        <w:tc>
          <w:tcPr>
            <w:tcW w:w="3971" w:type="dxa"/>
          </w:tcPr>
          <w:p w:rsidR="00DB554D" w:rsidRPr="00680612" w:rsidRDefault="00DB554D" w:rsidP="00CF1969">
            <w:pPr>
              <w:jc w:val="both"/>
              <w:rPr>
                <w:rFonts w:ascii="PT Astra Serif" w:hAnsi="PT Astra Serif"/>
                <w:sz w:val="24"/>
                <w:szCs w:val="24"/>
              </w:rPr>
            </w:pPr>
            <w:r w:rsidRPr="00680612">
              <w:rPr>
                <w:rFonts w:ascii="PT Astra Serif" w:hAnsi="PT Astra Serif"/>
                <w:sz w:val="24"/>
                <w:szCs w:val="24"/>
              </w:rPr>
              <w:t>ежемесячная денежная выплата  на ребенка  в возрасте до трех лет (при рождении третьего и последующих детей в период по 31.12.2022)</w:t>
            </w:r>
          </w:p>
        </w:tc>
        <w:tc>
          <w:tcPr>
            <w:tcW w:w="2409" w:type="dxa"/>
          </w:tcPr>
          <w:p w:rsidR="00DB554D" w:rsidRPr="00680612" w:rsidRDefault="00DB554D" w:rsidP="00CF1969">
            <w:pPr>
              <w:pStyle w:val="a7"/>
              <w:jc w:val="center"/>
              <w:rPr>
                <w:rFonts w:ascii="PT Astra Serif" w:hAnsi="PT Astra Serif"/>
                <w:b w:val="0"/>
                <w:sz w:val="24"/>
                <w:szCs w:val="24"/>
              </w:rPr>
            </w:pPr>
            <w:r w:rsidRPr="00680612">
              <w:rPr>
                <w:rFonts w:ascii="PT Astra Serif" w:hAnsi="PT Astra Serif"/>
                <w:b w:val="0"/>
                <w:sz w:val="24"/>
                <w:szCs w:val="24"/>
              </w:rPr>
              <w:t>13 142,00 руб.</w:t>
            </w:r>
          </w:p>
          <w:p w:rsidR="00DB554D" w:rsidRPr="00680612" w:rsidRDefault="00DB554D" w:rsidP="00CF1969">
            <w:pPr>
              <w:jc w:val="center"/>
              <w:rPr>
                <w:rFonts w:ascii="PT Astra Serif" w:hAnsi="PT Astra Serif"/>
                <w:b/>
                <w:sz w:val="24"/>
                <w:szCs w:val="24"/>
              </w:rPr>
            </w:pPr>
          </w:p>
        </w:tc>
        <w:tc>
          <w:tcPr>
            <w:tcW w:w="3137" w:type="dxa"/>
          </w:tcPr>
          <w:p w:rsidR="00DB554D" w:rsidRPr="00680612" w:rsidRDefault="00DB554D" w:rsidP="00CF1969">
            <w:pPr>
              <w:jc w:val="center"/>
              <w:rPr>
                <w:rFonts w:ascii="PT Astra Serif" w:hAnsi="PT Astra Serif"/>
                <w:b/>
                <w:sz w:val="24"/>
                <w:szCs w:val="24"/>
              </w:rPr>
            </w:pPr>
            <w:r w:rsidRPr="00680612">
              <w:rPr>
                <w:rFonts w:ascii="PT Astra Serif" w:hAnsi="PT Astra Serif"/>
                <w:sz w:val="24"/>
                <w:szCs w:val="24"/>
              </w:rPr>
              <w:t>учреждение социальной поддержки населения</w:t>
            </w:r>
          </w:p>
        </w:tc>
        <w:tc>
          <w:tcPr>
            <w:tcW w:w="2675" w:type="dxa"/>
          </w:tcPr>
          <w:p w:rsidR="00DB554D" w:rsidRPr="00680612" w:rsidRDefault="00DB554D" w:rsidP="00CF1969">
            <w:pPr>
              <w:pStyle w:val="1"/>
              <w:jc w:val="both"/>
              <w:outlineLvl w:val="0"/>
              <w:rPr>
                <w:rFonts w:ascii="PT Astra Serif" w:hAnsi="PT Astra Serif"/>
                <w:sz w:val="24"/>
                <w:szCs w:val="24"/>
                <w:lang w:val="ru-RU"/>
              </w:rPr>
            </w:pPr>
            <w:r w:rsidRPr="00680612">
              <w:rPr>
                <w:rFonts w:ascii="PT Astra Serif" w:hAnsi="PT Astra Serif"/>
                <w:sz w:val="24"/>
                <w:szCs w:val="24"/>
                <w:lang w:val="ru-RU"/>
              </w:rPr>
              <w:t>Закон Саратовской области от 26.10.2012  № 158-ЗСО «О ежемесячной денежной выплате на ребенка в возрасте до трех лет гражданам, проживающим на территории Саратовской области, при рождении третьего и последующих детей»</w:t>
            </w:r>
          </w:p>
          <w:p w:rsidR="00DB554D" w:rsidRPr="00680612" w:rsidRDefault="00DB554D" w:rsidP="00CF1969">
            <w:pPr>
              <w:jc w:val="center"/>
              <w:rPr>
                <w:rFonts w:ascii="PT Astra Serif" w:hAnsi="PT Astra Serif"/>
                <w:b/>
                <w:sz w:val="24"/>
                <w:szCs w:val="24"/>
              </w:rPr>
            </w:pPr>
          </w:p>
        </w:tc>
        <w:tc>
          <w:tcPr>
            <w:tcW w:w="2977" w:type="dxa"/>
          </w:tcPr>
          <w:p w:rsidR="00DB554D" w:rsidRPr="00680612" w:rsidRDefault="00DB554D" w:rsidP="00CF1969">
            <w:pPr>
              <w:widowControl w:val="0"/>
              <w:pBdr>
                <w:bottom w:val="single" w:sz="6" w:space="30" w:color="FFFFFF"/>
              </w:pBdr>
              <w:tabs>
                <w:tab w:val="left" w:pos="855"/>
              </w:tabs>
              <w:suppressAutoHyphens/>
              <w:snapToGrid w:val="0"/>
              <w:jc w:val="both"/>
              <w:outlineLvl w:val="1"/>
              <w:rPr>
                <w:rFonts w:ascii="PT Astra Serif" w:hAnsi="PT Astra Serif"/>
                <w:sz w:val="24"/>
                <w:szCs w:val="24"/>
                <w:shd w:val="clear" w:color="auto" w:fill="FFFFFF"/>
              </w:rPr>
            </w:pPr>
            <w:r w:rsidRPr="00680612">
              <w:rPr>
                <w:rFonts w:ascii="PT Astra Serif" w:hAnsi="PT Astra Serif"/>
                <w:sz w:val="24"/>
                <w:szCs w:val="24"/>
                <w:shd w:val="clear" w:color="auto" w:fill="FFFFFF"/>
              </w:rPr>
              <w:t>В связи с введением</w:t>
            </w:r>
            <w:r w:rsidRPr="00680612">
              <w:rPr>
                <w:rFonts w:ascii="PT Astra Serif" w:hAnsi="PT Astra Serif"/>
                <w:sz w:val="24"/>
                <w:szCs w:val="24"/>
              </w:rPr>
              <w:t xml:space="preserve"> ежемесячного пособия в связи с рождением и воспитанием ребенка</w:t>
            </w:r>
            <w:r w:rsidRPr="00680612">
              <w:rPr>
                <w:rFonts w:ascii="PT Astra Serif" w:hAnsi="PT Astra Serif"/>
                <w:sz w:val="24"/>
                <w:szCs w:val="24"/>
                <w:shd w:val="clear" w:color="auto" w:fill="FFFFFF"/>
              </w:rPr>
              <w:t xml:space="preserve">  назначение    ежемесячной  денежной выплаты  на детей, рожденных после 31.12.2022,  не производится.</w:t>
            </w:r>
          </w:p>
          <w:p w:rsidR="00DB554D" w:rsidRPr="00680612" w:rsidRDefault="00DB554D" w:rsidP="00CF1969">
            <w:pPr>
              <w:jc w:val="center"/>
              <w:rPr>
                <w:rFonts w:ascii="PT Astra Serif" w:hAnsi="PT Astra Serif"/>
                <w:b/>
                <w:sz w:val="24"/>
                <w:szCs w:val="24"/>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5.</w:t>
            </w:r>
          </w:p>
        </w:tc>
        <w:tc>
          <w:tcPr>
            <w:tcW w:w="3971" w:type="dxa"/>
          </w:tcPr>
          <w:p w:rsidR="00DB554D" w:rsidRPr="00680612" w:rsidRDefault="00DB554D" w:rsidP="00CF1969">
            <w:pPr>
              <w:jc w:val="both"/>
              <w:rPr>
                <w:rFonts w:ascii="PT Astra Serif" w:hAnsi="PT Astra Serif" w:cs="Calibri"/>
                <w:sz w:val="24"/>
                <w:szCs w:val="24"/>
              </w:rPr>
            </w:pPr>
            <w:r w:rsidRPr="00680612">
              <w:rPr>
                <w:rFonts w:ascii="PT Astra Serif" w:hAnsi="PT Astra Serif" w:cs="Calibri"/>
                <w:sz w:val="24"/>
                <w:szCs w:val="24"/>
              </w:rPr>
              <w:t>предоставление жилого помещения по договору социального найма из государственного жилищного фонда Саратовской области либо предоставление денежной выплаты взамен предоставления жилого помещения с согласия граждан в случае не состоявшегося аукциона на приобретение жилого помещения</w:t>
            </w:r>
          </w:p>
          <w:p w:rsidR="00DB554D" w:rsidRPr="00680612" w:rsidRDefault="00DB554D" w:rsidP="00CF1969">
            <w:pPr>
              <w:jc w:val="both"/>
              <w:rPr>
                <w:rFonts w:ascii="PT Astra Serif" w:hAnsi="PT Astra Serif"/>
                <w:b/>
                <w:sz w:val="24"/>
                <w:szCs w:val="24"/>
              </w:rPr>
            </w:pPr>
          </w:p>
        </w:tc>
        <w:tc>
          <w:tcPr>
            <w:tcW w:w="2409" w:type="dxa"/>
          </w:tcPr>
          <w:p w:rsidR="00DB554D" w:rsidRPr="00680612" w:rsidRDefault="00DB554D" w:rsidP="00CF1969">
            <w:pPr>
              <w:jc w:val="both"/>
              <w:rPr>
                <w:rFonts w:ascii="PT Astra Serif" w:hAnsi="PT Astra Serif"/>
                <w:b/>
                <w:sz w:val="24"/>
                <w:szCs w:val="24"/>
              </w:rPr>
            </w:pPr>
            <w:r w:rsidRPr="00680612">
              <w:rPr>
                <w:rFonts w:ascii="PT Astra Serif" w:hAnsi="PT Astra Serif"/>
                <w:bCs/>
                <w:sz w:val="24"/>
                <w:szCs w:val="24"/>
              </w:rPr>
              <w:t xml:space="preserve">     7 534,3 тыс. руб.</w:t>
            </w:r>
          </w:p>
        </w:tc>
        <w:tc>
          <w:tcPr>
            <w:tcW w:w="3137" w:type="dxa"/>
          </w:tcPr>
          <w:p w:rsidR="00DB554D" w:rsidRPr="00680612" w:rsidRDefault="00DB554D" w:rsidP="00CF1969">
            <w:pPr>
              <w:jc w:val="both"/>
              <w:rPr>
                <w:rFonts w:ascii="PT Astra Serif" w:hAnsi="PT Astra Serif"/>
                <w:b/>
                <w:sz w:val="24"/>
                <w:szCs w:val="24"/>
              </w:rPr>
            </w:pPr>
            <w:r w:rsidRPr="00680612">
              <w:rPr>
                <w:rFonts w:ascii="PT Astra Serif" w:hAnsi="PT Astra Serif"/>
                <w:bCs/>
                <w:sz w:val="24"/>
                <w:szCs w:val="24"/>
              </w:rPr>
              <w:t>министерство строительства и жилищно-коммунального хозяйства Саратовской области</w:t>
            </w:r>
          </w:p>
        </w:tc>
        <w:tc>
          <w:tcPr>
            <w:tcW w:w="2675" w:type="dxa"/>
          </w:tcPr>
          <w:p w:rsidR="00DB554D" w:rsidRPr="00680612" w:rsidRDefault="00DB554D" w:rsidP="00CF1969">
            <w:pPr>
              <w:jc w:val="both"/>
              <w:rPr>
                <w:rFonts w:ascii="PT Astra Serif" w:hAnsi="PT Astra Serif"/>
                <w:b/>
                <w:sz w:val="24"/>
                <w:szCs w:val="24"/>
              </w:rPr>
            </w:pPr>
            <w:r w:rsidRPr="00680612">
              <w:rPr>
                <w:rFonts w:ascii="PT Astra Serif" w:hAnsi="PT Astra Serif" w:cs="Calibri"/>
                <w:sz w:val="24"/>
                <w:szCs w:val="24"/>
              </w:rPr>
              <w:t xml:space="preserve">Закон Саратовской области от 28 апреля 2005 года № 39-ЗСО «О предоставлении жилых помещений в Саратовской области»; Постановление Правительства Саратовской области от 10.06.2021 № 450-П «О порядке предоставления денежной выплаты на приобретение (строительство) жилого помещения взамен предоставления жилого </w:t>
            </w:r>
            <w:r w:rsidRPr="00680612">
              <w:rPr>
                <w:rFonts w:ascii="PT Astra Serif" w:hAnsi="PT Astra Serif" w:cs="Calibri"/>
                <w:sz w:val="24"/>
                <w:szCs w:val="24"/>
              </w:rPr>
              <w:lastRenderedPageBreak/>
              <w:t>помещения по договору социального найма из государственного жилищного фонда области»</w:t>
            </w:r>
          </w:p>
        </w:tc>
        <w:tc>
          <w:tcPr>
            <w:tcW w:w="2977" w:type="dxa"/>
          </w:tcPr>
          <w:p w:rsidR="00DB554D" w:rsidRPr="00680612" w:rsidRDefault="00DB554D" w:rsidP="00CF1969">
            <w:pPr>
              <w:jc w:val="both"/>
              <w:rPr>
                <w:rFonts w:ascii="PT Astra Serif" w:hAnsi="PT Astra Serif"/>
                <w:b/>
                <w:sz w:val="24"/>
                <w:szCs w:val="24"/>
              </w:rPr>
            </w:pPr>
            <w:r w:rsidRPr="00680612">
              <w:rPr>
                <w:rFonts w:ascii="PT Astra Serif" w:hAnsi="PT Astra Serif"/>
                <w:bCs/>
                <w:sz w:val="24"/>
                <w:szCs w:val="24"/>
              </w:rPr>
              <w:lastRenderedPageBreak/>
              <w:t xml:space="preserve">Для многодетных семей имеющих 4-х и более несовершеннолетних детей. </w:t>
            </w:r>
            <w:r w:rsidRPr="00680612">
              <w:rPr>
                <w:rFonts w:ascii="PT Astra Serif" w:hAnsi="PT Astra Serif" w:cs="Calibri"/>
                <w:sz w:val="24"/>
                <w:szCs w:val="24"/>
              </w:rPr>
              <w:t xml:space="preserve">Размер меры социальной поддержки по улучшению жилищных условий зависит от численного состава семьи, стоимости квадратного метра площади жилого помещения, установленного по муниципальному району Саратовской области, наличия либо отсутствия в собственности жилого </w:t>
            </w:r>
            <w:r w:rsidRPr="00680612">
              <w:rPr>
                <w:rFonts w:ascii="PT Astra Serif" w:hAnsi="PT Astra Serif" w:cs="Calibri"/>
                <w:sz w:val="24"/>
                <w:szCs w:val="24"/>
              </w:rPr>
              <w:lastRenderedPageBreak/>
              <w:t>помещения и др.</w:t>
            </w:r>
          </w:p>
        </w:tc>
      </w:tr>
    </w:tbl>
    <w:p w:rsidR="00DB554D" w:rsidRDefault="00DB554D"/>
    <w:p w:rsidR="00DB554D" w:rsidRDefault="00DB554D"/>
    <w:p w:rsidR="00DB554D" w:rsidRDefault="00DB554D"/>
    <w:p w:rsidR="00DB554D" w:rsidRDefault="00DB554D"/>
    <w:p w:rsidR="00DB554D" w:rsidRDefault="00DB554D"/>
    <w:p w:rsidR="00DB554D" w:rsidRDefault="00DB554D"/>
    <w:p w:rsidR="00DB554D" w:rsidRDefault="00DB554D"/>
    <w:p w:rsidR="00DB554D" w:rsidRDefault="00DB554D"/>
    <w:p w:rsidR="00DB554D" w:rsidRDefault="00DB554D"/>
    <w:p w:rsidR="00DB554D" w:rsidRDefault="00DB554D"/>
    <w:p w:rsidR="00DB554D" w:rsidRDefault="00DB554D"/>
    <w:p w:rsidR="00DB554D" w:rsidRDefault="00DB554D"/>
    <w:p w:rsidR="00DB554D" w:rsidRDefault="00DB554D"/>
    <w:p w:rsidR="00DB554D" w:rsidRDefault="00DB554D"/>
    <w:p w:rsidR="00DB554D" w:rsidRDefault="00DB554D"/>
    <w:p w:rsidR="00DB554D" w:rsidRDefault="00DB554D" w:rsidP="00DB554D">
      <w:pPr>
        <w:spacing w:line="240" w:lineRule="auto"/>
        <w:jc w:val="right"/>
        <w:rPr>
          <w:rFonts w:ascii="PT Astra Serif" w:hAnsi="PT Astra Serif"/>
          <w:b/>
        </w:rPr>
      </w:pPr>
      <w:r>
        <w:rPr>
          <w:rFonts w:ascii="PT Astra Serif" w:hAnsi="PT Astra Serif"/>
          <w:b/>
        </w:rPr>
        <w:lastRenderedPageBreak/>
        <w:t>Таблица № 3</w:t>
      </w:r>
    </w:p>
    <w:p w:rsidR="00DB554D" w:rsidRPr="00A35F2B" w:rsidRDefault="00DB554D" w:rsidP="00DB554D">
      <w:pPr>
        <w:spacing w:line="240" w:lineRule="auto"/>
        <w:jc w:val="center"/>
        <w:rPr>
          <w:rFonts w:ascii="PT Astra Serif" w:hAnsi="PT Astra Serif"/>
          <w:b/>
        </w:rPr>
      </w:pPr>
      <w:r>
        <w:rPr>
          <w:rFonts w:ascii="PT Astra Serif" w:hAnsi="PT Astra Serif"/>
          <w:b/>
        </w:rPr>
        <w:t>МЕРЫ СОЦИАЛЬНОЙ ПОДДЕРЖКИ СЕМЕЙ С ДЕТЬМИ (НЕЗАВИСИМО ОТ КОЛИЧЕСТВА ДЕТЕЙ),  ПРАВО НА КОТОРЫЕ   НЕ ЗАВИСИТ ОТ УРОВНЯ ДОХОДОВ</w:t>
      </w:r>
    </w:p>
    <w:tbl>
      <w:tblPr>
        <w:tblStyle w:val="a6"/>
        <w:tblW w:w="15735" w:type="dxa"/>
        <w:tblInd w:w="-601" w:type="dxa"/>
        <w:tblLayout w:type="fixed"/>
        <w:tblLook w:val="04A0"/>
      </w:tblPr>
      <w:tblGrid>
        <w:gridCol w:w="566"/>
        <w:gridCol w:w="3971"/>
        <w:gridCol w:w="2409"/>
        <w:gridCol w:w="3137"/>
        <w:gridCol w:w="2675"/>
        <w:gridCol w:w="2977"/>
      </w:tblGrid>
      <w:tr w:rsidR="00DB554D" w:rsidTr="00CF1969">
        <w:trPr>
          <w:trHeight w:val="639"/>
        </w:trPr>
        <w:tc>
          <w:tcPr>
            <w:tcW w:w="566" w:type="dxa"/>
          </w:tcPr>
          <w:p w:rsidR="00DB554D" w:rsidRDefault="00DB554D" w:rsidP="00CF1969">
            <w:pPr>
              <w:jc w:val="center"/>
              <w:rPr>
                <w:rFonts w:ascii="PT Astra Serif" w:hAnsi="PT Astra Serif"/>
                <w:b/>
              </w:rPr>
            </w:pPr>
            <w:r>
              <w:rPr>
                <w:rFonts w:ascii="PT Astra Serif" w:hAnsi="PT Astra Serif"/>
                <w:b/>
              </w:rPr>
              <w:t xml:space="preserve">№ </w:t>
            </w:r>
            <w:proofErr w:type="spellStart"/>
            <w:proofErr w:type="gramStart"/>
            <w:r>
              <w:rPr>
                <w:rFonts w:ascii="PT Astra Serif" w:hAnsi="PT Astra Serif"/>
                <w:b/>
              </w:rPr>
              <w:t>п</w:t>
            </w:r>
            <w:proofErr w:type="spellEnd"/>
            <w:proofErr w:type="gramEnd"/>
            <w:r>
              <w:rPr>
                <w:rFonts w:ascii="PT Astra Serif" w:hAnsi="PT Astra Serif"/>
                <w:b/>
              </w:rPr>
              <w:t>/</w:t>
            </w:r>
            <w:proofErr w:type="spellStart"/>
            <w:r>
              <w:rPr>
                <w:rFonts w:ascii="PT Astra Serif" w:hAnsi="PT Astra Serif"/>
                <w:b/>
              </w:rPr>
              <w:t>п</w:t>
            </w:r>
            <w:proofErr w:type="spellEnd"/>
          </w:p>
        </w:tc>
        <w:tc>
          <w:tcPr>
            <w:tcW w:w="3971" w:type="dxa"/>
          </w:tcPr>
          <w:p w:rsidR="00DB554D" w:rsidRDefault="00DB554D" w:rsidP="00CF1969">
            <w:pPr>
              <w:jc w:val="center"/>
              <w:rPr>
                <w:rFonts w:ascii="PT Astra Serif" w:hAnsi="PT Astra Serif"/>
                <w:b/>
              </w:rPr>
            </w:pPr>
            <w:r>
              <w:rPr>
                <w:rFonts w:ascii="PT Astra Serif" w:hAnsi="PT Astra Serif"/>
                <w:b/>
              </w:rPr>
              <w:t xml:space="preserve"> Мера социальной поддержки</w:t>
            </w:r>
          </w:p>
        </w:tc>
        <w:tc>
          <w:tcPr>
            <w:tcW w:w="2409" w:type="dxa"/>
          </w:tcPr>
          <w:p w:rsidR="00DB554D" w:rsidRDefault="00DB554D" w:rsidP="00CF1969">
            <w:pPr>
              <w:jc w:val="center"/>
              <w:rPr>
                <w:rFonts w:ascii="PT Astra Serif" w:hAnsi="PT Astra Serif"/>
                <w:b/>
              </w:rPr>
            </w:pPr>
            <w:r>
              <w:rPr>
                <w:rFonts w:ascii="PT Astra Serif" w:hAnsi="PT Astra Serif"/>
                <w:b/>
              </w:rPr>
              <w:t>Размер</w:t>
            </w:r>
          </w:p>
        </w:tc>
        <w:tc>
          <w:tcPr>
            <w:tcW w:w="3137" w:type="dxa"/>
          </w:tcPr>
          <w:p w:rsidR="00DB554D" w:rsidRDefault="00DB554D" w:rsidP="00CF1969">
            <w:pPr>
              <w:jc w:val="center"/>
              <w:rPr>
                <w:rFonts w:ascii="PT Astra Serif" w:hAnsi="PT Astra Serif"/>
                <w:b/>
              </w:rPr>
            </w:pPr>
            <w:r>
              <w:rPr>
                <w:rFonts w:ascii="PT Astra Serif" w:hAnsi="PT Astra Serif"/>
                <w:b/>
              </w:rPr>
              <w:t>Где оформить</w:t>
            </w:r>
          </w:p>
        </w:tc>
        <w:tc>
          <w:tcPr>
            <w:tcW w:w="2675" w:type="dxa"/>
          </w:tcPr>
          <w:p w:rsidR="00DB554D" w:rsidRDefault="00DB554D" w:rsidP="00CF1969">
            <w:pPr>
              <w:jc w:val="center"/>
              <w:rPr>
                <w:rFonts w:ascii="PT Astra Serif" w:hAnsi="PT Astra Serif"/>
                <w:b/>
              </w:rPr>
            </w:pPr>
            <w:r>
              <w:rPr>
                <w:rFonts w:ascii="PT Astra Serif" w:hAnsi="PT Astra Serif"/>
                <w:b/>
              </w:rPr>
              <w:t>Нормативный правовой акт</w:t>
            </w:r>
          </w:p>
        </w:tc>
        <w:tc>
          <w:tcPr>
            <w:tcW w:w="2977" w:type="dxa"/>
          </w:tcPr>
          <w:p w:rsidR="00DB554D" w:rsidRDefault="00DB554D" w:rsidP="00CF1969">
            <w:pPr>
              <w:jc w:val="center"/>
              <w:rPr>
                <w:rFonts w:ascii="PT Astra Serif" w:hAnsi="PT Astra Serif"/>
                <w:b/>
              </w:rPr>
            </w:pPr>
            <w:r>
              <w:rPr>
                <w:rFonts w:ascii="PT Astra Serif" w:hAnsi="PT Astra Serif"/>
                <w:b/>
              </w:rPr>
              <w:t>Примечание</w:t>
            </w: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1</w:t>
            </w:r>
          </w:p>
        </w:tc>
        <w:tc>
          <w:tcPr>
            <w:tcW w:w="3971" w:type="dxa"/>
          </w:tcPr>
          <w:p w:rsidR="00DB554D" w:rsidRDefault="00DB554D" w:rsidP="00CF1969">
            <w:pPr>
              <w:jc w:val="center"/>
              <w:rPr>
                <w:rFonts w:ascii="PT Astra Serif" w:hAnsi="PT Astra Serif"/>
                <w:b/>
              </w:rPr>
            </w:pPr>
            <w:r>
              <w:rPr>
                <w:rFonts w:ascii="PT Astra Serif" w:hAnsi="PT Astra Serif"/>
                <w:b/>
              </w:rPr>
              <w:t>2</w:t>
            </w:r>
          </w:p>
        </w:tc>
        <w:tc>
          <w:tcPr>
            <w:tcW w:w="2409" w:type="dxa"/>
          </w:tcPr>
          <w:p w:rsidR="00DB554D" w:rsidRDefault="00DB554D" w:rsidP="00CF1969">
            <w:pPr>
              <w:jc w:val="center"/>
              <w:rPr>
                <w:rFonts w:ascii="PT Astra Serif" w:hAnsi="PT Astra Serif"/>
                <w:b/>
              </w:rPr>
            </w:pPr>
            <w:r>
              <w:rPr>
                <w:rFonts w:ascii="PT Astra Serif" w:hAnsi="PT Astra Serif"/>
                <w:b/>
              </w:rPr>
              <w:t>3</w:t>
            </w:r>
          </w:p>
        </w:tc>
        <w:tc>
          <w:tcPr>
            <w:tcW w:w="3137" w:type="dxa"/>
          </w:tcPr>
          <w:p w:rsidR="00DB554D" w:rsidRDefault="00DB554D" w:rsidP="00CF1969">
            <w:pPr>
              <w:jc w:val="center"/>
              <w:rPr>
                <w:rFonts w:ascii="PT Astra Serif" w:hAnsi="PT Astra Serif"/>
                <w:b/>
              </w:rPr>
            </w:pPr>
            <w:r>
              <w:rPr>
                <w:rFonts w:ascii="PT Astra Serif" w:hAnsi="PT Astra Serif"/>
                <w:b/>
              </w:rPr>
              <w:t>4</w:t>
            </w:r>
          </w:p>
        </w:tc>
        <w:tc>
          <w:tcPr>
            <w:tcW w:w="2675" w:type="dxa"/>
          </w:tcPr>
          <w:p w:rsidR="00DB554D" w:rsidRDefault="00DB554D" w:rsidP="00CF1969">
            <w:pPr>
              <w:jc w:val="center"/>
              <w:rPr>
                <w:rFonts w:ascii="PT Astra Serif" w:hAnsi="PT Astra Serif"/>
                <w:b/>
              </w:rPr>
            </w:pPr>
            <w:r>
              <w:rPr>
                <w:rFonts w:ascii="PT Astra Serif" w:hAnsi="PT Astra Serif"/>
                <w:b/>
              </w:rPr>
              <w:t>5</w:t>
            </w:r>
          </w:p>
        </w:tc>
        <w:tc>
          <w:tcPr>
            <w:tcW w:w="2977" w:type="dxa"/>
          </w:tcPr>
          <w:p w:rsidR="00DB554D" w:rsidRDefault="00DB554D" w:rsidP="00CF1969">
            <w:pPr>
              <w:jc w:val="center"/>
              <w:rPr>
                <w:rFonts w:ascii="PT Astra Serif" w:hAnsi="PT Astra Serif"/>
                <w:b/>
              </w:rPr>
            </w:pPr>
            <w:r>
              <w:rPr>
                <w:rFonts w:ascii="PT Astra Serif" w:hAnsi="PT Astra Serif"/>
                <w:b/>
              </w:rPr>
              <w:t>6</w:t>
            </w: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1.</w:t>
            </w:r>
          </w:p>
        </w:tc>
        <w:tc>
          <w:tcPr>
            <w:tcW w:w="3971" w:type="dxa"/>
          </w:tcPr>
          <w:p w:rsidR="00DB554D" w:rsidRPr="000954F3" w:rsidRDefault="00DB554D" w:rsidP="00CF1969">
            <w:pPr>
              <w:jc w:val="both"/>
              <w:rPr>
                <w:rFonts w:ascii="PT Astra Serif" w:hAnsi="PT Astra Serif"/>
                <w:sz w:val="24"/>
                <w:szCs w:val="24"/>
              </w:rPr>
            </w:pPr>
            <w:r w:rsidRPr="000954F3">
              <w:rPr>
                <w:rFonts w:ascii="PT Astra Serif" w:hAnsi="PT Astra Serif"/>
                <w:sz w:val="24"/>
                <w:szCs w:val="24"/>
              </w:rPr>
              <w:t>ежемесячная денежная выплата</w:t>
            </w:r>
            <w:r>
              <w:rPr>
                <w:rFonts w:ascii="PT Astra Serif" w:hAnsi="PT Astra Serif"/>
                <w:sz w:val="24"/>
                <w:szCs w:val="24"/>
              </w:rPr>
              <w:t xml:space="preserve"> гражданам, страдающим  </w:t>
            </w:r>
            <w:proofErr w:type="spellStart"/>
            <w:r>
              <w:rPr>
                <w:rFonts w:ascii="PT Astra Serif" w:hAnsi="PT Astra Serif"/>
                <w:sz w:val="24"/>
                <w:szCs w:val="24"/>
              </w:rPr>
              <w:t>целиакией</w:t>
            </w:r>
            <w:proofErr w:type="spellEnd"/>
          </w:p>
        </w:tc>
        <w:tc>
          <w:tcPr>
            <w:tcW w:w="2409" w:type="dxa"/>
          </w:tcPr>
          <w:p w:rsidR="00DB554D" w:rsidRPr="000954F3" w:rsidRDefault="00DB554D" w:rsidP="00CF1969">
            <w:pPr>
              <w:jc w:val="center"/>
              <w:rPr>
                <w:rFonts w:ascii="PT Astra Serif" w:hAnsi="PT Astra Serif"/>
                <w:sz w:val="24"/>
                <w:szCs w:val="24"/>
              </w:rPr>
            </w:pPr>
            <w:r w:rsidRPr="000954F3">
              <w:rPr>
                <w:rFonts w:ascii="PT Astra Serif" w:hAnsi="PT Astra Serif"/>
                <w:sz w:val="24"/>
                <w:szCs w:val="24"/>
              </w:rPr>
              <w:t>5 305 руб.</w:t>
            </w:r>
          </w:p>
        </w:tc>
        <w:tc>
          <w:tcPr>
            <w:tcW w:w="3137" w:type="dxa"/>
          </w:tcPr>
          <w:p w:rsidR="00DB554D" w:rsidRPr="000954F3" w:rsidRDefault="00DB554D" w:rsidP="00CF1969">
            <w:pPr>
              <w:jc w:val="both"/>
              <w:rPr>
                <w:rFonts w:ascii="PT Astra Serif" w:hAnsi="PT Astra Serif"/>
                <w:sz w:val="24"/>
                <w:szCs w:val="24"/>
              </w:rPr>
            </w:pPr>
            <w:r w:rsidRPr="000954F3">
              <w:rPr>
                <w:rFonts w:ascii="PT Astra Serif" w:hAnsi="PT Astra Serif"/>
                <w:sz w:val="24"/>
                <w:szCs w:val="24"/>
              </w:rPr>
              <w:t>в учреждении социальной поддержки населения</w:t>
            </w:r>
          </w:p>
        </w:tc>
        <w:tc>
          <w:tcPr>
            <w:tcW w:w="2675" w:type="dxa"/>
          </w:tcPr>
          <w:p w:rsidR="00DB554D" w:rsidRPr="000954F3" w:rsidRDefault="00DB554D" w:rsidP="00CF1969">
            <w:pPr>
              <w:jc w:val="both"/>
              <w:rPr>
                <w:rFonts w:ascii="PT Astra Serif" w:hAnsi="PT Astra Serif"/>
                <w:b/>
                <w:sz w:val="24"/>
                <w:szCs w:val="24"/>
              </w:rPr>
            </w:pPr>
            <w:r w:rsidRPr="000954F3">
              <w:rPr>
                <w:rFonts w:ascii="PT Astra Serif" w:hAnsi="PT Astra Serif"/>
                <w:bCs/>
                <w:sz w:val="24"/>
                <w:szCs w:val="24"/>
                <w:lang/>
              </w:rPr>
              <w:t xml:space="preserve">Закон Саратовской области от 02.12.2020 № 152-ЗСО </w:t>
            </w:r>
            <w:r w:rsidRPr="000954F3">
              <w:rPr>
                <w:rFonts w:ascii="PT Astra Serif" w:eastAsia="Calibri" w:hAnsi="PT Astra Serif"/>
                <w:sz w:val="24"/>
                <w:szCs w:val="24"/>
              </w:rPr>
              <w:t>«</w:t>
            </w:r>
            <w:r w:rsidRPr="000954F3">
              <w:rPr>
                <w:rFonts w:ascii="PT Astra Serif" w:hAnsi="PT Astra Serif"/>
                <w:sz w:val="24"/>
                <w:szCs w:val="24"/>
              </w:rPr>
              <w:t>О ежемесячной денежной выплате</w:t>
            </w:r>
            <w:r>
              <w:rPr>
                <w:rFonts w:ascii="PT Astra Serif" w:hAnsi="PT Astra Serif"/>
                <w:sz w:val="24"/>
                <w:szCs w:val="24"/>
              </w:rPr>
              <w:t xml:space="preserve"> гражданам,  страдающим </w:t>
            </w:r>
            <w:proofErr w:type="spellStart"/>
            <w:r>
              <w:rPr>
                <w:rFonts w:ascii="PT Astra Serif" w:hAnsi="PT Astra Serif"/>
                <w:sz w:val="24"/>
                <w:szCs w:val="24"/>
              </w:rPr>
              <w:t>целиакией</w:t>
            </w:r>
            <w:proofErr w:type="spellEnd"/>
            <w:r w:rsidRPr="000954F3">
              <w:rPr>
                <w:rFonts w:ascii="PT Astra Serif" w:hAnsi="PT Astra Serif"/>
                <w:sz w:val="24"/>
                <w:szCs w:val="24"/>
              </w:rPr>
              <w:t>»</w:t>
            </w:r>
          </w:p>
        </w:tc>
        <w:tc>
          <w:tcPr>
            <w:tcW w:w="2977" w:type="dxa"/>
          </w:tcPr>
          <w:p w:rsidR="00DB554D" w:rsidRPr="000954F3" w:rsidRDefault="00DB554D" w:rsidP="00CF1969">
            <w:pPr>
              <w:pStyle w:val="s1"/>
              <w:shd w:val="clear" w:color="auto" w:fill="FFFFFF"/>
              <w:jc w:val="both"/>
              <w:rPr>
                <w:rFonts w:ascii="PT Astra Serif" w:hAnsi="PT Astra Serif"/>
                <w:color w:val="22272F"/>
              </w:rPr>
            </w:pPr>
            <w:r>
              <w:rPr>
                <w:rFonts w:ascii="PT Astra Serif" w:hAnsi="PT Astra Serif"/>
              </w:rPr>
              <w:t>Е</w:t>
            </w:r>
            <w:r w:rsidRPr="000954F3">
              <w:rPr>
                <w:rFonts w:ascii="PT Astra Serif" w:hAnsi="PT Astra Serif"/>
              </w:rPr>
              <w:t>жемесячная денежная выплата предоставляется, в т.ч.</w:t>
            </w:r>
            <w:r w:rsidRPr="000954F3">
              <w:rPr>
                <w:rFonts w:ascii="PT Astra Serif" w:hAnsi="PT Astra Serif"/>
                <w:color w:val="22272F"/>
              </w:rPr>
              <w:t xml:space="preserve"> одному из совместно </w:t>
            </w:r>
            <w:proofErr w:type="gramStart"/>
            <w:r w:rsidRPr="000954F3">
              <w:rPr>
                <w:rFonts w:ascii="PT Astra Serif" w:hAnsi="PT Astra Serif"/>
                <w:color w:val="22272F"/>
              </w:rPr>
              <w:t>проживающих</w:t>
            </w:r>
            <w:proofErr w:type="gramEnd"/>
            <w:r w:rsidRPr="000954F3">
              <w:rPr>
                <w:rFonts w:ascii="PT Astra Serif" w:hAnsi="PT Astra Serif"/>
                <w:color w:val="22272F"/>
              </w:rPr>
              <w:t xml:space="preserve"> с ребенком, страдающим </w:t>
            </w:r>
            <w:proofErr w:type="spellStart"/>
            <w:r w:rsidRPr="000954F3">
              <w:rPr>
                <w:rFonts w:ascii="PT Astra Serif" w:hAnsi="PT Astra Serif"/>
                <w:color w:val="22272F"/>
              </w:rPr>
              <w:t>целиакией</w:t>
            </w:r>
            <w:proofErr w:type="spellEnd"/>
            <w:r w:rsidRPr="000954F3">
              <w:rPr>
                <w:rFonts w:ascii="PT Astra Serif" w:hAnsi="PT Astra Serif"/>
                <w:color w:val="22272F"/>
              </w:rPr>
              <w:t>, родителю (усыновителю, опекуну, попечителю, приемному родителю).</w:t>
            </w:r>
          </w:p>
          <w:p w:rsidR="00DB554D" w:rsidRPr="000954F3" w:rsidRDefault="00DB554D" w:rsidP="00CF1969">
            <w:pPr>
              <w:jc w:val="both"/>
              <w:rPr>
                <w:rFonts w:ascii="PT Astra Serif" w:hAnsi="PT Astra Serif"/>
                <w:b/>
                <w:sz w:val="24"/>
                <w:szCs w:val="24"/>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2</w:t>
            </w:r>
          </w:p>
        </w:tc>
        <w:tc>
          <w:tcPr>
            <w:tcW w:w="3971" w:type="dxa"/>
          </w:tcPr>
          <w:p w:rsidR="00DB554D" w:rsidRPr="000954F3" w:rsidRDefault="00DB554D" w:rsidP="00CF1969">
            <w:pPr>
              <w:jc w:val="both"/>
              <w:rPr>
                <w:rFonts w:ascii="PT Astra Serif" w:hAnsi="PT Astra Serif"/>
                <w:color w:val="22272F"/>
                <w:sz w:val="24"/>
                <w:szCs w:val="24"/>
                <w:shd w:val="clear" w:color="auto" w:fill="FFFFFF"/>
              </w:rPr>
            </w:pPr>
            <w:r w:rsidRPr="000954F3">
              <w:rPr>
                <w:rFonts w:ascii="PT Astra Serif" w:hAnsi="PT Astra Serif"/>
                <w:color w:val="22272F"/>
                <w:sz w:val="24"/>
                <w:szCs w:val="24"/>
                <w:shd w:val="clear" w:color="auto" w:fill="FFFFFF"/>
              </w:rPr>
              <w:t xml:space="preserve">ежемесячная денежная выплата гражданам, больным  </w:t>
            </w:r>
            <w:proofErr w:type="spellStart"/>
            <w:r w:rsidRPr="000954F3">
              <w:rPr>
                <w:rFonts w:ascii="PT Astra Serif" w:hAnsi="PT Astra Serif"/>
                <w:color w:val="22272F"/>
                <w:sz w:val="24"/>
                <w:szCs w:val="24"/>
                <w:shd w:val="clear" w:color="auto" w:fill="FFFFFF"/>
              </w:rPr>
              <w:t>фенилкетонурией</w:t>
            </w:r>
            <w:proofErr w:type="spellEnd"/>
          </w:p>
          <w:p w:rsidR="00DB554D" w:rsidRPr="000954F3" w:rsidRDefault="00DB554D" w:rsidP="00CF1969">
            <w:pPr>
              <w:jc w:val="both"/>
              <w:rPr>
                <w:rFonts w:ascii="PT Astra Serif" w:hAnsi="PT Astra Serif"/>
                <w:b/>
                <w:sz w:val="24"/>
                <w:szCs w:val="24"/>
              </w:rPr>
            </w:pPr>
          </w:p>
        </w:tc>
        <w:tc>
          <w:tcPr>
            <w:tcW w:w="2409" w:type="dxa"/>
          </w:tcPr>
          <w:p w:rsidR="00DB554D" w:rsidRPr="000954F3" w:rsidRDefault="00DB554D" w:rsidP="00CF1969">
            <w:pPr>
              <w:jc w:val="center"/>
              <w:rPr>
                <w:rFonts w:ascii="PT Astra Serif" w:hAnsi="PT Astra Serif"/>
                <w:sz w:val="24"/>
                <w:szCs w:val="24"/>
              </w:rPr>
            </w:pPr>
            <w:r w:rsidRPr="000954F3">
              <w:rPr>
                <w:rFonts w:ascii="PT Astra Serif" w:hAnsi="PT Astra Serif"/>
                <w:sz w:val="24"/>
                <w:szCs w:val="24"/>
              </w:rPr>
              <w:t>5 000 руб.</w:t>
            </w:r>
          </w:p>
        </w:tc>
        <w:tc>
          <w:tcPr>
            <w:tcW w:w="3137" w:type="dxa"/>
          </w:tcPr>
          <w:p w:rsidR="00DB554D" w:rsidRPr="000954F3" w:rsidRDefault="00DB554D" w:rsidP="00CF1969">
            <w:pPr>
              <w:jc w:val="both"/>
              <w:rPr>
                <w:rFonts w:ascii="PT Astra Serif" w:hAnsi="PT Astra Serif"/>
                <w:b/>
                <w:sz w:val="24"/>
                <w:szCs w:val="24"/>
              </w:rPr>
            </w:pPr>
            <w:r w:rsidRPr="000954F3">
              <w:rPr>
                <w:rFonts w:ascii="PT Astra Serif" w:hAnsi="PT Astra Serif"/>
                <w:sz w:val="24"/>
                <w:szCs w:val="24"/>
              </w:rPr>
              <w:t>в учреждении социальной поддержки населения</w:t>
            </w:r>
          </w:p>
        </w:tc>
        <w:tc>
          <w:tcPr>
            <w:tcW w:w="2675" w:type="dxa"/>
          </w:tcPr>
          <w:p w:rsidR="00DB554D" w:rsidRPr="000954F3" w:rsidRDefault="00DB554D" w:rsidP="00CF1969">
            <w:pPr>
              <w:pStyle w:val="1"/>
              <w:jc w:val="both"/>
              <w:outlineLvl w:val="0"/>
              <w:rPr>
                <w:rFonts w:ascii="PT Astra Serif" w:hAnsi="PT Astra Serif"/>
                <w:color w:val="22272F"/>
                <w:sz w:val="24"/>
                <w:szCs w:val="24"/>
                <w:shd w:val="clear" w:color="auto" w:fill="FFFFFF"/>
                <w:lang w:val="ru-RU"/>
              </w:rPr>
            </w:pPr>
            <w:r w:rsidRPr="000954F3">
              <w:rPr>
                <w:rFonts w:ascii="PT Astra Serif" w:hAnsi="PT Astra Serif"/>
                <w:color w:val="22272F"/>
                <w:sz w:val="24"/>
                <w:szCs w:val="24"/>
                <w:shd w:val="clear" w:color="auto" w:fill="FFFFFF"/>
              </w:rPr>
              <w:t>Закон Саратовской области от 26</w:t>
            </w:r>
            <w:r w:rsidRPr="000954F3">
              <w:rPr>
                <w:rFonts w:ascii="PT Astra Serif" w:hAnsi="PT Astra Serif"/>
                <w:color w:val="22272F"/>
                <w:sz w:val="24"/>
                <w:szCs w:val="24"/>
                <w:shd w:val="clear" w:color="auto" w:fill="FFFFFF"/>
                <w:lang w:val="ru-RU"/>
              </w:rPr>
              <w:t>.07.2023 №</w:t>
            </w:r>
            <w:r w:rsidRPr="000954F3">
              <w:rPr>
                <w:rFonts w:ascii="PT Astra Serif" w:hAnsi="PT Astra Serif"/>
                <w:color w:val="22272F"/>
                <w:sz w:val="24"/>
                <w:szCs w:val="24"/>
                <w:shd w:val="clear" w:color="auto" w:fill="FFFFFF"/>
              </w:rPr>
              <w:t> 82-ЗСО</w:t>
            </w:r>
            <w:r w:rsidRPr="000954F3">
              <w:rPr>
                <w:rFonts w:ascii="PT Astra Serif" w:hAnsi="PT Astra Serif"/>
                <w:color w:val="22272F"/>
                <w:sz w:val="24"/>
                <w:szCs w:val="24"/>
                <w:shd w:val="clear" w:color="auto" w:fill="FFFFFF"/>
                <w:lang w:val="ru-RU"/>
              </w:rPr>
              <w:t>«</w:t>
            </w:r>
            <w:r w:rsidRPr="000954F3">
              <w:rPr>
                <w:rFonts w:ascii="PT Astra Serif" w:hAnsi="PT Astra Serif"/>
                <w:color w:val="22272F"/>
                <w:sz w:val="24"/>
                <w:szCs w:val="24"/>
                <w:shd w:val="clear" w:color="auto" w:fill="FFFFFF"/>
              </w:rPr>
              <w:t xml:space="preserve">О ежемесячной денежной выплате гражданам, </w:t>
            </w:r>
            <w:proofErr w:type="spellStart"/>
            <w:r w:rsidRPr="000954F3">
              <w:rPr>
                <w:rFonts w:ascii="PT Astra Serif" w:hAnsi="PT Astra Serif"/>
                <w:color w:val="22272F"/>
                <w:sz w:val="24"/>
                <w:szCs w:val="24"/>
                <w:shd w:val="clear" w:color="auto" w:fill="FFFFFF"/>
              </w:rPr>
              <w:t>больным</w:t>
            </w:r>
            <w:r w:rsidRPr="000954F3">
              <w:rPr>
                <w:rFonts w:ascii="PT Astra Serif" w:hAnsi="PT Astra Serif"/>
                <w:color w:val="22272F"/>
                <w:sz w:val="24"/>
                <w:szCs w:val="24"/>
                <w:shd w:val="clear" w:color="auto" w:fill="FFFFFF"/>
                <w:lang w:val="ru-RU"/>
              </w:rPr>
              <w:t>фенилкетонурией</w:t>
            </w:r>
            <w:proofErr w:type="spellEnd"/>
            <w:r w:rsidRPr="000954F3">
              <w:rPr>
                <w:rFonts w:ascii="PT Astra Serif" w:hAnsi="PT Astra Serif"/>
                <w:color w:val="22272F"/>
                <w:sz w:val="24"/>
                <w:szCs w:val="24"/>
                <w:shd w:val="clear" w:color="auto" w:fill="FFFFFF"/>
                <w:lang w:val="ru-RU"/>
              </w:rPr>
              <w:t>»</w:t>
            </w:r>
          </w:p>
          <w:p w:rsidR="00DB554D" w:rsidRPr="000954F3" w:rsidRDefault="00DB554D" w:rsidP="00CF1969">
            <w:pPr>
              <w:jc w:val="both"/>
              <w:rPr>
                <w:rFonts w:ascii="PT Astra Serif" w:hAnsi="PT Astra Serif"/>
                <w:b/>
                <w:sz w:val="24"/>
                <w:szCs w:val="24"/>
              </w:rPr>
            </w:pPr>
          </w:p>
        </w:tc>
        <w:tc>
          <w:tcPr>
            <w:tcW w:w="2977" w:type="dxa"/>
          </w:tcPr>
          <w:p w:rsidR="00DB554D" w:rsidRPr="000954F3" w:rsidRDefault="00DB554D" w:rsidP="00CF1969">
            <w:pPr>
              <w:pStyle w:val="s1"/>
              <w:shd w:val="clear" w:color="auto" w:fill="FFFFFF"/>
              <w:jc w:val="both"/>
              <w:rPr>
                <w:rFonts w:ascii="PT Astra Serif" w:hAnsi="PT Astra Serif"/>
                <w:color w:val="22272F"/>
              </w:rPr>
            </w:pPr>
            <w:r>
              <w:rPr>
                <w:rFonts w:ascii="PT Astra Serif" w:hAnsi="PT Astra Serif"/>
              </w:rPr>
              <w:t>Е</w:t>
            </w:r>
            <w:r w:rsidRPr="000954F3">
              <w:rPr>
                <w:rFonts w:ascii="PT Astra Serif" w:hAnsi="PT Astra Serif"/>
              </w:rPr>
              <w:t>жемесячная денежная выплата предоставляется, в т.ч.</w:t>
            </w:r>
            <w:r w:rsidRPr="000954F3">
              <w:rPr>
                <w:rFonts w:ascii="PT Astra Serif" w:hAnsi="PT Astra Serif"/>
                <w:color w:val="22272F"/>
              </w:rPr>
              <w:t xml:space="preserve"> одному из совместно </w:t>
            </w:r>
            <w:proofErr w:type="gramStart"/>
            <w:r w:rsidRPr="000954F3">
              <w:rPr>
                <w:rFonts w:ascii="PT Astra Serif" w:hAnsi="PT Astra Serif"/>
                <w:color w:val="22272F"/>
              </w:rPr>
              <w:t>проживающих</w:t>
            </w:r>
            <w:proofErr w:type="gramEnd"/>
            <w:r w:rsidRPr="000954F3">
              <w:rPr>
                <w:rFonts w:ascii="PT Astra Serif" w:hAnsi="PT Astra Serif"/>
                <w:color w:val="22272F"/>
              </w:rPr>
              <w:t xml:space="preserve"> с ребенком, больным </w:t>
            </w:r>
            <w:proofErr w:type="spellStart"/>
            <w:r w:rsidRPr="000954F3">
              <w:rPr>
                <w:rFonts w:ascii="PT Astra Serif" w:hAnsi="PT Astra Serif"/>
                <w:color w:val="22272F"/>
              </w:rPr>
              <w:t>фенилкетонурией</w:t>
            </w:r>
            <w:proofErr w:type="spellEnd"/>
            <w:r w:rsidRPr="000954F3">
              <w:rPr>
                <w:rFonts w:ascii="PT Astra Serif" w:hAnsi="PT Astra Serif"/>
                <w:color w:val="22272F"/>
              </w:rPr>
              <w:t>, родителю (усыновителю, опекуну, попечителю, приемному родителю).</w:t>
            </w:r>
          </w:p>
          <w:p w:rsidR="00DB554D" w:rsidRPr="000954F3" w:rsidRDefault="00DB554D" w:rsidP="00CF1969">
            <w:pPr>
              <w:pStyle w:val="s1"/>
              <w:shd w:val="clear" w:color="auto" w:fill="FFFFFF"/>
              <w:jc w:val="both"/>
              <w:rPr>
                <w:rFonts w:ascii="PT Astra Serif" w:hAnsi="PT Astra Serif"/>
                <w:b/>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3.</w:t>
            </w:r>
          </w:p>
        </w:tc>
        <w:tc>
          <w:tcPr>
            <w:tcW w:w="3971" w:type="dxa"/>
          </w:tcPr>
          <w:p w:rsidR="00DB554D" w:rsidRPr="008564E5" w:rsidRDefault="00DB554D" w:rsidP="00CF1969">
            <w:pPr>
              <w:jc w:val="both"/>
              <w:rPr>
                <w:rFonts w:ascii="PT Astra Serif" w:hAnsi="PT Astra Serif"/>
                <w:sz w:val="24"/>
                <w:szCs w:val="24"/>
              </w:rPr>
            </w:pPr>
            <w:r w:rsidRPr="008564E5">
              <w:rPr>
                <w:rFonts w:ascii="PT Astra Serif" w:hAnsi="PT Astra Serif"/>
                <w:sz w:val="24"/>
                <w:szCs w:val="24"/>
              </w:rPr>
              <w:t xml:space="preserve">ежемесячная компенсация расходов на оплату жилого помещения и коммунальных услуг семьям, </w:t>
            </w:r>
            <w:r w:rsidRPr="008564E5">
              <w:rPr>
                <w:rFonts w:ascii="PT Astra Serif" w:hAnsi="PT Astra Serif"/>
                <w:sz w:val="24"/>
                <w:szCs w:val="24"/>
              </w:rPr>
              <w:lastRenderedPageBreak/>
              <w:t xml:space="preserve">имеющим детей-инвалидов </w:t>
            </w:r>
          </w:p>
          <w:p w:rsidR="00DB554D" w:rsidRPr="000954F3" w:rsidRDefault="00DB554D" w:rsidP="00CF1969">
            <w:pPr>
              <w:jc w:val="both"/>
              <w:rPr>
                <w:rFonts w:ascii="PT Astra Serif" w:hAnsi="PT Astra Serif"/>
                <w:sz w:val="24"/>
                <w:szCs w:val="24"/>
              </w:rPr>
            </w:pPr>
          </w:p>
        </w:tc>
        <w:tc>
          <w:tcPr>
            <w:tcW w:w="2409" w:type="dxa"/>
          </w:tcPr>
          <w:p w:rsidR="00DB554D" w:rsidRDefault="00DB554D" w:rsidP="00CF1969">
            <w:pPr>
              <w:jc w:val="both"/>
              <w:rPr>
                <w:rFonts w:ascii="PT Astra Serif" w:eastAsia="Calibri" w:hAnsi="PT Astra Serif"/>
                <w:sz w:val="24"/>
                <w:szCs w:val="24"/>
              </w:rPr>
            </w:pPr>
            <w:r>
              <w:rPr>
                <w:rFonts w:ascii="PT Astra Serif" w:eastAsia="Calibri" w:hAnsi="PT Astra Serif"/>
                <w:sz w:val="24"/>
                <w:szCs w:val="24"/>
              </w:rPr>
              <w:lastRenderedPageBreak/>
              <w:t>о</w:t>
            </w:r>
            <w:r w:rsidRPr="008564E5">
              <w:rPr>
                <w:rFonts w:ascii="PT Astra Serif" w:eastAsia="Calibri" w:hAnsi="PT Astra Serif"/>
                <w:sz w:val="24"/>
                <w:szCs w:val="24"/>
              </w:rPr>
              <w:t xml:space="preserve">пределяется в размере 50% платы за наем и содержание жилого </w:t>
            </w:r>
            <w:r w:rsidRPr="008564E5">
              <w:rPr>
                <w:rFonts w:ascii="PT Astra Serif" w:eastAsia="Calibri" w:hAnsi="PT Astra Serif"/>
                <w:sz w:val="24"/>
                <w:szCs w:val="24"/>
              </w:rPr>
              <w:lastRenderedPageBreak/>
              <w:t xml:space="preserve">помещения в жилых помещениях государственного и муниципального жилищных фондов; платы за холодную воду, горячую воду, электрическую энергию, тепловую энергию, за отведение сточных вод потребляемые при содержании общего имущества в многоквартирном доме, независимо от вида жилищного фонда; </w:t>
            </w:r>
            <w:proofErr w:type="gramStart"/>
            <w:r w:rsidRPr="008564E5">
              <w:rPr>
                <w:rFonts w:ascii="PT Astra Serif" w:eastAsia="Calibri" w:hAnsi="PT Astra Serif"/>
                <w:sz w:val="24"/>
                <w:szCs w:val="24"/>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оплаты </w:t>
            </w:r>
            <w:r w:rsidRPr="008564E5">
              <w:rPr>
                <w:rFonts w:ascii="PT Astra Serif" w:eastAsia="Calibri" w:hAnsi="PT Astra Serif"/>
                <w:sz w:val="24"/>
                <w:szCs w:val="24"/>
              </w:rPr>
              <w:lastRenderedPageBreak/>
              <w:t>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расходов на уплату взноса на капитальный ремонт общего имущества в многоквартирном доме.</w:t>
            </w:r>
            <w:proofErr w:type="gramEnd"/>
          </w:p>
          <w:p w:rsidR="00DB554D" w:rsidRPr="008564E5" w:rsidRDefault="00DB554D" w:rsidP="00CF1969">
            <w:pPr>
              <w:jc w:val="both"/>
              <w:rPr>
                <w:rFonts w:ascii="PT Astra Serif" w:hAnsi="PT Astra Serif"/>
                <w:sz w:val="24"/>
                <w:szCs w:val="24"/>
              </w:rPr>
            </w:pPr>
          </w:p>
        </w:tc>
        <w:tc>
          <w:tcPr>
            <w:tcW w:w="3137" w:type="dxa"/>
          </w:tcPr>
          <w:p w:rsidR="00DB554D" w:rsidRPr="000954F3" w:rsidRDefault="00DB554D" w:rsidP="00CF1969">
            <w:pPr>
              <w:jc w:val="both"/>
              <w:rPr>
                <w:rFonts w:ascii="PT Astra Serif" w:hAnsi="PT Astra Serif"/>
                <w:sz w:val="24"/>
                <w:szCs w:val="24"/>
              </w:rPr>
            </w:pPr>
            <w:r>
              <w:rPr>
                <w:rFonts w:ascii="PT Astra Serif" w:hAnsi="PT Astra Serif"/>
                <w:sz w:val="24"/>
                <w:szCs w:val="24"/>
              </w:rPr>
              <w:lastRenderedPageBreak/>
              <w:t>в учреждении</w:t>
            </w:r>
            <w:r w:rsidRPr="000954F3">
              <w:rPr>
                <w:rFonts w:ascii="PT Astra Serif" w:hAnsi="PT Astra Serif"/>
                <w:sz w:val="24"/>
                <w:szCs w:val="24"/>
              </w:rPr>
              <w:t xml:space="preserve"> социальной поддержки населения</w:t>
            </w:r>
          </w:p>
        </w:tc>
        <w:tc>
          <w:tcPr>
            <w:tcW w:w="2675" w:type="dxa"/>
          </w:tcPr>
          <w:p w:rsidR="00DB554D" w:rsidRPr="008564E5" w:rsidRDefault="00DB554D" w:rsidP="00CF1969">
            <w:pPr>
              <w:jc w:val="both"/>
              <w:rPr>
                <w:rFonts w:ascii="PT Astra Serif" w:hAnsi="PT Astra Serif"/>
                <w:sz w:val="24"/>
                <w:szCs w:val="24"/>
              </w:rPr>
            </w:pPr>
            <w:r w:rsidRPr="000E5752">
              <w:rPr>
                <w:sz w:val="24"/>
                <w:szCs w:val="24"/>
              </w:rPr>
              <w:t>Фе</w:t>
            </w:r>
            <w:r w:rsidRPr="008564E5">
              <w:rPr>
                <w:rFonts w:ascii="PT Astra Serif" w:hAnsi="PT Astra Serif"/>
                <w:sz w:val="24"/>
                <w:szCs w:val="24"/>
              </w:rPr>
              <w:t xml:space="preserve">деральный закон от 24.11.1995 № 181-ФЗ «О социальной защите </w:t>
            </w:r>
            <w:r w:rsidRPr="008564E5">
              <w:rPr>
                <w:rFonts w:ascii="PT Astra Serif" w:hAnsi="PT Astra Serif"/>
                <w:sz w:val="24"/>
                <w:szCs w:val="24"/>
              </w:rPr>
              <w:lastRenderedPageBreak/>
              <w:t>инвалидов в Российской Федерации»</w:t>
            </w:r>
          </w:p>
          <w:p w:rsidR="00DB554D" w:rsidRPr="000954F3" w:rsidRDefault="00DB554D" w:rsidP="00CF1969">
            <w:pPr>
              <w:jc w:val="both"/>
              <w:rPr>
                <w:rFonts w:ascii="PT Astra Serif" w:hAnsi="PT Astra Serif"/>
                <w:color w:val="22272F"/>
                <w:sz w:val="24"/>
                <w:szCs w:val="24"/>
                <w:shd w:val="clear" w:color="auto" w:fill="FFFFFF"/>
              </w:rPr>
            </w:pPr>
          </w:p>
        </w:tc>
        <w:tc>
          <w:tcPr>
            <w:tcW w:w="2977" w:type="dxa"/>
          </w:tcPr>
          <w:p w:rsidR="00DB554D" w:rsidRPr="000954F3" w:rsidRDefault="00DB554D" w:rsidP="00CF1969">
            <w:pPr>
              <w:jc w:val="both"/>
              <w:rPr>
                <w:rFonts w:ascii="PT Astra Serif" w:hAnsi="PT Astra Serif"/>
                <w:color w:val="22272F"/>
                <w:sz w:val="24"/>
                <w:szCs w:val="24"/>
                <w:shd w:val="clear" w:color="auto" w:fill="FFFFFF"/>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4.</w:t>
            </w:r>
          </w:p>
        </w:tc>
        <w:tc>
          <w:tcPr>
            <w:tcW w:w="3971" w:type="dxa"/>
          </w:tcPr>
          <w:p w:rsidR="00DB554D" w:rsidRPr="00A2265A" w:rsidRDefault="00DB554D" w:rsidP="00CF1969">
            <w:pPr>
              <w:jc w:val="both"/>
              <w:rPr>
                <w:rFonts w:ascii="PT Astra Serif" w:hAnsi="PT Astra Serif"/>
                <w:sz w:val="24"/>
                <w:szCs w:val="24"/>
              </w:rPr>
            </w:pPr>
            <w:r w:rsidRPr="00A2265A">
              <w:rPr>
                <w:rFonts w:ascii="PT Astra Serif" w:hAnsi="PT Astra Serif"/>
                <w:sz w:val="24"/>
                <w:szCs w:val="24"/>
              </w:rPr>
              <w:t xml:space="preserve">ежемесячная компенсация расходов на оплату жилого помещения и коммунальных услуг семьям, имеющим детей-инвалидов </w:t>
            </w:r>
          </w:p>
          <w:p w:rsidR="00DB554D" w:rsidRPr="008564E5" w:rsidRDefault="00DB554D" w:rsidP="00CF1969">
            <w:pPr>
              <w:jc w:val="both"/>
              <w:rPr>
                <w:rFonts w:ascii="PT Astra Serif" w:hAnsi="PT Astra Serif"/>
                <w:sz w:val="24"/>
                <w:szCs w:val="24"/>
              </w:rPr>
            </w:pPr>
          </w:p>
        </w:tc>
        <w:tc>
          <w:tcPr>
            <w:tcW w:w="2409" w:type="dxa"/>
          </w:tcPr>
          <w:p w:rsidR="00DB554D" w:rsidRPr="00A1569D" w:rsidRDefault="00DB554D" w:rsidP="00CF1969">
            <w:pPr>
              <w:jc w:val="both"/>
              <w:rPr>
                <w:rFonts w:ascii="PT Astra Serif" w:hAnsi="PT Astra Serif"/>
                <w:sz w:val="24"/>
                <w:szCs w:val="24"/>
              </w:rPr>
            </w:pPr>
            <w:r w:rsidRPr="00A1569D">
              <w:rPr>
                <w:rFonts w:ascii="PT Astra Serif" w:hAnsi="PT Astra Serif"/>
                <w:sz w:val="24"/>
                <w:szCs w:val="24"/>
              </w:rPr>
              <w:t xml:space="preserve">Определяется в размере 50% платы за содержание жилого помещения, включающей в себя плату за услуги, работы по управлению многоквартирным домом, за </w:t>
            </w:r>
            <w:r w:rsidRPr="00A1569D">
              <w:rPr>
                <w:rFonts w:ascii="PT Astra Serif" w:hAnsi="PT Astra Serif"/>
                <w:sz w:val="24"/>
                <w:szCs w:val="24"/>
              </w:rPr>
              <w:lastRenderedPageBreak/>
              <w:t>содержание и текущий ремонт общего имущества в многоквартирном доме; взноса на капитальный ремонт общего имущества в многоквартирном доме</w:t>
            </w:r>
          </w:p>
          <w:p w:rsidR="00DB554D" w:rsidRDefault="00DB554D" w:rsidP="00CF1969">
            <w:pPr>
              <w:jc w:val="both"/>
              <w:rPr>
                <w:rFonts w:ascii="PT Astra Serif" w:eastAsia="Calibri" w:hAnsi="PT Astra Serif"/>
                <w:sz w:val="24"/>
                <w:szCs w:val="24"/>
              </w:rPr>
            </w:pPr>
          </w:p>
        </w:tc>
        <w:tc>
          <w:tcPr>
            <w:tcW w:w="3137" w:type="dxa"/>
          </w:tcPr>
          <w:p w:rsidR="00DB554D" w:rsidRPr="000954F3" w:rsidRDefault="00DB554D" w:rsidP="00CF1969">
            <w:pPr>
              <w:jc w:val="both"/>
              <w:rPr>
                <w:rFonts w:ascii="PT Astra Serif" w:hAnsi="PT Astra Serif"/>
                <w:sz w:val="24"/>
                <w:szCs w:val="24"/>
              </w:rPr>
            </w:pPr>
            <w:r>
              <w:rPr>
                <w:rFonts w:ascii="PT Astra Serif" w:hAnsi="PT Astra Serif"/>
                <w:sz w:val="24"/>
                <w:szCs w:val="24"/>
              </w:rPr>
              <w:lastRenderedPageBreak/>
              <w:t xml:space="preserve">в </w:t>
            </w:r>
            <w:proofErr w:type="spellStart"/>
            <w:r>
              <w:rPr>
                <w:rFonts w:ascii="PT Astra Serif" w:hAnsi="PT Astra Serif"/>
                <w:sz w:val="24"/>
                <w:szCs w:val="24"/>
              </w:rPr>
              <w:t>учреждениии</w:t>
            </w:r>
            <w:proofErr w:type="spellEnd"/>
            <w:r w:rsidRPr="000954F3">
              <w:rPr>
                <w:rFonts w:ascii="PT Astra Serif" w:hAnsi="PT Astra Serif"/>
                <w:sz w:val="24"/>
                <w:szCs w:val="24"/>
              </w:rPr>
              <w:t xml:space="preserve"> социальной поддержки населения</w:t>
            </w:r>
          </w:p>
        </w:tc>
        <w:tc>
          <w:tcPr>
            <w:tcW w:w="2675" w:type="dxa"/>
          </w:tcPr>
          <w:p w:rsidR="00DB554D" w:rsidRPr="00A1569D" w:rsidRDefault="00DB554D" w:rsidP="00CF1969">
            <w:pPr>
              <w:pStyle w:val="1"/>
              <w:jc w:val="both"/>
              <w:outlineLvl w:val="0"/>
              <w:rPr>
                <w:rFonts w:ascii="PT Astra Serif" w:hAnsi="PT Astra Serif"/>
                <w:sz w:val="24"/>
                <w:szCs w:val="24"/>
                <w:lang w:val="ru-RU"/>
              </w:rPr>
            </w:pPr>
            <w:r w:rsidRPr="00A1569D">
              <w:rPr>
                <w:rFonts w:ascii="PT Astra Serif" w:hAnsi="PT Astra Serif"/>
                <w:sz w:val="24"/>
                <w:szCs w:val="24"/>
                <w:lang w:val="ru-RU"/>
              </w:rPr>
              <w:t>Закон Саратовской области от 24</w:t>
            </w:r>
            <w:r>
              <w:rPr>
                <w:rFonts w:ascii="PT Astra Serif" w:hAnsi="PT Astra Serif"/>
                <w:sz w:val="24"/>
                <w:szCs w:val="24"/>
                <w:lang w:val="ru-RU"/>
              </w:rPr>
              <w:t xml:space="preserve">.09.2015 </w:t>
            </w:r>
            <w:r w:rsidRPr="00A1569D">
              <w:rPr>
                <w:rFonts w:ascii="PT Astra Serif" w:hAnsi="PT Astra Serif"/>
                <w:sz w:val="24"/>
                <w:szCs w:val="24"/>
                <w:lang w:val="ru-RU"/>
              </w:rPr>
              <w:t xml:space="preserve"> № 108-ЗСО «Об установлении дополнительной меры социальной поддержки инвалидов и семей, имеющих детей-инвалидов, по оплате жилого помещения в Саратовской области»</w:t>
            </w:r>
          </w:p>
          <w:p w:rsidR="00DB554D" w:rsidRPr="000E5752" w:rsidRDefault="00DB554D" w:rsidP="00CF1969">
            <w:pPr>
              <w:jc w:val="both"/>
              <w:rPr>
                <w:sz w:val="24"/>
                <w:szCs w:val="24"/>
              </w:rPr>
            </w:pPr>
          </w:p>
        </w:tc>
        <w:tc>
          <w:tcPr>
            <w:tcW w:w="2977" w:type="dxa"/>
          </w:tcPr>
          <w:p w:rsidR="00DB554D" w:rsidRPr="000954F3" w:rsidRDefault="00DB554D" w:rsidP="00CF1969">
            <w:pPr>
              <w:jc w:val="both"/>
              <w:rPr>
                <w:rFonts w:ascii="PT Astra Serif" w:hAnsi="PT Astra Serif"/>
                <w:color w:val="22272F"/>
                <w:sz w:val="24"/>
                <w:szCs w:val="24"/>
                <w:shd w:val="clear" w:color="auto" w:fill="FFFFFF"/>
              </w:rPr>
            </w:pPr>
            <w:r>
              <w:rPr>
                <w:rFonts w:ascii="PT Astra Serif" w:hAnsi="PT Astra Serif"/>
                <w:sz w:val="24"/>
                <w:szCs w:val="24"/>
              </w:rPr>
              <w:lastRenderedPageBreak/>
              <w:t>к</w:t>
            </w:r>
            <w:r w:rsidRPr="00A1569D">
              <w:rPr>
                <w:rFonts w:ascii="PT Astra Serif" w:hAnsi="PT Astra Serif"/>
                <w:sz w:val="24"/>
                <w:szCs w:val="24"/>
              </w:rPr>
              <w:t>омпенсация назначается с учетом совместно проживающих членов семьи ребенка-инвалида</w:t>
            </w: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5.</w:t>
            </w:r>
          </w:p>
        </w:tc>
        <w:tc>
          <w:tcPr>
            <w:tcW w:w="3971" w:type="dxa"/>
          </w:tcPr>
          <w:p w:rsidR="00DB554D" w:rsidRPr="00F24B65" w:rsidRDefault="00DB554D" w:rsidP="00CF1969">
            <w:pPr>
              <w:jc w:val="both"/>
              <w:rPr>
                <w:rFonts w:ascii="PT Astra Serif" w:hAnsi="PT Astra Serif"/>
                <w:sz w:val="24"/>
                <w:szCs w:val="24"/>
              </w:rPr>
            </w:pPr>
            <w:r w:rsidRPr="00F24B65">
              <w:rPr>
                <w:rFonts w:ascii="PT Astra Serif" w:hAnsi="PT Astra Serif"/>
                <w:sz w:val="24"/>
                <w:szCs w:val="24"/>
              </w:rPr>
              <w:t xml:space="preserve">государственное единовременное пособие гражданам при возникновении у них  </w:t>
            </w:r>
            <w:proofErr w:type="spellStart"/>
            <w:r w:rsidRPr="00F24B65">
              <w:rPr>
                <w:rFonts w:ascii="PT Astra Serif" w:hAnsi="PT Astra Serif"/>
                <w:sz w:val="24"/>
                <w:szCs w:val="24"/>
              </w:rPr>
              <w:t>поствакцинальных</w:t>
            </w:r>
            <w:proofErr w:type="spellEnd"/>
            <w:r w:rsidRPr="00F24B65">
              <w:rPr>
                <w:rFonts w:ascii="PT Astra Serif" w:hAnsi="PT Astra Serif"/>
                <w:sz w:val="24"/>
                <w:szCs w:val="24"/>
              </w:rPr>
              <w:t xml:space="preserve"> осложнений</w:t>
            </w:r>
          </w:p>
        </w:tc>
        <w:tc>
          <w:tcPr>
            <w:tcW w:w="2409" w:type="dxa"/>
          </w:tcPr>
          <w:p w:rsidR="00DB554D" w:rsidRPr="00197280" w:rsidRDefault="00DB554D" w:rsidP="00CF1969">
            <w:pPr>
              <w:jc w:val="center"/>
              <w:rPr>
                <w:rFonts w:ascii="PT Astra Serif" w:eastAsia="Calibri" w:hAnsi="PT Astra Serif"/>
                <w:sz w:val="24"/>
                <w:szCs w:val="24"/>
              </w:rPr>
            </w:pPr>
            <w:r w:rsidRPr="00197280">
              <w:rPr>
                <w:rFonts w:ascii="PT Astra Serif" w:hAnsi="PT Astra Serif"/>
                <w:sz w:val="24"/>
                <w:szCs w:val="24"/>
              </w:rPr>
              <w:t>10 000,00 руб.</w:t>
            </w:r>
          </w:p>
        </w:tc>
        <w:tc>
          <w:tcPr>
            <w:tcW w:w="3137" w:type="dxa"/>
          </w:tcPr>
          <w:p w:rsidR="00DB554D" w:rsidRPr="000954F3" w:rsidRDefault="00DB554D" w:rsidP="00CF1969">
            <w:pPr>
              <w:jc w:val="both"/>
              <w:rPr>
                <w:rFonts w:ascii="PT Astra Serif" w:hAnsi="PT Astra Serif"/>
                <w:sz w:val="24"/>
                <w:szCs w:val="24"/>
              </w:rPr>
            </w:pPr>
            <w:r>
              <w:rPr>
                <w:rFonts w:ascii="PT Astra Serif" w:hAnsi="PT Astra Serif"/>
                <w:sz w:val="24"/>
                <w:szCs w:val="24"/>
              </w:rPr>
              <w:t>в учреждении</w:t>
            </w:r>
            <w:r w:rsidRPr="000954F3">
              <w:rPr>
                <w:rFonts w:ascii="PT Astra Serif" w:hAnsi="PT Astra Serif"/>
                <w:sz w:val="24"/>
                <w:szCs w:val="24"/>
              </w:rPr>
              <w:t xml:space="preserve"> социальной поддержки населения</w:t>
            </w:r>
          </w:p>
        </w:tc>
        <w:tc>
          <w:tcPr>
            <w:tcW w:w="2675" w:type="dxa"/>
          </w:tcPr>
          <w:p w:rsidR="00DB554D" w:rsidRDefault="00DB554D" w:rsidP="00CF1969">
            <w:pPr>
              <w:jc w:val="both"/>
              <w:rPr>
                <w:rFonts w:ascii="PT Astra Serif" w:hAnsi="PT Astra Serif"/>
                <w:color w:val="22272F"/>
                <w:sz w:val="24"/>
                <w:szCs w:val="24"/>
                <w:shd w:val="clear" w:color="auto" w:fill="FFFFFF"/>
              </w:rPr>
            </w:pPr>
            <w:r w:rsidRPr="00F24B65">
              <w:rPr>
                <w:rFonts w:ascii="PT Astra Serif" w:hAnsi="PT Astra Serif"/>
                <w:color w:val="22272F"/>
                <w:sz w:val="24"/>
                <w:szCs w:val="24"/>
                <w:shd w:val="clear" w:color="auto" w:fill="FFFFFF"/>
              </w:rPr>
              <w:t xml:space="preserve">Федеральный закон от17.09.1998 № 157-ФЗ  </w:t>
            </w:r>
            <w:r w:rsidRPr="00F24B65">
              <w:rPr>
                <w:rFonts w:ascii="PT Astra Serif" w:hAnsi="PT Astra Serif"/>
                <w:color w:val="22272F"/>
                <w:sz w:val="24"/>
                <w:szCs w:val="24"/>
              </w:rPr>
              <w:br/>
            </w:r>
            <w:r w:rsidRPr="00F24B65">
              <w:rPr>
                <w:rFonts w:ascii="PT Astra Serif" w:hAnsi="PT Astra Serif"/>
                <w:color w:val="22272F"/>
                <w:sz w:val="24"/>
                <w:szCs w:val="24"/>
                <w:shd w:val="clear" w:color="auto" w:fill="FFFFFF"/>
              </w:rPr>
              <w:t>«Об иммунопрофилактике инфекционных болезней»</w:t>
            </w:r>
          </w:p>
          <w:p w:rsidR="00DB554D" w:rsidRPr="00F24B65" w:rsidRDefault="00DB554D" w:rsidP="00CF1969">
            <w:pPr>
              <w:jc w:val="both"/>
              <w:rPr>
                <w:rFonts w:ascii="PT Astra Serif" w:hAnsi="PT Astra Serif"/>
                <w:sz w:val="24"/>
                <w:szCs w:val="24"/>
              </w:rPr>
            </w:pPr>
          </w:p>
        </w:tc>
        <w:tc>
          <w:tcPr>
            <w:tcW w:w="2977" w:type="dxa"/>
          </w:tcPr>
          <w:p w:rsidR="00DB554D" w:rsidRPr="000954F3" w:rsidRDefault="00DB554D" w:rsidP="00CF1969">
            <w:pPr>
              <w:jc w:val="both"/>
              <w:rPr>
                <w:rFonts w:ascii="PT Astra Serif" w:hAnsi="PT Astra Serif"/>
                <w:color w:val="22272F"/>
                <w:sz w:val="24"/>
                <w:szCs w:val="24"/>
                <w:shd w:val="clear" w:color="auto" w:fill="FFFFFF"/>
              </w:rPr>
            </w:pPr>
            <w:r>
              <w:rPr>
                <w:rFonts w:ascii="PT Astra Serif" w:hAnsi="PT Astra Serif"/>
                <w:color w:val="22272F"/>
                <w:sz w:val="24"/>
                <w:szCs w:val="24"/>
                <w:shd w:val="clear" w:color="auto" w:fill="FFFFFF"/>
              </w:rPr>
              <w:t xml:space="preserve">Назначается, в т.ч. при возникновении </w:t>
            </w:r>
            <w:proofErr w:type="spellStart"/>
            <w:r>
              <w:rPr>
                <w:rFonts w:ascii="PT Astra Serif" w:hAnsi="PT Astra Serif"/>
                <w:color w:val="22272F"/>
                <w:sz w:val="24"/>
                <w:szCs w:val="24"/>
                <w:shd w:val="clear" w:color="auto" w:fill="FFFFFF"/>
              </w:rPr>
              <w:t>поствакцинального</w:t>
            </w:r>
            <w:proofErr w:type="spellEnd"/>
            <w:r>
              <w:rPr>
                <w:rFonts w:ascii="PT Astra Serif" w:hAnsi="PT Astra Serif"/>
                <w:color w:val="22272F"/>
                <w:sz w:val="24"/>
                <w:szCs w:val="24"/>
                <w:shd w:val="clear" w:color="auto" w:fill="FFFFFF"/>
              </w:rPr>
              <w:t xml:space="preserve"> осложнения у ребенка</w:t>
            </w: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6.</w:t>
            </w:r>
          </w:p>
        </w:tc>
        <w:tc>
          <w:tcPr>
            <w:tcW w:w="3971" w:type="dxa"/>
          </w:tcPr>
          <w:p w:rsidR="00DB554D" w:rsidRPr="006A085E" w:rsidRDefault="00DB554D" w:rsidP="00CF1969">
            <w:pPr>
              <w:jc w:val="both"/>
              <w:rPr>
                <w:rFonts w:ascii="PT Astra Serif" w:hAnsi="PT Astra Serif"/>
                <w:sz w:val="24"/>
                <w:szCs w:val="24"/>
              </w:rPr>
            </w:pPr>
            <w:r w:rsidRPr="006A085E">
              <w:rPr>
                <w:rFonts w:ascii="PT Astra Serif" w:hAnsi="PT Astra Serif"/>
                <w:sz w:val="24"/>
                <w:szCs w:val="24"/>
              </w:rPr>
              <w:t xml:space="preserve">ежемесячная денежная компенсация гражданам, при возникновении у них </w:t>
            </w:r>
            <w:proofErr w:type="spellStart"/>
            <w:r w:rsidRPr="006A085E">
              <w:rPr>
                <w:rFonts w:ascii="PT Astra Serif" w:hAnsi="PT Astra Serif"/>
                <w:sz w:val="24"/>
                <w:szCs w:val="24"/>
              </w:rPr>
              <w:t>поствакцинальных</w:t>
            </w:r>
            <w:proofErr w:type="spellEnd"/>
            <w:r w:rsidRPr="006A085E">
              <w:rPr>
                <w:rFonts w:ascii="PT Astra Serif" w:hAnsi="PT Astra Serif"/>
                <w:sz w:val="24"/>
                <w:szCs w:val="24"/>
              </w:rPr>
              <w:t xml:space="preserve"> осложнений</w:t>
            </w:r>
          </w:p>
        </w:tc>
        <w:tc>
          <w:tcPr>
            <w:tcW w:w="2409" w:type="dxa"/>
          </w:tcPr>
          <w:p w:rsidR="00DB554D" w:rsidRDefault="00DB554D" w:rsidP="00CF1969">
            <w:pPr>
              <w:jc w:val="center"/>
              <w:rPr>
                <w:rFonts w:ascii="PT Astra Serif" w:eastAsia="Calibri" w:hAnsi="PT Astra Serif"/>
                <w:sz w:val="24"/>
                <w:szCs w:val="24"/>
              </w:rPr>
            </w:pPr>
            <w:r>
              <w:rPr>
                <w:rFonts w:ascii="PT Astra Serif" w:eastAsia="Calibri" w:hAnsi="PT Astra Serif"/>
                <w:sz w:val="24"/>
                <w:szCs w:val="24"/>
              </w:rPr>
              <w:t>1 565,87 руб.</w:t>
            </w:r>
          </w:p>
        </w:tc>
        <w:tc>
          <w:tcPr>
            <w:tcW w:w="3137" w:type="dxa"/>
          </w:tcPr>
          <w:p w:rsidR="00DB554D" w:rsidRPr="000954F3" w:rsidRDefault="00DB554D" w:rsidP="00CF1969">
            <w:pPr>
              <w:jc w:val="both"/>
              <w:rPr>
                <w:rFonts w:ascii="PT Astra Serif" w:hAnsi="PT Astra Serif"/>
                <w:sz w:val="24"/>
                <w:szCs w:val="24"/>
              </w:rPr>
            </w:pPr>
            <w:r>
              <w:rPr>
                <w:rFonts w:ascii="PT Astra Serif" w:hAnsi="PT Astra Serif"/>
                <w:sz w:val="24"/>
                <w:szCs w:val="24"/>
              </w:rPr>
              <w:t>в учреждении</w:t>
            </w:r>
            <w:r w:rsidRPr="000954F3">
              <w:rPr>
                <w:rFonts w:ascii="PT Astra Serif" w:hAnsi="PT Astra Serif"/>
                <w:sz w:val="24"/>
                <w:szCs w:val="24"/>
              </w:rPr>
              <w:t xml:space="preserve"> социальной поддержки населения</w:t>
            </w:r>
          </w:p>
        </w:tc>
        <w:tc>
          <w:tcPr>
            <w:tcW w:w="2675" w:type="dxa"/>
          </w:tcPr>
          <w:p w:rsidR="00DB554D" w:rsidRPr="000E5752" w:rsidRDefault="00DB554D" w:rsidP="00CF1969">
            <w:pPr>
              <w:jc w:val="both"/>
              <w:rPr>
                <w:sz w:val="24"/>
                <w:szCs w:val="24"/>
              </w:rPr>
            </w:pPr>
            <w:r w:rsidRPr="00F24B65">
              <w:rPr>
                <w:rFonts w:ascii="PT Astra Serif" w:hAnsi="PT Astra Serif"/>
                <w:color w:val="22272F"/>
                <w:sz w:val="24"/>
                <w:szCs w:val="24"/>
                <w:shd w:val="clear" w:color="auto" w:fill="FFFFFF"/>
              </w:rPr>
              <w:t xml:space="preserve">Федеральный закон от17.09.1998 № 157-ФЗ  </w:t>
            </w:r>
            <w:r w:rsidRPr="00F24B65">
              <w:rPr>
                <w:rFonts w:ascii="PT Astra Serif" w:hAnsi="PT Astra Serif"/>
                <w:color w:val="22272F"/>
                <w:sz w:val="24"/>
                <w:szCs w:val="24"/>
              </w:rPr>
              <w:br/>
            </w:r>
            <w:r w:rsidRPr="00F24B65">
              <w:rPr>
                <w:rFonts w:ascii="PT Astra Serif" w:hAnsi="PT Astra Serif"/>
                <w:color w:val="22272F"/>
                <w:sz w:val="24"/>
                <w:szCs w:val="24"/>
                <w:shd w:val="clear" w:color="auto" w:fill="FFFFFF"/>
              </w:rPr>
              <w:t>«Об иммунопрофилактике инфекционных болезней»</w:t>
            </w:r>
          </w:p>
        </w:tc>
        <w:tc>
          <w:tcPr>
            <w:tcW w:w="2977" w:type="dxa"/>
          </w:tcPr>
          <w:p w:rsidR="00DB554D" w:rsidRPr="000954F3" w:rsidRDefault="00DB554D" w:rsidP="00CF1969">
            <w:pPr>
              <w:jc w:val="both"/>
              <w:rPr>
                <w:rFonts w:ascii="PT Astra Serif" w:hAnsi="PT Astra Serif"/>
                <w:color w:val="22272F"/>
                <w:sz w:val="24"/>
                <w:szCs w:val="24"/>
                <w:shd w:val="clear" w:color="auto" w:fill="FFFFFF"/>
              </w:rPr>
            </w:pPr>
            <w:r>
              <w:rPr>
                <w:rFonts w:ascii="PT Astra Serif" w:hAnsi="PT Astra Serif"/>
                <w:color w:val="22272F"/>
                <w:sz w:val="24"/>
                <w:szCs w:val="24"/>
                <w:shd w:val="clear" w:color="auto" w:fill="FFFFFF"/>
              </w:rPr>
              <w:t xml:space="preserve">Назначается, в т.ч. при возникновении </w:t>
            </w:r>
            <w:proofErr w:type="spellStart"/>
            <w:r>
              <w:rPr>
                <w:rFonts w:ascii="PT Astra Serif" w:hAnsi="PT Astra Serif"/>
                <w:color w:val="22272F"/>
                <w:sz w:val="24"/>
                <w:szCs w:val="24"/>
                <w:shd w:val="clear" w:color="auto" w:fill="FFFFFF"/>
              </w:rPr>
              <w:t>поствакцинального</w:t>
            </w:r>
            <w:proofErr w:type="spellEnd"/>
            <w:r>
              <w:rPr>
                <w:rFonts w:ascii="PT Astra Serif" w:hAnsi="PT Astra Serif"/>
                <w:color w:val="22272F"/>
                <w:sz w:val="24"/>
                <w:szCs w:val="24"/>
                <w:shd w:val="clear" w:color="auto" w:fill="FFFFFF"/>
              </w:rPr>
              <w:t xml:space="preserve"> осложнения у ребенка</w:t>
            </w:r>
          </w:p>
        </w:tc>
      </w:tr>
      <w:tr w:rsidR="00DB554D" w:rsidTr="00CF1969">
        <w:trPr>
          <w:trHeight w:val="3705"/>
        </w:trPr>
        <w:tc>
          <w:tcPr>
            <w:tcW w:w="566" w:type="dxa"/>
            <w:vMerge w:val="restart"/>
          </w:tcPr>
          <w:p w:rsidR="00DB554D" w:rsidRDefault="00DB554D" w:rsidP="00CF1969">
            <w:pPr>
              <w:jc w:val="center"/>
              <w:rPr>
                <w:rFonts w:ascii="PT Astra Serif" w:hAnsi="PT Astra Serif"/>
                <w:b/>
              </w:rPr>
            </w:pPr>
            <w:r>
              <w:rPr>
                <w:rFonts w:ascii="PT Astra Serif" w:hAnsi="PT Astra Serif"/>
                <w:b/>
              </w:rPr>
              <w:lastRenderedPageBreak/>
              <w:t>7.</w:t>
            </w:r>
          </w:p>
        </w:tc>
        <w:tc>
          <w:tcPr>
            <w:tcW w:w="3971" w:type="dxa"/>
            <w:vMerge w:val="restart"/>
          </w:tcPr>
          <w:p w:rsidR="00DB554D" w:rsidRPr="000954F3" w:rsidRDefault="00DB554D" w:rsidP="00CF1969">
            <w:pPr>
              <w:jc w:val="both"/>
              <w:rPr>
                <w:rFonts w:ascii="PT Astra Serif" w:hAnsi="PT Astra Serif"/>
                <w:b/>
                <w:sz w:val="24"/>
                <w:szCs w:val="24"/>
              </w:rPr>
            </w:pPr>
            <w:r>
              <w:rPr>
                <w:rFonts w:ascii="PT Astra Serif" w:hAnsi="PT Astra Serif"/>
                <w:sz w:val="24"/>
                <w:szCs w:val="24"/>
              </w:rPr>
              <w:t>п</w:t>
            </w:r>
            <w:r w:rsidRPr="000954F3">
              <w:rPr>
                <w:rFonts w:ascii="PT Astra Serif" w:hAnsi="PT Astra Serif"/>
                <w:sz w:val="24"/>
                <w:szCs w:val="24"/>
              </w:rPr>
              <w:t>особие по беременности и родам</w:t>
            </w:r>
          </w:p>
        </w:tc>
        <w:tc>
          <w:tcPr>
            <w:tcW w:w="2409" w:type="dxa"/>
          </w:tcPr>
          <w:p w:rsidR="00DB554D" w:rsidRPr="000954F3" w:rsidRDefault="00DB554D" w:rsidP="00CF1969">
            <w:pPr>
              <w:jc w:val="both"/>
              <w:rPr>
                <w:rFonts w:ascii="PT Astra Serif" w:hAnsi="PT Astra Serif"/>
                <w:b/>
                <w:sz w:val="24"/>
                <w:szCs w:val="24"/>
              </w:rPr>
            </w:pPr>
            <w:r w:rsidRPr="000954F3">
              <w:rPr>
                <w:rFonts w:ascii="PT Astra Serif" w:hAnsi="PT Astra Serif"/>
                <w:sz w:val="24"/>
                <w:szCs w:val="24"/>
              </w:rPr>
              <w:t>922,65 руб. – неработающей маме</w:t>
            </w:r>
          </w:p>
        </w:tc>
        <w:tc>
          <w:tcPr>
            <w:tcW w:w="3137" w:type="dxa"/>
          </w:tcPr>
          <w:p w:rsidR="00DB554D" w:rsidRPr="000954F3" w:rsidRDefault="00DB554D" w:rsidP="00CF1969">
            <w:pPr>
              <w:jc w:val="both"/>
              <w:rPr>
                <w:rFonts w:ascii="PT Astra Serif" w:hAnsi="PT Astra Serif"/>
                <w:b/>
                <w:sz w:val="24"/>
                <w:szCs w:val="24"/>
              </w:rPr>
            </w:pPr>
            <w:r>
              <w:rPr>
                <w:rFonts w:ascii="PT Astra Serif" w:hAnsi="PT Astra Serif"/>
                <w:sz w:val="24"/>
                <w:szCs w:val="24"/>
              </w:rPr>
              <w:t>т</w:t>
            </w:r>
            <w:r w:rsidRPr="000954F3">
              <w:rPr>
                <w:rFonts w:ascii="PT Astra Serif" w:hAnsi="PT Astra Serif"/>
                <w:sz w:val="24"/>
                <w:szCs w:val="24"/>
              </w:rPr>
              <w:t>ерриториальный орган Фонда пенсионного и социального стра</w:t>
            </w:r>
            <w:r>
              <w:rPr>
                <w:rFonts w:ascii="PT Astra Serif" w:hAnsi="PT Astra Serif"/>
                <w:sz w:val="24"/>
                <w:szCs w:val="24"/>
              </w:rPr>
              <w:t xml:space="preserve">хования Российской Федерации </w:t>
            </w:r>
          </w:p>
        </w:tc>
        <w:tc>
          <w:tcPr>
            <w:tcW w:w="2675" w:type="dxa"/>
          </w:tcPr>
          <w:p w:rsidR="00DB554D" w:rsidRPr="000954F3" w:rsidRDefault="00DB554D" w:rsidP="00CF1969">
            <w:pPr>
              <w:jc w:val="both"/>
              <w:rPr>
                <w:rFonts w:ascii="PT Astra Serif" w:hAnsi="PT Astra Serif"/>
                <w:b/>
                <w:sz w:val="24"/>
                <w:szCs w:val="24"/>
              </w:rPr>
            </w:pPr>
            <w:r w:rsidRPr="000954F3">
              <w:rPr>
                <w:rFonts w:ascii="PT Astra Serif" w:hAnsi="PT Astra Serif"/>
                <w:sz w:val="24"/>
                <w:szCs w:val="24"/>
              </w:rPr>
              <w:t>Федеральный закон от 19.05.1995 № 81-ФЗ «О государственных пособиях гражданам, имеющим детей»</w:t>
            </w:r>
          </w:p>
        </w:tc>
        <w:tc>
          <w:tcPr>
            <w:tcW w:w="2977" w:type="dxa"/>
          </w:tcPr>
          <w:p w:rsidR="00DB554D" w:rsidRPr="000954F3" w:rsidRDefault="00DB554D" w:rsidP="00CF1969">
            <w:pPr>
              <w:jc w:val="both"/>
              <w:rPr>
                <w:rFonts w:ascii="PT Astra Serif" w:hAnsi="PT Astra Serif"/>
                <w:sz w:val="24"/>
                <w:szCs w:val="24"/>
              </w:rPr>
            </w:pPr>
            <w:r w:rsidRPr="000954F3">
              <w:rPr>
                <w:rFonts w:ascii="PT Astra Serif" w:hAnsi="PT Astra Serif"/>
                <w:sz w:val="24"/>
                <w:szCs w:val="24"/>
              </w:rPr>
              <w:t>Право на получение пособия имеет женщина (в т.ч. женщина, усыновившая ребенка в возрасте до трех месяцев), уволенная в связи с ликвидацией организации либо прекращением деятельности в качестве индивидуального предпринимателя, нотариуса или адвоката. Выплата предоставляется в том случае, если центр занятости населения признал женщину безработной в течение года со дня ее увольнения.</w:t>
            </w:r>
          </w:p>
          <w:p w:rsidR="00DB554D" w:rsidRPr="000954F3" w:rsidRDefault="00DB554D" w:rsidP="00CF1969">
            <w:pPr>
              <w:jc w:val="both"/>
              <w:rPr>
                <w:rFonts w:ascii="PT Astra Serif" w:hAnsi="PT Astra Serif"/>
                <w:b/>
                <w:sz w:val="24"/>
                <w:szCs w:val="24"/>
              </w:rPr>
            </w:pPr>
          </w:p>
        </w:tc>
      </w:tr>
      <w:tr w:rsidR="00DB554D" w:rsidTr="00CF1969">
        <w:trPr>
          <w:trHeight w:val="225"/>
        </w:trPr>
        <w:tc>
          <w:tcPr>
            <w:tcW w:w="566" w:type="dxa"/>
            <w:vMerge/>
          </w:tcPr>
          <w:p w:rsidR="00DB554D" w:rsidRDefault="00DB554D" w:rsidP="00CF1969">
            <w:pPr>
              <w:jc w:val="center"/>
              <w:rPr>
                <w:rFonts w:ascii="PT Astra Serif" w:hAnsi="PT Astra Serif"/>
                <w:b/>
              </w:rPr>
            </w:pPr>
          </w:p>
        </w:tc>
        <w:tc>
          <w:tcPr>
            <w:tcW w:w="3971" w:type="dxa"/>
            <w:vMerge/>
          </w:tcPr>
          <w:p w:rsidR="00DB554D" w:rsidRPr="000954F3" w:rsidRDefault="00DB554D" w:rsidP="00CF1969">
            <w:pPr>
              <w:jc w:val="both"/>
              <w:rPr>
                <w:rFonts w:ascii="PT Astra Serif" w:hAnsi="PT Astra Serif"/>
                <w:sz w:val="24"/>
                <w:szCs w:val="24"/>
              </w:rPr>
            </w:pPr>
          </w:p>
        </w:tc>
        <w:tc>
          <w:tcPr>
            <w:tcW w:w="2409" w:type="dxa"/>
          </w:tcPr>
          <w:p w:rsidR="00DB554D" w:rsidRPr="000954F3" w:rsidRDefault="00DB554D" w:rsidP="00CF1969">
            <w:pPr>
              <w:jc w:val="both"/>
              <w:rPr>
                <w:rFonts w:ascii="PT Astra Serif" w:hAnsi="PT Astra Serif"/>
                <w:sz w:val="24"/>
                <w:szCs w:val="24"/>
              </w:rPr>
            </w:pPr>
            <w:r>
              <w:rPr>
                <w:rFonts w:ascii="PT Astra Serif" w:hAnsi="PT Astra Serif"/>
                <w:sz w:val="24"/>
                <w:szCs w:val="24"/>
              </w:rPr>
              <w:t>и</w:t>
            </w:r>
            <w:r w:rsidRPr="000954F3">
              <w:rPr>
                <w:rFonts w:ascii="PT Astra Serif" w:hAnsi="PT Astra Serif"/>
                <w:sz w:val="24"/>
                <w:szCs w:val="24"/>
              </w:rPr>
              <w:t xml:space="preserve">счисляется из среднего заработка за 2 </w:t>
            </w:r>
            <w:proofErr w:type="gramStart"/>
            <w:r w:rsidRPr="000954F3">
              <w:rPr>
                <w:rFonts w:ascii="PT Astra Serif" w:hAnsi="PT Astra Serif"/>
                <w:sz w:val="24"/>
                <w:szCs w:val="24"/>
              </w:rPr>
              <w:t>предшествующих</w:t>
            </w:r>
            <w:proofErr w:type="gramEnd"/>
            <w:r w:rsidRPr="000954F3">
              <w:rPr>
                <w:rFonts w:ascii="PT Astra Serif" w:hAnsi="PT Astra Serif"/>
                <w:sz w:val="24"/>
                <w:szCs w:val="24"/>
              </w:rPr>
              <w:t xml:space="preserve"> календарных года </w:t>
            </w:r>
          </w:p>
          <w:p w:rsidR="00DB554D" w:rsidRPr="000954F3" w:rsidRDefault="00DB554D" w:rsidP="00CF1969">
            <w:pPr>
              <w:jc w:val="both"/>
              <w:rPr>
                <w:rFonts w:ascii="PT Astra Serif" w:hAnsi="PT Astra Serif"/>
                <w:sz w:val="24"/>
                <w:szCs w:val="24"/>
              </w:rPr>
            </w:pPr>
          </w:p>
          <w:p w:rsidR="00DB554D" w:rsidRPr="000954F3" w:rsidRDefault="00DB554D" w:rsidP="00CF1969">
            <w:pPr>
              <w:jc w:val="both"/>
              <w:rPr>
                <w:rFonts w:ascii="PT Astra Serif" w:hAnsi="PT Astra Serif"/>
                <w:sz w:val="24"/>
                <w:szCs w:val="24"/>
              </w:rPr>
            </w:pPr>
          </w:p>
        </w:tc>
        <w:tc>
          <w:tcPr>
            <w:tcW w:w="3137" w:type="dxa"/>
          </w:tcPr>
          <w:p w:rsidR="00DB554D" w:rsidRPr="000954F3" w:rsidRDefault="00DB554D" w:rsidP="00CF1969">
            <w:pPr>
              <w:jc w:val="both"/>
              <w:rPr>
                <w:rFonts w:ascii="PT Astra Serif" w:hAnsi="PT Astra Serif"/>
                <w:sz w:val="24"/>
                <w:szCs w:val="24"/>
              </w:rPr>
            </w:pPr>
            <w:r>
              <w:rPr>
                <w:rFonts w:ascii="PT Astra Serif" w:hAnsi="PT Astra Serif"/>
                <w:sz w:val="24"/>
                <w:szCs w:val="24"/>
              </w:rPr>
              <w:t>п</w:t>
            </w:r>
            <w:r w:rsidRPr="000954F3">
              <w:rPr>
                <w:rFonts w:ascii="PT Astra Serif" w:hAnsi="PT Astra Serif"/>
                <w:sz w:val="24"/>
                <w:szCs w:val="24"/>
              </w:rPr>
              <w:t>о месту работы</w:t>
            </w:r>
          </w:p>
        </w:tc>
        <w:tc>
          <w:tcPr>
            <w:tcW w:w="2675" w:type="dxa"/>
          </w:tcPr>
          <w:p w:rsidR="00DB554D" w:rsidRPr="000954F3" w:rsidRDefault="00DB554D" w:rsidP="00CF1969">
            <w:pPr>
              <w:jc w:val="both"/>
              <w:rPr>
                <w:rFonts w:ascii="PT Astra Serif" w:hAnsi="PT Astra Serif"/>
                <w:sz w:val="24"/>
                <w:szCs w:val="24"/>
              </w:rPr>
            </w:pPr>
            <w:r w:rsidRPr="000954F3">
              <w:rPr>
                <w:rFonts w:ascii="PT Astra Serif" w:hAnsi="PT Astra Serif"/>
                <w:sz w:val="24"/>
                <w:szCs w:val="24"/>
              </w:rPr>
              <w:t>Федеральный закон от 29.12.2006 № 255-ФЗ «Об обязательном социальном страховании на случай временной нетрудоспособности и в связи с материнством»</w:t>
            </w:r>
          </w:p>
          <w:p w:rsidR="00DB554D" w:rsidRPr="000954F3" w:rsidRDefault="00DB554D" w:rsidP="00CF1969">
            <w:pPr>
              <w:jc w:val="both"/>
              <w:rPr>
                <w:rFonts w:ascii="PT Astra Serif" w:hAnsi="PT Astra Serif"/>
                <w:sz w:val="24"/>
                <w:szCs w:val="24"/>
              </w:rPr>
            </w:pPr>
          </w:p>
        </w:tc>
        <w:tc>
          <w:tcPr>
            <w:tcW w:w="2977" w:type="dxa"/>
          </w:tcPr>
          <w:p w:rsidR="00DB554D" w:rsidRPr="000954F3" w:rsidRDefault="00DB554D" w:rsidP="00CF1969">
            <w:pPr>
              <w:jc w:val="both"/>
              <w:rPr>
                <w:rFonts w:ascii="PT Astra Serif" w:hAnsi="PT Astra Serif"/>
                <w:sz w:val="24"/>
                <w:szCs w:val="24"/>
              </w:rPr>
            </w:pPr>
            <w:r w:rsidRPr="000954F3">
              <w:rPr>
                <w:rFonts w:ascii="PT Astra Serif" w:hAnsi="PT Astra Serif"/>
                <w:sz w:val="24"/>
                <w:szCs w:val="24"/>
              </w:rPr>
              <w:lastRenderedPageBreak/>
              <w:t xml:space="preserve">Гражданам, подлежащим обязательному социальному страхованию на случай временной нетрудоспособности и в связи с </w:t>
            </w:r>
            <w:proofErr w:type="gramStart"/>
            <w:r w:rsidRPr="000954F3">
              <w:rPr>
                <w:rFonts w:ascii="PT Astra Serif" w:hAnsi="PT Astra Serif"/>
                <w:sz w:val="24"/>
                <w:szCs w:val="24"/>
              </w:rPr>
              <w:t>материнством</w:t>
            </w:r>
            <w:proofErr w:type="gramEnd"/>
            <w:r w:rsidRPr="000954F3">
              <w:rPr>
                <w:rFonts w:ascii="PT Astra Serif" w:hAnsi="PT Astra Serif"/>
                <w:sz w:val="24"/>
                <w:szCs w:val="24"/>
              </w:rPr>
              <w:t xml:space="preserve"> застрахованным лицам.</w:t>
            </w:r>
          </w:p>
        </w:tc>
      </w:tr>
      <w:tr w:rsidR="00DB554D" w:rsidTr="00CF1969">
        <w:trPr>
          <w:trHeight w:val="1125"/>
        </w:trPr>
        <w:tc>
          <w:tcPr>
            <w:tcW w:w="566" w:type="dxa"/>
            <w:vMerge w:val="restart"/>
          </w:tcPr>
          <w:p w:rsidR="00DB554D" w:rsidRDefault="00DB554D" w:rsidP="00CF1969">
            <w:pPr>
              <w:jc w:val="center"/>
              <w:rPr>
                <w:rFonts w:ascii="PT Astra Serif" w:hAnsi="PT Astra Serif"/>
                <w:b/>
              </w:rPr>
            </w:pPr>
            <w:r>
              <w:rPr>
                <w:rFonts w:ascii="PT Astra Serif" w:hAnsi="PT Astra Serif"/>
                <w:b/>
              </w:rPr>
              <w:lastRenderedPageBreak/>
              <w:t>8.</w:t>
            </w:r>
          </w:p>
        </w:tc>
        <w:tc>
          <w:tcPr>
            <w:tcW w:w="3971" w:type="dxa"/>
            <w:vMerge w:val="restart"/>
          </w:tcPr>
          <w:p w:rsidR="00DB554D" w:rsidRPr="000954F3" w:rsidRDefault="00DB554D" w:rsidP="00CF1969">
            <w:pPr>
              <w:jc w:val="both"/>
              <w:rPr>
                <w:rFonts w:ascii="PT Astra Serif" w:hAnsi="PT Astra Serif"/>
                <w:b/>
                <w:sz w:val="24"/>
                <w:szCs w:val="24"/>
              </w:rPr>
            </w:pPr>
            <w:r>
              <w:rPr>
                <w:rFonts w:ascii="PT Astra Serif" w:hAnsi="PT Astra Serif"/>
                <w:sz w:val="24"/>
                <w:szCs w:val="24"/>
              </w:rPr>
              <w:t>е</w:t>
            </w:r>
            <w:r w:rsidRPr="000954F3">
              <w:rPr>
                <w:rFonts w:ascii="PT Astra Serif" w:hAnsi="PT Astra Serif"/>
                <w:sz w:val="24"/>
                <w:szCs w:val="24"/>
              </w:rPr>
              <w:t>диновременное пособие при рождении ребенка</w:t>
            </w:r>
          </w:p>
        </w:tc>
        <w:tc>
          <w:tcPr>
            <w:tcW w:w="2409" w:type="dxa"/>
            <w:vMerge w:val="restart"/>
          </w:tcPr>
          <w:p w:rsidR="00DB554D" w:rsidRPr="000954F3" w:rsidRDefault="00DB554D" w:rsidP="00CF1969">
            <w:pPr>
              <w:jc w:val="center"/>
              <w:rPr>
                <w:rFonts w:ascii="PT Astra Serif" w:hAnsi="PT Astra Serif"/>
                <w:b/>
                <w:sz w:val="24"/>
                <w:szCs w:val="24"/>
              </w:rPr>
            </w:pPr>
            <w:r w:rsidRPr="000954F3">
              <w:rPr>
                <w:rFonts w:ascii="PT Astra Serif" w:hAnsi="PT Astra Serif"/>
                <w:sz w:val="24"/>
                <w:szCs w:val="24"/>
              </w:rPr>
              <w:t>24604,30 руб.</w:t>
            </w:r>
          </w:p>
        </w:tc>
        <w:tc>
          <w:tcPr>
            <w:tcW w:w="3137" w:type="dxa"/>
          </w:tcPr>
          <w:p w:rsidR="00DB554D" w:rsidRPr="000954F3" w:rsidRDefault="00DB554D" w:rsidP="00CF1969">
            <w:pPr>
              <w:jc w:val="both"/>
              <w:rPr>
                <w:rFonts w:ascii="PT Astra Serif" w:hAnsi="PT Astra Serif"/>
                <w:b/>
                <w:sz w:val="24"/>
                <w:szCs w:val="24"/>
              </w:rPr>
            </w:pPr>
            <w:r>
              <w:rPr>
                <w:rFonts w:ascii="PT Astra Serif" w:hAnsi="PT Astra Serif"/>
                <w:sz w:val="24"/>
                <w:szCs w:val="24"/>
              </w:rPr>
              <w:t>т</w:t>
            </w:r>
            <w:r w:rsidRPr="000954F3">
              <w:rPr>
                <w:rFonts w:ascii="PT Astra Serif" w:hAnsi="PT Astra Serif"/>
                <w:sz w:val="24"/>
                <w:szCs w:val="24"/>
              </w:rPr>
              <w:t xml:space="preserve">ерриториальный орган Фонда пенсионного и социального страхования Российской Федерации </w:t>
            </w:r>
          </w:p>
        </w:tc>
        <w:tc>
          <w:tcPr>
            <w:tcW w:w="2675" w:type="dxa"/>
          </w:tcPr>
          <w:p w:rsidR="00DB554D" w:rsidRPr="000954F3" w:rsidRDefault="00DB554D" w:rsidP="00CF1969">
            <w:pPr>
              <w:autoSpaceDE w:val="0"/>
              <w:autoSpaceDN w:val="0"/>
              <w:adjustRightInd w:val="0"/>
              <w:jc w:val="both"/>
              <w:rPr>
                <w:rFonts w:ascii="PT Astra Serif" w:hAnsi="PT Astra Serif"/>
                <w:b/>
                <w:sz w:val="24"/>
                <w:szCs w:val="24"/>
              </w:rPr>
            </w:pPr>
            <w:r w:rsidRPr="000954F3">
              <w:rPr>
                <w:rFonts w:ascii="PT Astra Serif" w:hAnsi="PT Astra Serif"/>
                <w:sz w:val="24"/>
                <w:szCs w:val="24"/>
              </w:rPr>
              <w:t>Федеральный закон от 19.05.1995 № 81-ФЗ «О государственных пособиях гражданам, имеющим детей»</w:t>
            </w:r>
          </w:p>
        </w:tc>
        <w:tc>
          <w:tcPr>
            <w:tcW w:w="2977" w:type="dxa"/>
          </w:tcPr>
          <w:p w:rsidR="00DB554D" w:rsidRPr="000954F3" w:rsidRDefault="00DB554D" w:rsidP="00CF1969">
            <w:pPr>
              <w:autoSpaceDE w:val="0"/>
              <w:autoSpaceDN w:val="0"/>
              <w:adjustRightInd w:val="0"/>
              <w:jc w:val="both"/>
              <w:rPr>
                <w:rFonts w:ascii="PT Astra Serif" w:hAnsi="PT Astra Serif"/>
                <w:sz w:val="24"/>
                <w:szCs w:val="24"/>
              </w:rPr>
            </w:pPr>
            <w:r w:rsidRPr="000954F3">
              <w:rPr>
                <w:rFonts w:ascii="PT Astra Serif" w:hAnsi="PT Astra Serif"/>
                <w:sz w:val="24"/>
                <w:szCs w:val="24"/>
              </w:rPr>
              <w:t>Неработающим родителям назначается по заявлению, которое можно подать не позднее 6 месяцев со дня рождения ребенка.</w:t>
            </w:r>
          </w:p>
          <w:p w:rsidR="00DB554D" w:rsidRPr="000954F3" w:rsidRDefault="00DB554D" w:rsidP="00CF1969">
            <w:pPr>
              <w:jc w:val="both"/>
              <w:rPr>
                <w:rFonts w:ascii="PT Astra Serif" w:hAnsi="PT Astra Serif"/>
                <w:b/>
                <w:sz w:val="24"/>
                <w:szCs w:val="24"/>
              </w:rPr>
            </w:pPr>
          </w:p>
        </w:tc>
      </w:tr>
      <w:tr w:rsidR="00DB554D" w:rsidTr="00CF1969">
        <w:trPr>
          <w:trHeight w:val="795"/>
        </w:trPr>
        <w:tc>
          <w:tcPr>
            <w:tcW w:w="566" w:type="dxa"/>
            <w:vMerge/>
          </w:tcPr>
          <w:p w:rsidR="00DB554D" w:rsidRDefault="00DB554D" w:rsidP="00CF1969">
            <w:pPr>
              <w:jc w:val="center"/>
              <w:rPr>
                <w:rFonts w:ascii="PT Astra Serif" w:hAnsi="PT Astra Serif"/>
                <w:b/>
              </w:rPr>
            </w:pPr>
          </w:p>
        </w:tc>
        <w:tc>
          <w:tcPr>
            <w:tcW w:w="3971" w:type="dxa"/>
            <w:vMerge/>
          </w:tcPr>
          <w:p w:rsidR="00DB554D" w:rsidRPr="000954F3" w:rsidRDefault="00DB554D" w:rsidP="00CF1969">
            <w:pPr>
              <w:jc w:val="both"/>
              <w:rPr>
                <w:rFonts w:ascii="PT Astra Serif" w:hAnsi="PT Astra Serif"/>
                <w:sz w:val="24"/>
                <w:szCs w:val="24"/>
              </w:rPr>
            </w:pPr>
          </w:p>
        </w:tc>
        <w:tc>
          <w:tcPr>
            <w:tcW w:w="2409" w:type="dxa"/>
            <w:vMerge/>
          </w:tcPr>
          <w:p w:rsidR="00DB554D" w:rsidRPr="000954F3" w:rsidRDefault="00DB554D" w:rsidP="00CF1969">
            <w:pPr>
              <w:jc w:val="both"/>
              <w:rPr>
                <w:rFonts w:ascii="PT Astra Serif" w:hAnsi="PT Astra Serif"/>
                <w:sz w:val="24"/>
                <w:szCs w:val="24"/>
              </w:rPr>
            </w:pPr>
          </w:p>
        </w:tc>
        <w:tc>
          <w:tcPr>
            <w:tcW w:w="3137" w:type="dxa"/>
          </w:tcPr>
          <w:p w:rsidR="00DB554D" w:rsidRPr="000954F3" w:rsidRDefault="00DB554D" w:rsidP="00CF1969">
            <w:pPr>
              <w:jc w:val="both"/>
              <w:rPr>
                <w:rFonts w:ascii="PT Astra Serif" w:hAnsi="PT Astra Serif"/>
                <w:b/>
                <w:sz w:val="24"/>
                <w:szCs w:val="24"/>
              </w:rPr>
            </w:pPr>
          </w:p>
          <w:p w:rsidR="00DB554D" w:rsidRPr="000954F3" w:rsidRDefault="00DB554D" w:rsidP="00CF1969">
            <w:pPr>
              <w:jc w:val="both"/>
              <w:rPr>
                <w:rFonts w:ascii="PT Astra Serif" w:hAnsi="PT Astra Serif"/>
                <w:b/>
                <w:sz w:val="24"/>
                <w:szCs w:val="24"/>
              </w:rPr>
            </w:pPr>
            <w:r>
              <w:rPr>
                <w:rFonts w:ascii="PT Astra Serif" w:hAnsi="PT Astra Serif"/>
                <w:sz w:val="24"/>
                <w:szCs w:val="24"/>
              </w:rPr>
              <w:t>п</w:t>
            </w:r>
            <w:r w:rsidRPr="000954F3">
              <w:rPr>
                <w:rFonts w:ascii="PT Astra Serif" w:hAnsi="PT Astra Serif"/>
                <w:sz w:val="24"/>
                <w:szCs w:val="24"/>
              </w:rPr>
              <w:t>о месту работы</w:t>
            </w:r>
          </w:p>
          <w:p w:rsidR="00DB554D" w:rsidRPr="000954F3" w:rsidRDefault="00DB554D" w:rsidP="00CF1969">
            <w:pPr>
              <w:jc w:val="both"/>
              <w:rPr>
                <w:rFonts w:ascii="PT Astra Serif" w:hAnsi="PT Astra Serif"/>
                <w:sz w:val="24"/>
                <w:szCs w:val="24"/>
              </w:rPr>
            </w:pPr>
          </w:p>
        </w:tc>
        <w:tc>
          <w:tcPr>
            <w:tcW w:w="2675" w:type="dxa"/>
          </w:tcPr>
          <w:p w:rsidR="00DB554D" w:rsidRDefault="00DB554D" w:rsidP="00CF1969">
            <w:pPr>
              <w:jc w:val="both"/>
              <w:rPr>
                <w:rFonts w:ascii="PT Astra Serif" w:hAnsi="PT Astra Serif"/>
                <w:sz w:val="24"/>
                <w:szCs w:val="24"/>
              </w:rPr>
            </w:pPr>
            <w:r w:rsidRPr="000954F3">
              <w:rPr>
                <w:rFonts w:ascii="PT Astra Serif" w:hAnsi="PT Astra Serif"/>
                <w:sz w:val="24"/>
                <w:szCs w:val="24"/>
              </w:rPr>
              <w:t>Федеральный закон от 29.12.2006 № 255-ФЗ «Об обязательном социальном страховании на случай временной нетрудоспособности и в связи с материнством», Федеральный закон от 19.05.1995 № 81-ФЗ «О государственных пособиях гражданам, имеющим детей»</w:t>
            </w:r>
          </w:p>
          <w:p w:rsidR="00DB554D" w:rsidRPr="000954F3" w:rsidRDefault="00DB554D" w:rsidP="00CF1969">
            <w:pPr>
              <w:jc w:val="both"/>
              <w:rPr>
                <w:rFonts w:ascii="PT Astra Serif" w:hAnsi="PT Astra Serif"/>
                <w:sz w:val="24"/>
                <w:szCs w:val="24"/>
              </w:rPr>
            </w:pPr>
          </w:p>
        </w:tc>
        <w:tc>
          <w:tcPr>
            <w:tcW w:w="2977" w:type="dxa"/>
          </w:tcPr>
          <w:p w:rsidR="00DB554D" w:rsidRPr="000954F3" w:rsidRDefault="00DB554D" w:rsidP="00CF1969">
            <w:pPr>
              <w:autoSpaceDE w:val="0"/>
              <w:autoSpaceDN w:val="0"/>
              <w:adjustRightInd w:val="0"/>
              <w:jc w:val="both"/>
              <w:rPr>
                <w:rFonts w:ascii="PT Astra Serif" w:hAnsi="PT Astra Serif"/>
                <w:sz w:val="24"/>
                <w:szCs w:val="24"/>
              </w:rPr>
            </w:pPr>
            <w:r w:rsidRPr="000954F3">
              <w:rPr>
                <w:rFonts w:ascii="PT Astra Serif" w:hAnsi="PT Astra Serif"/>
                <w:sz w:val="24"/>
                <w:szCs w:val="24"/>
              </w:rPr>
              <w:t xml:space="preserve">Гражданам, подлежащим обязательному социальному страхованию на случай временной нетрудоспособности и в связи с </w:t>
            </w:r>
            <w:proofErr w:type="gramStart"/>
            <w:r w:rsidRPr="000954F3">
              <w:rPr>
                <w:rFonts w:ascii="PT Astra Serif" w:hAnsi="PT Astra Serif"/>
                <w:sz w:val="24"/>
                <w:szCs w:val="24"/>
              </w:rPr>
              <w:t>материнством</w:t>
            </w:r>
            <w:proofErr w:type="gramEnd"/>
            <w:r w:rsidRPr="000954F3">
              <w:rPr>
                <w:rFonts w:ascii="PT Astra Serif" w:hAnsi="PT Astra Serif"/>
                <w:sz w:val="24"/>
                <w:szCs w:val="24"/>
              </w:rPr>
              <w:t xml:space="preserve"> застрахованным лицам.</w:t>
            </w: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9.</w:t>
            </w:r>
          </w:p>
        </w:tc>
        <w:tc>
          <w:tcPr>
            <w:tcW w:w="3971" w:type="dxa"/>
          </w:tcPr>
          <w:p w:rsidR="00DB554D" w:rsidRPr="000954F3" w:rsidRDefault="00DB554D" w:rsidP="00CF1969">
            <w:pPr>
              <w:jc w:val="both"/>
              <w:rPr>
                <w:rFonts w:ascii="PT Astra Serif" w:hAnsi="PT Astra Serif"/>
                <w:b/>
                <w:sz w:val="24"/>
                <w:szCs w:val="24"/>
              </w:rPr>
            </w:pPr>
            <w:r>
              <w:rPr>
                <w:rFonts w:ascii="PT Astra Serif" w:hAnsi="PT Astra Serif"/>
                <w:sz w:val="24"/>
                <w:szCs w:val="24"/>
              </w:rPr>
              <w:t>е</w:t>
            </w:r>
            <w:r w:rsidRPr="000954F3">
              <w:rPr>
                <w:rFonts w:ascii="PT Astra Serif" w:hAnsi="PT Astra Serif"/>
                <w:sz w:val="24"/>
                <w:szCs w:val="24"/>
              </w:rPr>
              <w:t>диновременное пособие при передаче ребенка на воспитание в семью</w:t>
            </w:r>
          </w:p>
        </w:tc>
        <w:tc>
          <w:tcPr>
            <w:tcW w:w="2409" w:type="dxa"/>
          </w:tcPr>
          <w:p w:rsidR="00DB554D" w:rsidRPr="000954F3" w:rsidRDefault="00DB554D" w:rsidP="00CF1969">
            <w:pPr>
              <w:jc w:val="both"/>
              <w:rPr>
                <w:rFonts w:ascii="PT Astra Serif" w:hAnsi="PT Astra Serif"/>
                <w:sz w:val="24"/>
                <w:szCs w:val="24"/>
              </w:rPr>
            </w:pPr>
            <w:r w:rsidRPr="000954F3">
              <w:rPr>
                <w:rFonts w:ascii="PT Astra Serif" w:hAnsi="PT Astra Serif"/>
                <w:sz w:val="24"/>
                <w:szCs w:val="24"/>
              </w:rPr>
              <w:t>24604,30 руб.</w:t>
            </w:r>
          </w:p>
          <w:p w:rsidR="00DB554D" w:rsidRPr="000954F3" w:rsidRDefault="00DB554D" w:rsidP="00CF1969">
            <w:pPr>
              <w:jc w:val="both"/>
              <w:rPr>
                <w:rFonts w:ascii="PT Astra Serif" w:hAnsi="PT Astra Serif"/>
                <w:sz w:val="24"/>
                <w:szCs w:val="24"/>
              </w:rPr>
            </w:pPr>
            <w:r w:rsidRPr="000954F3">
              <w:rPr>
                <w:rFonts w:ascii="PT Astra Serif" w:hAnsi="PT Astra Serif"/>
                <w:sz w:val="24"/>
                <w:szCs w:val="24"/>
              </w:rPr>
              <w:t xml:space="preserve">187996,90 руб. - в случае усыновления ребенка-инвалида, </w:t>
            </w:r>
            <w:r w:rsidRPr="000954F3">
              <w:rPr>
                <w:rFonts w:ascii="PT Astra Serif" w:hAnsi="PT Astra Serif"/>
                <w:sz w:val="24"/>
                <w:szCs w:val="24"/>
              </w:rPr>
              <w:lastRenderedPageBreak/>
              <w:t>ребенка в возрасте старше семи лет, а также детей, являющихся братьями и (или) сестрами.</w:t>
            </w:r>
          </w:p>
          <w:p w:rsidR="00DB554D" w:rsidRPr="000954F3" w:rsidRDefault="00DB554D" w:rsidP="00CF1969">
            <w:pPr>
              <w:jc w:val="both"/>
              <w:rPr>
                <w:rFonts w:ascii="PT Astra Serif" w:hAnsi="PT Astra Serif"/>
                <w:b/>
                <w:sz w:val="24"/>
                <w:szCs w:val="24"/>
              </w:rPr>
            </w:pPr>
          </w:p>
        </w:tc>
        <w:tc>
          <w:tcPr>
            <w:tcW w:w="3137" w:type="dxa"/>
          </w:tcPr>
          <w:p w:rsidR="00DB554D" w:rsidRPr="000954F3" w:rsidRDefault="00DB554D" w:rsidP="00CF1969">
            <w:pPr>
              <w:jc w:val="both"/>
              <w:rPr>
                <w:rFonts w:ascii="PT Astra Serif" w:hAnsi="PT Astra Serif"/>
                <w:b/>
                <w:sz w:val="24"/>
                <w:szCs w:val="24"/>
              </w:rPr>
            </w:pPr>
            <w:r>
              <w:rPr>
                <w:rFonts w:ascii="PT Astra Serif" w:hAnsi="PT Astra Serif"/>
                <w:sz w:val="24"/>
                <w:szCs w:val="24"/>
              </w:rPr>
              <w:lastRenderedPageBreak/>
              <w:t>т</w:t>
            </w:r>
            <w:r w:rsidRPr="000954F3">
              <w:rPr>
                <w:rFonts w:ascii="PT Astra Serif" w:hAnsi="PT Astra Serif"/>
                <w:sz w:val="24"/>
                <w:szCs w:val="24"/>
              </w:rPr>
              <w:t xml:space="preserve">ерриториальный орган Фонда пенсионного и социального страхования Российской Федерации </w:t>
            </w:r>
          </w:p>
        </w:tc>
        <w:tc>
          <w:tcPr>
            <w:tcW w:w="2675" w:type="dxa"/>
          </w:tcPr>
          <w:p w:rsidR="00DB554D" w:rsidRPr="000954F3" w:rsidRDefault="00DB554D" w:rsidP="00CF1969">
            <w:pPr>
              <w:jc w:val="both"/>
              <w:rPr>
                <w:rFonts w:ascii="PT Astra Serif" w:hAnsi="PT Astra Serif"/>
                <w:b/>
                <w:sz w:val="24"/>
                <w:szCs w:val="24"/>
              </w:rPr>
            </w:pPr>
            <w:r w:rsidRPr="000954F3">
              <w:rPr>
                <w:rFonts w:ascii="PT Astra Serif" w:hAnsi="PT Astra Serif"/>
                <w:sz w:val="24"/>
                <w:szCs w:val="24"/>
              </w:rPr>
              <w:t xml:space="preserve">Федеральный закон от 19.05.1995 № 81-ФЗ «О государственных пособиях гражданам, </w:t>
            </w:r>
            <w:r w:rsidRPr="000954F3">
              <w:rPr>
                <w:rFonts w:ascii="PT Astra Serif" w:hAnsi="PT Astra Serif"/>
                <w:sz w:val="24"/>
                <w:szCs w:val="24"/>
              </w:rPr>
              <w:lastRenderedPageBreak/>
              <w:t>имеющим детей»</w:t>
            </w:r>
          </w:p>
        </w:tc>
        <w:tc>
          <w:tcPr>
            <w:tcW w:w="2977" w:type="dxa"/>
          </w:tcPr>
          <w:p w:rsidR="00DB554D" w:rsidRPr="000954F3" w:rsidRDefault="00DB554D" w:rsidP="00CF1969">
            <w:pPr>
              <w:jc w:val="both"/>
              <w:rPr>
                <w:rFonts w:ascii="PT Astra Serif" w:hAnsi="PT Astra Serif"/>
                <w:sz w:val="24"/>
                <w:szCs w:val="24"/>
              </w:rPr>
            </w:pPr>
            <w:r w:rsidRPr="000954F3">
              <w:rPr>
                <w:rFonts w:ascii="PT Astra Serif" w:hAnsi="PT Astra Serif"/>
                <w:sz w:val="24"/>
                <w:szCs w:val="24"/>
              </w:rPr>
              <w:lastRenderedPageBreak/>
              <w:t xml:space="preserve">Право на получение выплаты имеют усыновитель ребенка, а также опекун, попечитель, или приемный родитель. </w:t>
            </w:r>
            <w:r w:rsidRPr="000954F3">
              <w:rPr>
                <w:rFonts w:ascii="PT Astra Serif" w:hAnsi="PT Astra Serif"/>
                <w:sz w:val="24"/>
                <w:szCs w:val="24"/>
              </w:rPr>
              <w:lastRenderedPageBreak/>
              <w:t xml:space="preserve">Заявление необходимо подать в течение 6 месяцев со дня вступления в силу решения суда об усыновлении, дня вынесения органом опеки и попечительства решения об установлении опеки или попечительства либо дня заключения договора о принятии ребенка в семью. </w:t>
            </w:r>
          </w:p>
          <w:p w:rsidR="00DB554D" w:rsidRDefault="00DB554D" w:rsidP="00CF1969">
            <w:pPr>
              <w:jc w:val="both"/>
              <w:rPr>
                <w:rFonts w:ascii="PT Astra Serif" w:hAnsi="PT Astra Serif"/>
                <w:sz w:val="24"/>
                <w:szCs w:val="24"/>
              </w:rPr>
            </w:pPr>
            <w:r w:rsidRPr="000954F3">
              <w:rPr>
                <w:rFonts w:ascii="PT Astra Serif" w:hAnsi="PT Astra Serif"/>
                <w:sz w:val="24"/>
                <w:szCs w:val="24"/>
              </w:rPr>
              <w:t>В случае передачи на воспитание в семью двух и более детей пособие выплачивается на каждого ребенка.</w:t>
            </w:r>
          </w:p>
          <w:p w:rsidR="00DB554D" w:rsidRPr="000954F3" w:rsidRDefault="00DB554D" w:rsidP="00CF1969">
            <w:pPr>
              <w:jc w:val="both"/>
              <w:rPr>
                <w:rFonts w:ascii="PT Astra Serif" w:hAnsi="PT Astra Serif"/>
                <w:b/>
                <w:sz w:val="24"/>
                <w:szCs w:val="24"/>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10.</w:t>
            </w:r>
          </w:p>
        </w:tc>
        <w:tc>
          <w:tcPr>
            <w:tcW w:w="3971" w:type="dxa"/>
          </w:tcPr>
          <w:p w:rsidR="00DB554D" w:rsidRPr="000954F3" w:rsidRDefault="00DB554D" w:rsidP="00CF1969">
            <w:pPr>
              <w:jc w:val="both"/>
              <w:rPr>
                <w:rFonts w:ascii="PT Astra Serif" w:hAnsi="PT Astra Serif"/>
                <w:sz w:val="24"/>
                <w:szCs w:val="24"/>
              </w:rPr>
            </w:pPr>
            <w:r>
              <w:rPr>
                <w:rFonts w:ascii="PT Astra Serif" w:hAnsi="PT Astra Serif"/>
                <w:sz w:val="24"/>
                <w:szCs w:val="24"/>
              </w:rPr>
              <w:t>е</w:t>
            </w:r>
            <w:r w:rsidRPr="000954F3">
              <w:rPr>
                <w:rFonts w:ascii="PT Astra Serif" w:hAnsi="PT Astra Serif"/>
                <w:sz w:val="24"/>
                <w:szCs w:val="24"/>
              </w:rPr>
              <w:t>диновременное пособие беременной жене военнослужащего, проходящего военную службу по призыву</w:t>
            </w:r>
          </w:p>
        </w:tc>
        <w:tc>
          <w:tcPr>
            <w:tcW w:w="2409" w:type="dxa"/>
          </w:tcPr>
          <w:p w:rsidR="00DB554D" w:rsidRPr="000954F3" w:rsidRDefault="00DB554D" w:rsidP="00CF1969">
            <w:pPr>
              <w:jc w:val="center"/>
              <w:rPr>
                <w:rFonts w:ascii="PT Astra Serif" w:hAnsi="PT Astra Serif"/>
                <w:sz w:val="24"/>
                <w:szCs w:val="24"/>
              </w:rPr>
            </w:pPr>
            <w:r w:rsidRPr="000954F3">
              <w:rPr>
                <w:rFonts w:ascii="PT Astra Serif" w:hAnsi="PT Astra Serif"/>
                <w:sz w:val="24"/>
                <w:szCs w:val="24"/>
              </w:rPr>
              <w:t>38963,47 руб.</w:t>
            </w:r>
          </w:p>
        </w:tc>
        <w:tc>
          <w:tcPr>
            <w:tcW w:w="3137" w:type="dxa"/>
          </w:tcPr>
          <w:p w:rsidR="00DB554D" w:rsidRPr="000954F3" w:rsidRDefault="00DB554D" w:rsidP="00CF1969">
            <w:pPr>
              <w:jc w:val="both"/>
              <w:rPr>
                <w:rFonts w:ascii="PT Astra Serif" w:hAnsi="PT Astra Serif"/>
                <w:sz w:val="24"/>
                <w:szCs w:val="24"/>
              </w:rPr>
            </w:pPr>
            <w:r>
              <w:rPr>
                <w:rFonts w:ascii="PT Astra Serif" w:hAnsi="PT Astra Serif"/>
                <w:sz w:val="24"/>
                <w:szCs w:val="24"/>
              </w:rPr>
              <w:t>т</w:t>
            </w:r>
            <w:r w:rsidRPr="000954F3">
              <w:rPr>
                <w:rFonts w:ascii="PT Astra Serif" w:hAnsi="PT Astra Serif"/>
                <w:sz w:val="24"/>
                <w:szCs w:val="24"/>
              </w:rPr>
              <w:t xml:space="preserve">ерриториальный орган Фонда пенсионного и социального страхования Российской Федерации </w:t>
            </w:r>
          </w:p>
        </w:tc>
        <w:tc>
          <w:tcPr>
            <w:tcW w:w="2675" w:type="dxa"/>
          </w:tcPr>
          <w:p w:rsidR="00DB554D" w:rsidRPr="000954F3" w:rsidRDefault="00DB554D" w:rsidP="00CF1969">
            <w:pPr>
              <w:jc w:val="both"/>
              <w:rPr>
                <w:rFonts w:ascii="PT Astra Serif" w:hAnsi="PT Astra Serif"/>
                <w:sz w:val="24"/>
                <w:szCs w:val="24"/>
              </w:rPr>
            </w:pPr>
            <w:r w:rsidRPr="000954F3">
              <w:rPr>
                <w:rFonts w:ascii="PT Astra Serif" w:hAnsi="PT Astra Serif"/>
                <w:sz w:val="24"/>
                <w:szCs w:val="24"/>
              </w:rPr>
              <w:t>Федеральный закон от 19.05.1995 № 81-ФЗ «О государственных пособиях гражданам, имеющим детей»</w:t>
            </w:r>
          </w:p>
        </w:tc>
        <w:tc>
          <w:tcPr>
            <w:tcW w:w="2977" w:type="dxa"/>
          </w:tcPr>
          <w:p w:rsidR="00DB554D" w:rsidRPr="000954F3" w:rsidRDefault="00DB554D" w:rsidP="00CF1969">
            <w:pPr>
              <w:jc w:val="both"/>
              <w:rPr>
                <w:rFonts w:ascii="PT Astra Serif" w:hAnsi="PT Astra Serif"/>
                <w:sz w:val="24"/>
                <w:szCs w:val="24"/>
              </w:rPr>
            </w:pPr>
            <w:r w:rsidRPr="000954F3">
              <w:rPr>
                <w:rFonts w:ascii="PT Astra Serif" w:hAnsi="PT Astra Serif"/>
                <w:sz w:val="24"/>
                <w:szCs w:val="24"/>
              </w:rPr>
              <w:t xml:space="preserve">Право на получение пособия имеет жена военнослужащего, проходящего военную службу по призыву, срок беременности которой составляет не менее 180 дней. </w:t>
            </w:r>
          </w:p>
          <w:p w:rsidR="00DB554D" w:rsidRPr="000954F3" w:rsidRDefault="00DB554D" w:rsidP="00CF1969">
            <w:pPr>
              <w:jc w:val="both"/>
              <w:rPr>
                <w:rFonts w:ascii="PT Astra Serif" w:hAnsi="PT Astra Serif"/>
                <w:sz w:val="24"/>
                <w:szCs w:val="24"/>
              </w:rPr>
            </w:pPr>
            <w:r w:rsidRPr="000954F3">
              <w:rPr>
                <w:rFonts w:ascii="PT Astra Serif" w:hAnsi="PT Astra Serif"/>
                <w:sz w:val="24"/>
                <w:szCs w:val="24"/>
              </w:rPr>
              <w:t xml:space="preserve">Заявление можно подать не позднее 6 месяцев со </w:t>
            </w:r>
            <w:r w:rsidRPr="000954F3">
              <w:rPr>
                <w:rFonts w:ascii="PT Astra Serif" w:hAnsi="PT Astra Serif"/>
                <w:sz w:val="24"/>
                <w:szCs w:val="24"/>
              </w:rPr>
              <w:lastRenderedPageBreak/>
              <w:t>дня окончания военнослужащим военной службы по призыву.</w:t>
            </w:r>
          </w:p>
          <w:p w:rsidR="00DB554D" w:rsidRPr="000954F3" w:rsidRDefault="00DB554D" w:rsidP="00CF1969">
            <w:pPr>
              <w:jc w:val="both"/>
              <w:rPr>
                <w:rFonts w:ascii="PT Astra Serif" w:hAnsi="PT Astra Serif"/>
                <w:b/>
                <w:sz w:val="24"/>
                <w:szCs w:val="24"/>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11.</w:t>
            </w:r>
          </w:p>
        </w:tc>
        <w:tc>
          <w:tcPr>
            <w:tcW w:w="3971" w:type="dxa"/>
          </w:tcPr>
          <w:p w:rsidR="00DB554D" w:rsidRPr="000954F3" w:rsidRDefault="00DB554D" w:rsidP="00CF1969">
            <w:pPr>
              <w:jc w:val="both"/>
              <w:rPr>
                <w:rFonts w:ascii="PT Astra Serif" w:hAnsi="PT Astra Serif"/>
                <w:sz w:val="24"/>
                <w:szCs w:val="24"/>
              </w:rPr>
            </w:pPr>
            <w:r>
              <w:rPr>
                <w:rFonts w:ascii="PT Astra Serif" w:hAnsi="PT Astra Serif"/>
                <w:sz w:val="24"/>
                <w:szCs w:val="24"/>
              </w:rPr>
              <w:t>е</w:t>
            </w:r>
            <w:r w:rsidRPr="000954F3">
              <w:rPr>
                <w:rFonts w:ascii="PT Astra Serif" w:hAnsi="PT Astra Serif"/>
                <w:sz w:val="24"/>
                <w:szCs w:val="24"/>
              </w:rPr>
              <w:t>жемесячное пособие на ребенка военнослужащего, проходящего военную службу по призыву</w:t>
            </w:r>
          </w:p>
        </w:tc>
        <w:tc>
          <w:tcPr>
            <w:tcW w:w="2409" w:type="dxa"/>
          </w:tcPr>
          <w:p w:rsidR="00DB554D" w:rsidRPr="000954F3" w:rsidRDefault="00DB554D" w:rsidP="00CF1969">
            <w:pPr>
              <w:jc w:val="center"/>
              <w:rPr>
                <w:rFonts w:ascii="PT Astra Serif" w:hAnsi="PT Astra Serif"/>
                <w:sz w:val="24"/>
                <w:szCs w:val="24"/>
              </w:rPr>
            </w:pPr>
            <w:r w:rsidRPr="000954F3">
              <w:rPr>
                <w:rFonts w:ascii="PT Astra Serif" w:hAnsi="PT Astra Serif"/>
                <w:sz w:val="24"/>
                <w:szCs w:val="24"/>
              </w:rPr>
              <w:t>16698,63 руб.</w:t>
            </w:r>
          </w:p>
        </w:tc>
        <w:tc>
          <w:tcPr>
            <w:tcW w:w="3137" w:type="dxa"/>
          </w:tcPr>
          <w:p w:rsidR="00DB554D" w:rsidRPr="000954F3" w:rsidRDefault="00DB554D" w:rsidP="00CF1969">
            <w:pPr>
              <w:jc w:val="both"/>
              <w:rPr>
                <w:rFonts w:ascii="PT Astra Serif" w:hAnsi="PT Astra Serif"/>
                <w:sz w:val="24"/>
                <w:szCs w:val="24"/>
              </w:rPr>
            </w:pPr>
            <w:r>
              <w:rPr>
                <w:rFonts w:ascii="PT Astra Serif" w:hAnsi="PT Astra Serif"/>
                <w:sz w:val="24"/>
                <w:szCs w:val="24"/>
              </w:rPr>
              <w:t>т</w:t>
            </w:r>
            <w:r w:rsidRPr="000954F3">
              <w:rPr>
                <w:rFonts w:ascii="PT Astra Serif" w:hAnsi="PT Astra Serif"/>
                <w:sz w:val="24"/>
                <w:szCs w:val="24"/>
              </w:rPr>
              <w:t xml:space="preserve">ерриториальный орган Фонда пенсионного и социального страхования Российской Федерации </w:t>
            </w:r>
          </w:p>
        </w:tc>
        <w:tc>
          <w:tcPr>
            <w:tcW w:w="2675" w:type="dxa"/>
          </w:tcPr>
          <w:p w:rsidR="00DB554D" w:rsidRPr="000954F3" w:rsidRDefault="00DB554D" w:rsidP="00CF1969">
            <w:pPr>
              <w:jc w:val="both"/>
              <w:rPr>
                <w:rFonts w:ascii="PT Astra Serif" w:hAnsi="PT Astra Serif"/>
                <w:sz w:val="24"/>
                <w:szCs w:val="24"/>
              </w:rPr>
            </w:pPr>
            <w:r w:rsidRPr="000954F3">
              <w:rPr>
                <w:rFonts w:ascii="PT Astra Serif" w:hAnsi="PT Astra Serif"/>
                <w:sz w:val="24"/>
                <w:szCs w:val="24"/>
              </w:rPr>
              <w:t>Федеральный закон от 19.05.1995 № 81-ФЗ «О государственных пособиях гражданам, имеющим детей»</w:t>
            </w:r>
          </w:p>
        </w:tc>
        <w:tc>
          <w:tcPr>
            <w:tcW w:w="2977" w:type="dxa"/>
          </w:tcPr>
          <w:p w:rsidR="00DB554D" w:rsidRPr="000954F3" w:rsidRDefault="00DB554D" w:rsidP="00CF1969">
            <w:pPr>
              <w:jc w:val="both"/>
              <w:rPr>
                <w:rFonts w:ascii="PT Astra Serif" w:hAnsi="PT Astra Serif"/>
                <w:sz w:val="24"/>
                <w:szCs w:val="24"/>
              </w:rPr>
            </w:pPr>
            <w:r w:rsidRPr="000954F3">
              <w:rPr>
                <w:rFonts w:ascii="PT Astra Serif" w:hAnsi="PT Astra Serif"/>
                <w:sz w:val="24"/>
                <w:szCs w:val="24"/>
              </w:rPr>
              <w:t>Право на получение пособия имеют мать ребенка военнослужащего, проходящего военную службу по призыву; опекун ребенка военнослужащего, проходящего военную службу по призыву, либо другой родственник такого ребенка, фактически осуществляющий уход за ним.</w:t>
            </w:r>
          </w:p>
          <w:p w:rsidR="00DB554D" w:rsidRDefault="00DB554D" w:rsidP="00CF1969">
            <w:pPr>
              <w:jc w:val="both"/>
              <w:rPr>
                <w:rFonts w:ascii="PT Astra Serif" w:hAnsi="PT Astra Serif"/>
                <w:sz w:val="24"/>
                <w:szCs w:val="24"/>
              </w:rPr>
            </w:pPr>
            <w:proofErr w:type="gramStart"/>
            <w:r w:rsidRPr="000954F3">
              <w:rPr>
                <w:rFonts w:ascii="PT Astra Serif" w:hAnsi="PT Astra Serif"/>
                <w:sz w:val="24"/>
                <w:szCs w:val="24"/>
              </w:rPr>
              <w:t xml:space="preserve">Ежемесячное пособие на ребенка военнослужащего, проходящего военную службу по призыву, выплачивается со дня рождения ребенка либо со дня смерти матери ребенка или вступления в </w:t>
            </w:r>
            <w:r w:rsidRPr="000954F3">
              <w:rPr>
                <w:rFonts w:ascii="PT Astra Serif" w:hAnsi="PT Astra Serif"/>
                <w:sz w:val="24"/>
                <w:szCs w:val="24"/>
              </w:rPr>
              <w:lastRenderedPageBreak/>
              <w:t>силу решения органа опеки, но не ранее дня начала отцом ребенка военной службы по призыву, до достижения ребенком возраста трех лет, но не позднее дня окончания отцом такого ребенка военной службы по призыву.</w:t>
            </w:r>
            <w:proofErr w:type="gramEnd"/>
          </w:p>
          <w:p w:rsidR="00DB554D" w:rsidRPr="000954F3" w:rsidRDefault="00DB554D" w:rsidP="00CF1969">
            <w:pPr>
              <w:jc w:val="both"/>
              <w:rPr>
                <w:rFonts w:ascii="PT Astra Serif" w:hAnsi="PT Astra Serif"/>
                <w:sz w:val="24"/>
                <w:szCs w:val="24"/>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12.</w:t>
            </w:r>
          </w:p>
        </w:tc>
        <w:tc>
          <w:tcPr>
            <w:tcW w:w="3971" w:type="dxa"/>
          </w:tcPr>
          <w:p w:rsidR="00DB554D" w:rsidRPr="000954F3" w:rsidRDefault="00DB554D" w:rsidP="00CF1969">
            <w:pPr>
              <w:jc w:val="both"/>
              <w:rPr>
                <w:rFonts w:ascii="PT Astra Serif" w:hAnsi="PT Astra Serif"/>
                <w:sz w:val="24"/>
                <w:szCs w:val="24"/>
              </w:rPr>
            </w:pPr>
            <w:r>
              <w:rPr>
                <w:rFonts w:ascii="PT Astra Serif" w:hAnsi="PT Astra Serif"/>
                <w:sz w:val="24"/>
                <w:szCs w:val="24"/>
              </w:rPr>
              <w:t>е</w:t>
            </w:r>
            <w:r w:rsidRPr="000954F3">
              <w:rPr>
                <w:rFonts w:ascii="PT Astra Serif" w:hAnsi="PT Astra Serif"/>
                <w:sz w:val="24"/>
                <w:szCs w:val="24"/>
              </w:rPr>
              <w:t xml:space="preserve">жемесячное пособие по уходу за ребенком гражданам, подлежащим обязательному социальному страхованию на случай временной нетрудоспособности и в связи с </w:t>
            </w:r>
            <w:proofErr w:type="gramStart"/>
            <w:r w:rsidRPr="000954F3">
              <w:rPr>
                <w:rFonts w:ascii="PT Astra Serif" w:hAnsi="PT Astra Serif"/>
                <w:sz w:val="24"/>
                <w:szCs w:val="24"/>
              </w:rPr>
              <w:t>материнством</w:t>
            </w:r>
            <w:proofErr w:type="gramEnd"/>
            <w:r w:rsidRPr="000954F3">
              <w:rPr>
                <w:rFonts w:ascii="PT Astra Serif" w:hAnsi="PT Astra Serif"/>
                <w:sz w:val="24"/>
                <w:szCs w:val="24"/>
              </w:rPr>
              <w:t xml:space="preserve"> застрахованным лицам</w:t>
            </w:r>
          </w:p>
        </w:tc>
        <w:tc>
          <w:tcPr>
            <w:tcW w:w="2409" w:type="dxa"/>
          </w:tcPr>
          <w:p w:rsidR="00DB554D" w:rsidRPr="000954F3" w:rsidRDefault="00DB554D" w:rsidP="00CF1969">
            <w:pPr>
              <w:jc w:val="both"/>
              <w:rPr>
                <w:rFonts w:ascii="PT Astra Serif" w:hAnsi="PT Astra Serif"/>
                <w:b/>
                <w:sz w:val="24"/>
                <w:szCs w:val="24"/>
              </w:rPr>
            </w:pPr>
            <w:r>
              <w:rPr>
                <w:rFonts w:ascii="PT Astra Serif" w:hAnsi="PT Astra Serif"/>
                <w:sz w:val="24"/>
                <w:szCs w:val="24"/>
              </w:rPr>
              <w:t>и</w:t>
            </w:r>
            <w:r w:rsidRPr="000954F3">
              <w:rPr>
                <w:rFonts w:ascii="PT Astra Serif" w:hAnsi="PT Astra Serif"/>
                <w:sz w:val="24"/>
                <w:szCs w:val="24"/>
              </w:rPr>
              <w:t xml:space="preserve">счисляется из среднего заработка за 2 </w:t>
            </w:r>
            <w:proofErr w:type="gramStart"/>
            <w:r w:rsidRPr="000954F3">
              <w:rPr>
                <w:rFonts w:ascii="PT Astra Serif" w:hAnsi="PT Astra Serif"/>
                <w:sz w:val="24"/>
                <w:szCs w:val="24"/>
              </w:rPr>
              <w:t>предшествующих</w:t>
            </w:r>
            <w:proofErr w:type="gramEnd"/>
            <w:r w:rsidRPr="000954F3">
              <w:rPr>
                <w:rFonts w:ascii="PT Astra Serif" w:hAnsi="PT Astra Serif"/>
                <w:sz w:val="24"/>
                <w:szCs w:val="24"/>
              </w:rPr>
              <w:t xml:space="preserve"> календарных года, но не менее 9227,24 руб. </w:t>
            </w:r>
          </w:p>
        </w:tc>
        <w:tc>
          <w:tcPr>
            <w:tcW w:w="3137" w:type="dxa"/>
          </w:tcPr>
          <w:p w:rsidR="00DB554D" w:rsidRPr="000954F3" w:rsidRDefault="00DB554D" w:rsidP="00CF1969">
            <w:pPr>
              <w:jc w:val="both"/>
              <w:rPr>
                <w:rFonts w:ascii="PT Astra Serif" w:hAnsi="PT Astra Serif"/>
                <w:b/>
                <w:sz w:val="24"/>
                <w:szCs w:val="24"/>
              </w:rPr>
            </w:pPr>
            <w:r>
              <w:rPr>
                <w:rFonts w:ascii="PT Astra Serif" w:hAnsi="PT Astra Serif"/>
                <w:sz w:val="24"/>
                <w:szCs w:val="24"/>
              </w:rPr>
              <w:t>п</w:t>
            </w:r>
            <w:r w:rsidRPr="000954F3">
              <w:rPr>
                <w:rFonts w:ascii="PT Astra Serif" w:hAnsi="PT Astra Serif"/>
                <w:sz w:val="24"/>
                <w:szCs w:val="24"/>
              </w:rPr>
              <w:t>о месту работы</w:t>
            </w:r>
          </w:p>
        </w:tc>
        <w:tc>
          <w:tcPr>
            <w:tcW w:w="2675" w:type="dxa"/>
          </w:tcPr>
          <w:p w:rsidR="00DB554D" w:rsidRDefault="00DB554D" w:rsidP="00CF1969">
            <w:pPr>
              <w:jc w:val="both"/>
              <w:rPr>
                <w:rFonts w:ascii="PT Astra Serif" w:hAnsi="PT Astra Serif"/>
                <w:sz w:val="24"/>
                <w:szCs w:val="24"/>
              </w:rPr>
            </w:pPr>
            <w:r w:rsidRPr="000954F3">
              <w:rPr>
                <w:rFonts w:ascii="PT Astra Serif" w:hAnsi="PT Astra Serif"/>
                <w:sz w:val="24"/>
                <w:szCs w:val="24"/>
              </w:rPr>
              <w:t>Федеральный закон от 29.12.2006 № 255-ФЗ «Об обязательном социальном страховании на случай временной нетрудоспособности и в связи с материнством»</w:t>
            </w:r>
          </w:p>
          <w:p w:rsidR="00DB554D" w:rsidRPr="000954F3" w:rsidRDefault="00DB554D" w:rsidP="00CF1969">
            <w:pPr>
              <w:jc w:val="both"/>
              <w:rPr>
                <w:rFonts w:ascii="PT Astra Serif" w:hAnsi="PT Astra Serif"/>
                <w:b/>
                <w:sz w:val="24"/>
                <w:szCs w:val="24"/>
              </w:rPr>
            </w:pPr>
          </w:p>
        </w:tc>
        <w:tc>
          <w:tcPr>
            <w:tcW w:w="2977" w:type="dxa"/>
          </w:tcPr>
          <w:p w:rsidR="00DB554D" w:rsidRPr="000954F3" w:rsidRDefault="00DB554D" w:rsidP="00CF1969">
            <w:pPr>
              <w:jc w:val="both"/>
              <w:rPr>
                <w:rFonts w:ascii="PT Astra Serif" w:hAnsi="PT Astra Serif"/>
                <w:sz w:val="24"/>
                <w:szCs w:val="24"/>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13.</w:t>
            </w:r>
          </w:p>
        </w:tc>
        <w:tc>
          <w:tcPr>
            <w:tcW w:w="3971" w:type="dxa"/>
          </w:tcPr>
          <w:p w:rsidR="00DB554D" w:rsidRPr="000954F3" w:rsidRDefault="00DB554D" w:rsidP="00CF1969">
            <w:pPr>
              <w:jc w:val="both"/>
              <w:rPr>
                <w:rFonts w:ascii="PT Astra Serif" w:hAnsi="PT Astra Serif"/>
                <w:sz w:val="24"/>
                <w:szCs w:val="24"/>
              </w:rPr>
            </w:pPr>
            <w:r>
              <w:rPr>
                <w:rFonts w:ascii="PT Astra Serif" w:hAnsi="PT Astra Serif"/>
                <w:sz w:val="24"/>
                <w:szCs w:val="24"/>
              </w:rPr>
              <w:t>г</w:t>
            </w:r>
            <w:r w:rsidRPr="000954F3">
              <w:rPr>
                <w:rFonts w:ascii="PT Astra Serif" w:hAnsi="PT Astra Serif"/>
                <w:sz w:val="24"/>
                <w:szCs w:val="24"/>
              </w:rPr>
              <w:t>осударственный сертификат на материнский (семейный) капитал</w:t>
            </w:r>
          </w:p>
        </w:tc>
        <w:tc>
          <w:tcPr>
            <w:tcW w:w="2409" w:type="dxa"/>
          </w:tcPr>
          <w:p w:rsidR="00DB554D" w:rsidRPr="000954F3" w:rsidRDefault="00DB554D" w:rsidP="00CF1969">
            <w:pPr>
              <w:jc w:val="both"/>
              <w:rPr>
                <w:rFonts w:ascii="PT Astra Serif" w:hAnsi="PT Astra Serif"/>
                <w:sz w:val="24"/>
                <w:szCs w:val="24"/>
              </w:rPr>
            </w:pPr>
            <w:r w:rsidRPr="000954F3">
              <w:rPr>
                <w:rFonts w:ascii="PT Astra Serif" w:hAnsi="PT Astra Serif"/>
                <w:sz w:val="24"/>
                <w:szCs w:val="24"/>
              </w:rPr>
              <w:t xml:space="preserve">630380,78 руб. – для семей, в которых первый ребенок рожден с 2020 года. Размер МСК увеличивается на 202643,96 руб., если </w:t>
            </w:r>
            <w:r w:rsidRPr="000954F3">
              <w:rPr>
                <w:rFonts w:ascii="PT Astra Serif" w:hAnsi="PT Astra Serif"/>
                <w:sz w:val="24"/>
                <w:szCs w:val="24"/>
              </w:rPr>
              <w:lastRenderedPageBreak/>
              <w:t xml:space="preserve">в семье появится второй ребенок. Такая же сумма (630380,78 руб.) полагается семьям с двумя и более детьми, рожденными до 2020 года, либо на третьего, четвертого и последующих детей, если ранее не возникло право на материнский капитал. </w:t>
            </w:r>
          </w:p>
          <w:p w:rsidR="00DB554D" w:rsidRDefault="00DB554D" w:rsidP="00CF1969">
            <w:pPr>
              <w:jc w:val="both"/>
              <w:rPr>
                <w:rFonts w:ascii="PT Astra Serif" w:hAnsi="PT Astra Serif"/>
                <w:sz w:val="24"/>
                <w:szCs w:val="24"/>
              </w:rPr>
            </w:pPr>
            <w:r w:rsidRPr="000954F3">
              <w:rPr>
                <w:rFonts w:ascii="PT Astra Serif" w:hAnsi="PT Astra Serif"/>
                <w:sz w:val="24"/>
                <w:szCs w:val="24"/>
              </w:rPr>
              <w:t>833024,74 руб. – для семей, в которых с 2020 года появился второй, а также третий и любой следующий ребенок, если до их появления права на МСК не возникало.</w:t>
            </w:r>
          </w:p>
          <w:p w:rsidR="00DB554D" w:rsidRPr="000954F3" w:rsidRDefault="00DB554D" w:rsidP="00CF1969">
            <w:pPr>
              <w:jc w:val="both"/>
              <w:rPr>
                <w:rFonts w:ascii="PT Astra Serif" w:hAnsi="PT Astra Serif"/>
                <w:sz w:val="24"/>
                <w:szCs w:val="24"/>
              </w:rPr>
            </w:pPr>
          </w:p>
        </w:tc>
        <w:tc>
          <w:tcPr>
            <w:tcW w:w="3137" w:type="dxa"/>
          </w:tcPr>
          <w:p w:rsidR="00DB554D" w:rsidRPr="000954F3" w:rsidRDefault="00DB554D" w:rsidP="00CF1969">
            <w:pPr>
              <w:jc w:val="both"/>
              <w:rPr>
                <w:rFonts w:ascii="PT Astra Serif" w:hAnsi="PT Astra Serif"/>
                <w:sz w:val="24"/>
                <w:szCs w:val="24"/>
              </w:rPr>
            </w:pPr>
            <w:r w:rsidRPr="000954F3">
              <w:rPr>
                <w:rFonts w:ascii="PT Astra Serif" w:hAnsi="PT Astra Serif"/>
                <w:sz w:val="24"/>
                <w:szCs w:val="24"/>
              </w:rPr>
              <w:lastRenderedPageBreak/>
              <w:t xml:space="preserve">территориальный орган Фонда пенсионного и социального страхования Российской Федерации </w:t>
            </w:r>
          </w:p>
        </w:tc>
        <w:tc>
          <w:tcPr>
            <w:tcW w:w="2675" w:type="dxa"/>
          </w:tcPr>
          <w:p w:rsidR="00DB554D" w:rsidRPr="000954F3" w:rsidRDefault="00DB554D" w:rsidP="00CF1969">
            <w:pPr>
              <w:jc w:val="both"/>
              <w:rPr>
                <w:rFonts w:ascii="PT Astra Serif" w:hAnsi="PT Astra Serif"/>
                <w:sz w:val="24"/>
                <w:szCs w:val="24"/>
              </w:rPr>
            </w:pPr>
            <w:r w:rsidRPr="000954F3">
              <w:rPr>
                <w:rFonts w:ascii="PT Astra Serif" w:hAnsi="PT Astra Serif"/>
                <w:sz w:val="24"/>
                <w:szCs w:val="24"/>
              </w:rPr>
              <w:t>Федеральный закон от 29.12.2006 № 256-ФЗ              «О дополнительных мерах государственной поддержки семей, имеющих детей»</w:t>
            </w:r>
          </w:p>
        </w:tc>
        <w:tc>
          <w:tcPr>
            <w:tcW w:w="2977" w:type="dxa"/>
          </w:tcPr>
          <w:p w:rsidR="00DB554D" w:rsidRPr="000954F3" w:rsidRDefault="00DB554D" w:rsidP="00CF1969">
            <w:pPr>
              <w:jc w:val="both"/>
              <w:rPr>
                <w:rFonts w:ascii="PT Astra Serif" w:hAnsi="PT Astra Serif"/>
                <w:b/>
                <w:sz w:val="24"/>
                <w:szCs w:val="24"/>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14.</w:t>
            </w:r>
          </w:p>
        </w:tc>
        <w:tc>
          <w:tcPr>
            <w:tcW w:w="3971" w:type="dxa"/>
          </w:tcPr>
          <w:p w:rsidR="00DB554D" w:rsidRPr="000954F3" w:rsidRDefault="00DB554D" w:rsidP="00CF1969">
            <w:pPr>
              <w:jc w:val="both"/>
              <w:rPr>
                <w:rFonts w:ascii="PT Astra Serif" w:eastAsia="Arial" w:hAnsi="PT Astra Serif"/>
                <w:spacing w:val="-1"/>
                <w:kern w:val="2"/>
                <w:sz w:val="24"/>
                <w:szCs w:val="24"/>
              </w:rPr>
            </w:pPr>
            <w:proofErr w:type="gramStart"/>
            <w:r>
              <w:rPr>
                <w:rFonts w:ascii="PT Astra Serif" w:eastAsia="Arial" w:hAnsi="PT Astra Serif"/>
                <w:spacing w:val="-1"/>
                <w:kern w:val="2"/>
                <w:sz w:val="24"/>
                <w:szCs w:val="24"/>
              </w:rPr>
              <w:t>д</w:t>
            </w:r>
            <w:r w:rsidRPr="000954F3">
              <w:rPr>
                <w:rFonts w:ascii="PT Astra Serif" w:eastAsia="Arial" w:hAnsi="PT Astra Serif"/>
                <w:spacing w:val="-1"/>
                <w:kern w:val="2"/>
                <w:sz w:val="24"/>
                <w:szCs w:val="24"/>
              </w:rPr>
              <w:t xml:space="preserve">осрочное назначение страховой пенсии по старости женщинам, родившим и воспитавшим до </w:t>
            </w:r>
            <w:r w:rsidRPr="000954F3">
              <w:rPr>
                <w:rFonts w:ascii="PT Astra Serif" w:eastAsia="Arial" w:hAnsi="PT Astra Serif"/>
                <w:spacing w:val="-1"/>
                <w:kern w:val="2"/>
                <w:sz w:val="24"/>
                <w:szCs w:val="24"/>
              </w:rPr>
              <w:lastRenderedPageBreak/>
              <w:t>достижения детьми возраста 8 лет (при наличии страхового стажа не менее 15 лет, величины индивидуального пенсионного коэффициента (ИПК) в размере не менее 28,2 (в 2024 году):</w:t>
            </w:r>
            <w:proofErr w:type="gramEnd"/>
          </w:p>
          <w:p w:rsidR="00DB554D" w:rsidRPr="000954F3" w:rsidRDefault="00DB554D" w:rsidP="00CF1969">
            <w:pPr>
              <w:jc w:val="both"/>
              <w:rPr>
                <w:rFonts w:ascii="PT Astra Serif" w:eastAsia="Arial" w:hAnsi="PT Astra Serif"/>
                <w:spacing w:val="-1"/>
                <w:kern w:val="2"/>
                <w:sz w:val="24"/>
                <w:szCs w:val="24"/>
              </w:rPr>
            </w:pPr>
            <w:r w:rsidRPr="000954F3">
              <w:rPr>
                <w:rFonts w:ascii="PT Astra Serif" w:eastAsia="Arial" w:hAnsi="PT Astra Serif"/>
                <w:spacing w:val="-1"/>
                <w:kern w:val="2"/>
                <w:sz w:val="24"/>
                <w:szCs w:val="24"/>
              </w:rPr>
              <w:t>- трех детей по достижении возраста 57 лет,</w:t>
            </w:r>
          </w:p>
          <w:p w:rsidR="00DB554D" w:rsidRPr="000954F3" w:rsidRDefault="00DB554D" w:rsidP="00CF1969">
            <w:pPr>
              <w:jc w:val="both"/>
              <w:rPr>
                <w:rFonts w:ascii="PT Astra Serif" w:eastAsia="Arial" w:hAnsi="PT Astra Serif"/>
                <w:spacing w:val="-1"/>
                <w:kern w:val="2"/>
                <w:sz w:val="24"/>
                <w:szCs w:val="24"/>
              </w:rPr>
            </w:pPr>
            <w:r w:rsidRPr="000954F3">
              <w:rPr>
                <w:rFonts w:ascii="PT Astra Serif" w:eastAsia="Arial" w:hAnsi="PT Astra Serif"/>
                <w:spacing w:val="-1"/>
                <w:kern w:val="2"/>
                <w:sz w:val="24"/>
                <w:szCs w:val="24"/>
              </w:rPr>
              <w:t>- четырех детей по достижении возраста 56 лет,</w:t>
            </w:r>
          </w:p>
          <w:p w:rsidR="00DB554D" w:rsidRDefault="00DB554D" w:rsidP="00CF1969">
            <w:pPr>
              <w:jc w:val="both"/>
              <w:rPr>
                <w:rFonts w:ascii="PT Astra Serif" w:eastAsia="Arial" w:hAnsi="PT Astra Serif"/>
                <w:spacing w:val="-1"/>
                <w:kern w:val="2"/>
                <w:sz w:val="24"/>
                <w:szCs w:val="24"/>
              </w:rPr>
            </w:pPr>
            <w:r w:rsidRPr="000954F3">
              <w:rPr>
                <w:rFonts w:ascii="PT Astra Serif" w:eastAsia="Arial" w:hAnsi="PT Astra Serif"/>
                <w:spacing w:val="-1"/>
                <w:kern w:val="2"/>
                <w:sz w:val="24"/>
                <w:szCs w:val="24"/>
              </w:rPr>
              <w:t>- пяти и более детей по достижении возраста 50 лет.</w:t>
            </w:r>
          </w:p>
          <w:p w:rsidR="00DB554D" w:rsidRPr="000954F3" w:rsidRDefault="00DB554D" w:rsidP="00CF1969">
            <w:pPr>
              <w:jc w:val="both"/>
              <w:rPr>
                <w:rFonts w:ascii="PT Astra Serif" w:eastAsia="Arial" w:hAnsi="PT Astra Serif"/>
                <w:spacing w:val="-1"/>
                <w:kern w:val="2"/>
                <w:sz w:val="24"/>
                <w:szCs w:val="24"/>
              </w:rPr>
            </w:pPr>
          </w:p>
        </w:tc>
        <w:tc>
          <w:tcPr>
            <w:tcW w:w="2409" w:type="dxa"/>
          </w:tcPr>
          <w:p w:rsidR="00DB554D" w:rsidRPr="000954F3" w:rsidRDefault="00DB554D" w:rsidP="00CF1969">
            <w:pPr>
              <w:jc w:val="both"/>
              <w:rPr>
                <w:rFonts w:ascii="PT Astra Serif" w:eastAsia="Arial" w:hAnsi="PT Astra Serif"/>
                <w:spacing w:val="-1"/>
                <w:kern w:val="2"/>
                <w:sz w:val="24"/>
                <w:szCs w:val="24"/>
              </w:rPr>
            </w:pPr>
            <w:r>
              <w:rPr>
                <w:rFonts w:ascii="PT Astra Serif" w:eastAsia="Arial" w:hAnsi="PT Astra Serif"/>
                <w:spacing w:val="-1"/>
                <w:kern w:val="2"/>
                <w:sz w:val="24"/>
                <w:szCs w:val="24"/>
              </w:rPr>
              <w:lastRenderedPageBreak/>
              <w:t>о</w:t>
            </w:r>
            <w:r w:rsidRPr="000954F3">
              <w:rPr>
                <w:rFonts w:ascii="PT Astra Serif" w:eastAsia="Arial" w:hAnsi="PT Astra Serif"/>
                <w:spacing w:val="-1"/>
                <w:kern w:val="2"/>
                <w:sz w:val="24"/>
                <w:szCs w:val="24"/>
              </w:rPr>
              <w:t>пределяется индивидуально</w:t>
            </w:r>
          </w:p>
        </w:tc>
        <w:tc>
          <w:tcPr>
            <w:tcW w:w="3137" w:type="dxa"/>
          </w:tcPr>
          <w:p w:rsidR="00DB554D" w:rsidRPr="000954F3" w:rsidRDefault="00DB554D" w:rsidP="00CF1969">
            <w:pPr>
              <w:jc w:val="both"/>
              <w:rPr>
                <w:rFonts w:ascii="PT Astra Serif" w:eastAsia="Arial" w:hAnsi="PT Astra Serif"/>
                <w:spacing w:val="-1"/>
                <w:kern w:val="2"/>
                <w:sz w:val="24"/>
                <w:szCs w:val="24"/>
              </w:rPr>
            </w:pPr>
            <w:r w:rsidRPr="000954F3">
              <w:rPr>
                <w:rFonts w:ascii="PT Astra Serif" w:hAnsi="PT Astra Serif"/>
                <w:sz w:val="24"/>
                <w:szCs w:val="24"/>
              </w:rPr>
              <w:t xml:space="preserve">Территориальный орган Фонда пенсионного и социального страхования </w:t>
            </w:r>
            <w:r w:rsidRPr="000954F3">
              <w:rPr>
                <w:rFonts w:ascii="PT Astra Serif" w:hAnsi="PT Astra Serif"/>
                <w:sz w:val="24"/>
                <w:szCs w:val="24"/>
              </w:rPr>
              <w:lastRenderedPageBreak/>
              <w:t xml:space="preserve">Российской Федерации </w:t>
            </w:r>
          </w:p>
        </w:tc>
        <w:tc>
          <w:tcPr>
            <w:tcW w:w="2675" w:type="dxa"/>
          </w:tcPr>
          <w:p w:rsidR="00DB554D" w:rsidRPr="000954F3" w:rsidRDefault="00DB554D" w:rsidP="00CF1969">
            <w:pPr>
              <w:jc w:val="both"/>
              <w:rPr>
                <w:rFonts w:ascii="PT Astra Serif" w:eastAsia="Arial" w:hAnsi="PT Astra Serif"/>
                <w:spacing w:val="-1"/>
                <w:kern w:val="2"/>
                <w:sz w:val="24"/>
                <w:szCs w:val="24"/>
              </w:rPr>
            </w:pPr>
            <w:r w:rsidRPr="000954F3">
              <w:rPr>
                <w:rFonts w:ascii="PT Astra Serif" w:eastAsia="Arial" w:hAnsi="PT Astra Serif"/>
                <w:spacing w:val="-1"/>
                <w:kern w:val="2"/>
                <w:sz w:val="24"/>
                <w:szCs w:val="24"/>
              </w:rPr>
              <w:lastRenderedPageBreak/>
              <w:t xml:space="preserve">Федеральный закон от 28.12.2013 № 400-ФЗ «О страховых пенсиях» </w:t>
            </w:r>
          </w:p>
          <w:p w:rsidR="00DB554D" w:rsidRPr="000954F3" w:rsidRDefault="00DB554D" w:rsidP="00CF1969">
            <w:pPr>
              <w:jc w:val="both"/>
              <w:rPr>
                <w:rFonts w:ascii="PT Astra Serif" w:eastAsia="Arial" w:hAnsi="PT Astra Serif"/>
                <w:spacing w:val="-1"/>
                <w:kern w:val="2"/>
                <w:sz w:val="24"/>
                <w:szCs w:val="24"/>
              </w:rPr>
            </w:pPr>
          </w:p>
        </w:tc>
        <w:tc>
          <w:tcPr>
            <w:tcW w:w="2977" w:type="dxa"/>
          </w:tcPr>
          <w:p w:rsidR="00DB554D" w:rsidRPr="000954F3" w:rsidRDefault="00DB554D" w:rsidP="00CF1969">
            <w:pPr>
              <w:jc w:val="both"/>
              <w:rPr>
                <w:rFonts w:ascii="PT Astra Serif" w:eastAsia="Arial" w:hAnsi="PT Astra Serif"/>
                <w:spacing w:val="-1"/>
                <w:kern w:val="2"/>
                <w:sz w:val="24"/>
                <w:szCs w:val="24"/>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15.</w:t>
            </w:r>
          </w:p>
        </w:tc>
        <w:tc>
          <w:tcPr>
            <w:tcW w:w="3971" w:type="dxa"/>
          </w:tcPr>
          <w:p w:rsidR="00DB554D" w:rsidRDefault="00DB554D" w:rsidP="00CF1969">
            <w:pPr>
              <w:jc w:val="both"/>
              <w:rPr>
                <w:rFonts w:ascii="PT Astra Serif" w:eastAsia="Arial" w:hAnsi="PT Astra Serif"/>
                <w:spacing w:val="-1"/>
                <w:kern w:val="2"/>
                <w:sz w:val="24"/>
                <w:szCs w:val="24"/>
              </w:rPr>
            </w:pPr>
            <w:r>
              <w:rPr>
                <w:rFonts w:ascii="PT Astra Serif" w:eastAsia="Arial" w:hAnsi="PT Astra Serif"/>
                <w:spacing w:val="-1"/>
                <w:kern w:val="2"/>
                <w:sz w:val="24"/>
                <w:szCs w:val="24"/>
              </w:rPr>
              <w:t>в</w:t>
            </w:r>
            <w:r w:rsidRPr="000954F3">
              <w:rPr>
                <w:rFonts w:ascii="PT Astra Serif" w:eastAsia="Arial" w:hAnsi="PT Astra Serif"/>
                <w:spacing w:val="-1"/>
                <w:kern w:val="2"/>
                <w:sz w:val="24"/>
                <w:szCs w:val="24"/>
              </w:rPr>
              <w:t>ключение в страховой стаж периода ухода одного из родителей за каждым ребенком до достижения им возраста полутора лет, но не более шести лет в общей сложности</w:t>
            </w:r>
          </w:p>
          <w:p w:rsidR="00DB554D" w:rsidRPr="000954F3" w:rsidRDefault="00DB554D" w:rsidP="00CF1969">
            <w:pPr>
              <w:jc w:val="both"/>
              <w:rPr>
                <w:rFonts w:ascii="PT Astra Serif" w:eastAsia="Arial" w:hAnsi="PT Astra Serif"/>
                <w:spacing w:val="-1"/>
                <w:kern w:val="2"/>
                <w:sz w:val="24"/>
                <w:szCs w:val="24"/>
              </w:rPr>
            </w:pPr>
          </w:p>
        </w:tc>
        <w:tc>
          <w:tcPr>
            <w:tcW w:w="2409" w:type="dxa"/>
          </w:tcPr>
          <w:p w:rsidR="00DB554D" w:rsidRPr="000954F3" w:rsidRDefault="00DB554D" w:rsidP="00CF1969">
            <w:pPr>
              <w:jc w:val="both"/>
              <w:rPr>
                <w:rFonts w:ascii="PT Astra Serif" w:eastAsia="Arial" w:hAnsi="PT Astra Serif"/>
                <w:spacing w:val="-1"/>
                <w:kern w:val="2"/>
                <w:sz w:val="24"/>
                <w:szCs w:val="24"/>
              </w:rPr>
            </w:pPr>
            <w:r>
              <w:rPr>
                <w:rFonts w:ascii="PT Astra Serif" w:eastAsia="Arial" w:hAnsi="PT Astra Serif"/>
                <w:spacing w:val="-1"/>
                <w:kern w:val="2"/>
                <w:sz w:val="24"/>
                <w:szCs w:val="24"/>
              </w:rPr>
              <w:t>р</w:t>
            </w:r>
            <w:r w:rsidRPr="000954F3">
              <w:rPr>
                <w:rFonts w:ascii="PT Astra Serif" w:eastAsia="Arial" w:hAnsi="PT Astra Serif"/>
                <w:spacing w:val="-1"/>
                <w:kern w:val="2"/>
                <w:sz w:val="24"/>
                <w:szCs w:val="24"/>
              </w:rPr>
              <w:t>азмер пенсии определяется индивидуально</w:t>
            </w:r>
          </w:p>
        </w:tc>
        <w:tc>
          <w:tcPr>
            <w:tcW w:w="3137" w:type="dxa"/>
          </w:tcPr>
          <w:p w:rsidR="00DB554D" w:rsidRPr="000954F3" w:rsidRDefault="00DB554D" w:rsidP="00CF1969">
            <w:pPr>
              <w:jc w:val="both"/>
              <w:rPr>
                <w:rFonts w:ascii="PT Astra Serif" w:eastAsia="Arial" w:hAnsi="PT Astra Serif"/>
                <w:spacing w:val="-1"/>
                <w:kern w:val="2"/>
                <w:sz w:val="24"/>
                <w:szCs w:val="24"/>
              </w:rPr>
            </w:pPr>
            <w:r>
              <w:rPr>
                <w:rFonts w:ascii="PT Astra Serif" w:hAnsi="PT Astra Serif"/>
                <w:sz w:val="24"/>
                <w:szCs w:val="24"/>
              </w:rPr>
              <w:t>т</w:t>
            </w:r>
            <w:r w:rsidRPr="000954F3">
              <w:rPr>
                <w:rFonts w:ascii="PT Astra Serif" w:hAnsi="PT Astra Serif"/>
                <w:sz w:val="24"/>
                <w:szCs w:val="24"/>
              </w:rPr>
              <w:t>ерриториальный орган Фонда пенсионного и социального страхования Российской Федерации</w:t>
            </w:r>
          </w:p>
        </w:tc>
        <w:tc>
          <w:tcPr>
            <w:tcW w:w="2675" w:type="dxa"/>
          </w:tcPr>
          <w:p w:rsidR="00DB554D" w:rsidRPr="000954F3" w:rsidRDefault="00DB554D" w:rsidP="00CF1969">
            <w:pPr>
              <w:jc w:val="both"/>
              <w:rPr>
                <w:rFonts w:ascii="PT Astra Serif" w:eastAsia="Arial" w:hAnsi="PT Astra Serif"/>
                <w:spacing w:val="-1"/>
                <w:kern w:val="2"/>
                <w:sz w:val="24"/>
                <w:szCs w:val="24"/>
              </w:rPr>
            </w:pPr>
            <w:r w:rsidRPr="000954F3">
              <w:rPr>
                <w:rFonts w:ascii="PT Astra Serif" w:eastAsia="Arial" w:hAnsi="PT Astra Serif"/>
                <w:spacing w:val="-1"/>
                <w:kern w:val="2"/>
                <w:sz w:val="24"/>
                <w:szCs w:val="24"/>
              </w:rPr>
              <w:t xml:space="preserve">Федеральный закон от 28.12.2013 № 400-ФЗ «О страховых пенсиях» </w:t>
            </w:r>
          </w:p>
          <w:p w:rsidR="00DB554D" w:rsidRPr="000954F3" w:rsidRDefault="00DB554D" w:rsidP="00CF1969">
            <w:pPr>
              <w:jc w:val="both"/>
              <w:rPr>
                <w:rFonts w:ascii="PT Astra Serif" w:eastAsia="Arial" w:hAnsi="PT Astra Serif"/>
                <w:spacing w:val="-1"/>
                <w:kern w:val="2"/>
                <w:sz w:val="24"/>
                <w:szCs w:val="24"/>
              </w:rPr>
            </w:pPr>
          </w:p>
        </w:tc>
        <w:tc>
          <w:tcPr>
            <w:tcW w:w="2977" w:type="dxa"/>
          </w:tcPr>
          <w:p w:rsidR="00DB554D" w:rsidRPr="000954F3" w:rsidRDefault="00DB554D" w:rsidP="00CF1969">
            <w:pPr>
              <w:jc w:val="both"/>
              <w:rPr>
                <w:rFonts w:ascii="PT Astra Serif" w:hAnsi="PT Astra Serif"/>
                <w:b/>
                <w:sz w:val="24"/>
                <w:szCs w:val="24"/>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16.</w:t>
            </w:r>
          </w:p>
        </w:tc>
        <w:tc>
          <w:tcPr>
            <w:tcW w:w="3971" w:type="dxa"/>
          </w:tcPr>
          <w:p w:rsidR="00DB554D" w:rsidRPr="0043056F" w:rsidRDefault="00DB554D" w:rsidP="00CF1969">
            <w:pPr>
              <w:jc w:val="both"/>
              <w:rPr>
                <w:rFonts w:ascii="PT Astra Serif" w:hAnsi="PT Astra Serif"/>
                <w:sz w:val="24"/>
                <w:szCs w:val="24"/>
              </w:rPr>
            </w:pPr>
            <w:r w:rsidRPr="0043056F">
              <w:rPr>
                <w:rFonts w:ascii="PT Astra Serif" w:hAnsi="PT Astra Serif"/>
                <w:sz w:val="24"/>
                <w:szCs w:val="24"/>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p w:rsidR="00DB554D" w:rsidRPr="0043056F" w:rsidRDefault="00DB554D" w:rsidP="00CF1969">
            <w:pPr>
              <w:jc w:val="center"/>
              <w:rPr>
                <w:rFonts w:ascii="PT Astra Serif" w:hAnsi="PT Astra Serif"/>
                <w:b/>
                <w:sz w:val="24"/>
                <w:szCs w:val="24"/>
              </w:rPr>
            </w:pPr>
          </w:p>
        </w:tc>
        <w:tc>
          <w:tcPr>
            <w:tcW w:w="2409" w:type="dxa"/>
          </w:tcPr>
          <w:p w:rsidR="00DB554D" w:rsidRPr="0043056F" w:rsidRDefault="00DB554D" w:rsidP="00CF1969">
            <w:pPr>
              <w:pStyle w:val="ConsPlusNormal"/>
              <w:rPr>
                <w:rFonts w:ascii="PT Astra Serif" w:hAnsi="PT Astra Serif"/>
                <w:b w:val="0"/>
                <w:sz w:val="24"/>
                <w:szCs w:val="24"/>
              </w:rPr>
            </w:pPr>
            <w:r w:rsidRPr="0043056F">
              <w:rPr>
                <w:rFonts w:ascii="PT Astra Serif" w:hAnsi="PT Astra Serif"/>
                <w:b w:val="0"/>
                <w:sz w:val="24"/>
                <w:szCs w:val="24"/>
              </w:rPr>
              <w:lastRenderedPageBreak/>
              <w:t xml:space="preserve">на первого ребенка - в размере 20% среднего размера родительской платы за присмотр и уход за детьми в государственных и муниципальных </w:t>
            </w:r>
            <w:r w:rsidRPr="0043056F">
              <w:rPr>
                <w:rFonts w:ascii="PT Astra Serif" w:hAnsi="PT Astra Serif"/>
                <w:b w:val="0"/>
                <w:sz w:val="24"/>
                <w:szCs w:val="24"/>
              </w:rPr>
              <w:lastRenderedPageBreak/>
              <w:t>образовательных организациях, находящихся на территории области, определяемого министерством образования области;</w:t>
            </w:r>
          </w:p>
          <w:p w:rsidR="00DB554D" w:rsidRPr="0043056F" w:rsidRDefault="00DB554D" w:rsidP="00CF1969">
            <w:pPr>
              <w:rPr>
                <w:rFonts w:ascii="PT Astra Serif" w:hAnsi="PT Astra Serif"/>
                <w:sz w:val="24"/>
                <w:szCs w:val="24"/>
              </w:rPr>
            </w:pPr>
            <w:r w:rsidRPr="0043056F">
              <w:rPr>
                <w:rFonts w:ascii="PT Astra Serif" w:hAnsi="PT Astra Serif"/>
                <w:sz w:val="24"/>
                <w:szCs w:val="24"/>
              </w:rPr>
              <w:t>на второго ребенка - в размере 50% размера такой платы</w:t>
            </w:r>
          </w:p>
        </w:tc>
        <w:tc>
          <w:tcPr>
            <w:tcW w:w="3137" w:type="dxa"/>
          </w:tcPr>
          <w:p w:rsidR="00DB554D" w:rsidRPr="0043056F" w:rsidRDefault="00DB554D" w:rsidP="00CF1969">
            <w:pPr>
              <w:jc w:val="both"/>
              <w:rPr>
                <w:rFonts w:ascii="PT Astra Serif" w:hAnsi="PT Astra Serif"/>
                <w:sz w:val="24"/>
                <w:szCs w:val="24"/>
              </w:rPr>
            </w:pPr>
            <w:r w:rsidRPr="0043056F">
              <w:rPr>
                <w:rFonts w:ascii="PT Astra Serif" w:hAnsi="PT Astra Serif"/>
                <w:sz w:val="24"/>
                <w:szCs w:val="24"/>
              </w:rPr>
              <w:lastRenderedPageBreak/>
              <w:t xml:space="preserve"> органы местного самоуправления</w:t>
            </w:r>
          </w:p>
        </w:tc>
        <w:tc>
          <w:tcPr>
            <w:tcW w:w="2675" w:type="dxa"/>
          </w:tcPr>
          <w:p w:rsidR="00DB554D" w:rsidRPr="0043056F" w:rsidRDefault="00DB554D" w:rsidP="00CF1969">
            <w:pPr>
              <w:pStyle w:val="a3"/>
              <w:tabs>
                <w:tab w:val="left" w:pos="0"/>
              </w:tabs>
              <w:jc w:val="both"/>
              <w:rPr>
                <w:rFonts w:ascii="PT Astra Serif" w:hAnsi="PT Astra Serif"/>
                <w:sz w:val="24"/>
                <w:szCs w:val="24"/>
              </w:rPr>
            </w:pPr>
            <w:r w:rsidRPr="0043056F">
              <w:rPr>
                <w:rFonts w:ascii="PT Astra Serif" w:hAnsi="PT Astra Serif"/>
                <w:sz w:val="24"/>
                <w:szCs w:val="24"/>
              </w:rPr>
              <w:t xml:space="preserve">Федеральный закон от 29.12.2012 № 273-ФЗ «Об образовании в Российской Федерации» </w:t>
            </w:r>
          </w:p>
          <w:p w:rsidR="00DB554D" w:rsidRDefault="00DB554D" w:rsidP="00CF1969">
            <w:pPr>
              <w:jc w:val="both"/>
              <w:rPr>
                <w:rFonts w:ascii="PT Astra Serif" w:hAnsi="PT Astra Serif"/>
                <w:sz w:val="24"/>
                <w:szCs w:val="24"/>
              </w:rPr>
            </w:pPr>
            <w:r w:rsidRPr="0043056F">
              <w:rPr>
                <w:rFonts w:ascii="PT Astra Serif" w:hAnsi="PT Astra Serif"/>
                <w:sz w:val="24"/>
                <w:szCs w:val="24"/>
              </w:rPr>
              <w:t xml:space="preserve">Закон Саратовской области от 28.03.2016 № 37-ЗСО «Об </w:t>
            </w:r>
            <w:r w:rsidRPr="0043056F">
              <w:rPr>
                <w:rFonts w:ascii="PT Astra Serif" w:hAnsi="PT Astra Serif"/>
                <w:sz w:val="24"/>
                <w:szCs w:val="24"/>
              </w:rPr>
              <w:lastRenderedPageBreak/>
              <w:t>установлении размера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DB554D" w:rsidRPr="0043056F" w:rsidRDefault="00DB554D" w:rsidP="00CF1969">
            <w:pPr>
              <w:jc w:val="both"/>
              <w:rPr>
                <w:rFonts w:ascii="PT Astra Serif" w:hAnsi="PT Astra Serif"/>
                <w:b/>
                <w:sz w:val="24"/>
                <w:szCs w:val="24"/>
              </w:rPr>
            </w:pPr>
          </w:p>
        </w:tc>
        <w:tc>
          <w:tcPr>
            <w:tcW w:w="2977" w:type="dxa"/>
          </w:tcPr>
          <w:p w:rsidR="00DB554D" w:rsidRDefault="00DB554D" w:rsidP="00CF1969">
            <w:pPr>
              <w:jc w:val="center"/>
              <w:rPr>
                <w:rFonts w:ascii="PT Astra Serif" w:hAnsi="PT Astra Serif"/>
                <w:b/>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17.</w:t>
            </w:r>
          </w:p>
        </w:tc>
        <w:tc>
          <w:tcPr>
            <w:tcW w:w="3971" w:type="dxa"/>
          </w:tcPr>
          <w:p w:rsidR="00DB554D" w:rsidRDefault="00DB554D" w:rsidP="00CF1969">
            <w:pPr>
              <w:jc w:val="both"/>
              <w:rPr>
                <w:rFonts w:ascii="PT Astra Serif" w:hAnsi="PT Astra Serif"/>
              </w:rPr>
            </w:pPr>
            <w:bookmarkStart w:id="2" w:name="sub_1213"/>
            <w:bookmarkStart w:id="3" w:name="sub_121"/>
            <w:r>
              <w:rPr>
                <w:rFonts w:ascii="PT Astra Serif" w:hAnsi="PT Astra Serif"/>
              </w:rPr>
              <w:t>организация</w:t>
            </w:r>
            <w:r w:rsidRPr="00A22F84">
              <w:rPr>
                <w:rFonts w:ascii="PT Astra Serif" w:hAnsi="PT Astra Serif"/>
              </w:rPr>
              <w:t xml:space="preserve"> питания</w:t>
            </w:r>
            <w:r>
              <w:rPr>
                <w:rFonts w:ascii="PT Astra Serif" w:hAnsi="PT Astra Serif"/>
              </w:rPr>
              <w:t>:</w:t>
            </w:r>
          </w:p>
          <w:p w:rsidR="00DB554D" w:rsidRPr="00AF1717" w:rsidRDefault="00DB554D" w:rsidP="00CF1969">
            <w:pPr>
              <w:jc w:val="both"/>
              <w:rPr>
                <w:rFonts w:ascii="PT Astra Serif" w:hAnsi="PT Astra Serif"/>
              </w:rPr>
            </w:pPr>
            <w:r>
              <w:rPr>
                <w:rFonts w:ascii="PT Astra Serif" w:hAnsi="PT Astra Serif"/>
              </w:rPr>
              <w:t xml:space="preserve">- </w:t>
            </w:r>
            <w:r w:rsidRPr="00A22F84">
              <w:rPr>
                <w:rFonts w:ascii="PT Astra Serif" w:hAnsi="PT Astra Serif"/>
              </w:rPr>
              <w:t>детей</w:t>
            </w:r>
            <w:r>
              <w:rPr>
                <w:rFonts w:ascii="PT Astra Serif" w:hAnsi="PT Astra Serif"/>
              </w:rPr>
              <w:t>-</w:t>
            </w:r>
            <w:r w:rsidRPr="00284F85">
              <w:rPr>
                <w:rFonts w:ascii="PT Astra Serif" w:hAnsi="PT Astra Serif"/>
              </w:rPr>
              <w:t xml:space="preserve">сирот и детей, оставшихся без </w:t>
            </w:r>
            <w:r w:rsidRPr="00AF1717">
              <w:rPr>
                <w:rFonts w:ascii="PT Astra Serif" w:hAnsi="PT Astra Serif"/>
              </w:rPr>
              <w:t>попечения родителей, находящихся под опекой (попечительством);</w:t>
            </w:r>
          </w:p>
          <w:p w:rsidR="00DB554D" w:rsidRPr="00AF1717" w:rsidRDefault="00DB554D" w:rsidP="00CF1969">
            <w:pPr>
              <w:jc w:val="both"/>
              <w:rPr>
                <w:rFonts w:ascii="PT Astra Serif" w:hAnsi="PT Astra Serif"/>
              </w:rPr>
            </w:pPr>
            <w:bookmarkStart w:id="4" w:name="sub_1214"/>
            <w:bookmarkEnd w:id="2"/>
            <w:r w:rsidRPr="00AF1717">
              <w:rPr>
                <w:rFonts w:ascii="PT Astra Serif" w:hAnsi="PT Astra Serif"/>
              </w:rPr>
              <w:t>- детей-инвалидов;</w:t>
            </w:r>
          </w:p>
          <w:p w:rsidR="00DB554D" w:rsidRPr="00AF1717" w:rsidRDefault="00DB554D" w:rsidP="00CF1969">
            <w:pPr>
              <w:jc w:val="both"/>
              <w:rPr>
                <w:rFonts w:ascii="PT Astra Serif" w:hAnsi="PT Astra Serif"/>
              </w:rPr>
            </w:pPr>
            <w:bookmarkStart w:id="5" w:name="sub_1215"/>
            <w:bookmarkEnd w:id="4"/>
            <w:r w:rsidRPr="00AF1717">
              <w:rPr>
                <w:rFonts w:ascii="PT Astra Serif" w:hAnsi="PT Astra Serif"/>
              </w:rPr>
              <w:t>- детей из семей, находящихся в социально опасном положении;</w:t>
            </w:r>
          </w:p>
          <w:p w:rsidR="00DB554D" w:rsidRDefault="00DB554D" w:rsidP="00CF1969">
            <w:pPr>
              <w:jc w:val="both"/>
              <w:rPr>
                <w:rFonts w:ascii="PT Astra Serif" w:hAnsi="PT Astra Serif"/>
              </w:rPr>
            </w:pPr>
            <w:bookmarkStart w:id="6" w:name="sub_1217"/>
            <w:bookmarkEnd w:id="5"/>
            <w:proofErr w:type="gramStart"/>
            <w:r w:rsidRPr="00AF1717">
              <w:rPr>
                <w:rFonts w:ascii="PT Astra Serif" w:hAnsi="PT Astra Serif"/>
              </w:rPr>
              <w:t xml:space="preserve">- детей беженцев и вынужденных переселенцев, </w:t>
            </w:r>
            <w:bookmarkStart w:id="7" w:name="sub_1218"/>
            <w:bookmarkEnd w:id="6"/>
            <w:r w:rsidRPr="00AF1717">
              <w:rPr>
                <w:rFonts w:ascii="PT Astra Serif" w:hAnsi="PT Astra Serif"/>
              </w:rPr>
              <w:t>а также граждан, вынужденно покинувших территорию Украины</w:t>
            </w:r>
            <w:r>
              <w:rPr>
                <w:rFonts w:ascii="PT Astra Serif" w:hAnsi="PT Astra Serif"/>
              </w:rPr>
              <w:t xml:space="preserve">, </w:t>
            </w:r>
            <w:r w:rsidRPr="00A22F84">
              <w:rPr>
                <w:rFonts w:ascii="PT Astra Serif" w:hAnsi="PT Astra Serif"/>
              </w:rPr>
              <w:t xml:space="preserve"> обучающихся 5-11 </w:t>
            </w:r>
            <w:proofErr w:type="spellStart"/>
            <w:r w:rsidRPr="00A22F84">
              <w:rPr>
                <w:rFonts w:ascii="PT Astra Serif" w:hAnsi="PT Astra Serif"/>
              </w:rPr>
              <w:t>классов</w:t>
            </w:r>
            <w:r>
              <w:t>в</w:t>
            </w:r>
            <w:proofErr w:type="spellEnd"/>
            <w:r>
              <w:t xml:space="preserve"> </w:t>
            </w:r>
            <w:r w:rsidRPr="002C5ADB">
              <w:rPr>
                <w:rFonts w:ascii="PT Astra Serif" w:hAnsi="PT Astra Serif"/>
              </w:rPr>
              <w:t xml:space="preserve">муниципальных общеобразовательных организациях и областных государственных общеобразовательных организациях </w:t>
            </w:r>
            <w:r w:rsidRPr="00A22F84">
              <w:rPr>
                <w:rFonts w:ascii="PT Astra Serif" w:hAnsi="PT Astra Serif"/>
              </w:rPr>
              <w:t xml:space="preserve">(за </w:t>
            </w:r>
            <w:r w:rsidRPr="00A22F84">
              <w:rPr>
                <w:rFonts w:ascii="PT Astra Serif" w:hAnsi="PT Astra Serif"/>
              </w:rPr>
              <w:lastRenderedPageBreak/>
              <w:t>исключением обучающихся, состоящих на полном государственном обеспечении; обучающихся, получающих питание в группах продленного дня</w:t>
            </w:r>
            <w:r>
              <w:rPr>
                <w:rFonts w:ascii="PT Astra Serif" w:hAnsi="PT Astra Serif"/>
              </w:rPr>
              <w:t>)</w:t>
            </w:r>
            <w:bookmarkEnd w:id="3"/>
            <w:bookmarkEnd w:id="7"/>
            <w:proofErr w:type="gramEnd"/>
          </w:p>
          <w:p w:rsidR="00DB554D" w:rsidRPr="00C54349" w:rsidRDefault="00DB554D" w:rsidP="00CF1969">
            <w:pPr>
              <w:jc w:val="both"/>
              <w:rPr>
                <w:rFonts w:ascii="PT Astra Serif" w:hAnsi="PT Astra Serif"/>
              </w:rPr>
            </w:pPr>
          </w:p>
        </w:tc>
        <w:tc>
          <w:tcPr>
            <w:tcW w:w="2409" w:type="dxa"/>
          </w:tcPr>
          <w:p w:rsidR="00DB554D" w:rsidRDefault="00DB554D" w:rsidP="00CF1969">
            <w:pPr>
              <w:jc w:val="both"/>
              <w:rPr>
                <w:rFonts w:ascii="PT Astra Serif" w:hAnsi="PT Astra Serif"/>
                <w:b/>
              </w:rPr>
            </w:pPr>
            <w:r>
              <w:rPr>
                <w:rFonts w:ascii="PT Astra Serif" w:hAnsi="PT Astra Serif"/>
              </w:rPr>
              <w:lastRenderedPageBreak/>
              <w:t>из расчета 20 руб.</w:t>
            </w:r>
            <w:r w:rsidRPr="00A22F84">
              <w:rPr>
                <w:rFonts w:ascii="PT Astra Serif" w:hAnsi="PT Astra Serif"/>
              </w:rPr>
              <w:t xml:space="preserve"> в день на одного обучающегося в дни обучения в течение учебного года</w:t>
            </w:r>
          </w:p>
        </w:tc>
        <w:tc>
          <w:tcPr>
            <w:tcW w:w="3137" w:type="dxa"/>
          </w:tcPr>
          <w:p w:rsidR="00DB554D" w:rsidRDefault="00DB554D" w:rsidP="00CF1969">
            <w:pPr>
              <w:jc w:val="both"/>
              <w:rPr>
                <w:rFonts w:ascii="PT Astra Serif" w:hAnsi="PT Astra Serif"/>
                <w:b/>
              </w:rPr>
            </w:pPr>
            <w:r>
              <w:rPr>
                <w:rFonts w:ascii="PT Astra Serif" w:hAnsi="PT Astra Serif"/>
              </w:rPr>
              <w:t>в</w:t>
            </w:r>
            <w:r w:rsidRPr="00A22F84">
              <w:rPr>
                <w:rFonts w:ascii="PT Astra Serif" w:hAnsi="PT Astra Serif"/>
              </w:rPr>
              <w:t xml:space="preserve"> общеобразовательную организацию (муниципального и регионального уровней) по месту обучения ребенка </w:t>
            </w:r>
            <w:r>
              <w:rPr>
                <w:rFonts w:ascii="PT Astra Serif" w:hAnsi="PT Astra Serif"/>
              </w:rPr>
              <w:t>родителю (законному представителю) необходимо</w:t>
            </w:r>
            <w:r w:rsidRPr="00A22F84">
              <w:rPr>
                <w:rFonts w:ascii="PT Astra Serif" w:hAnsi="PT Astra Serif"/>
              </w:rPr>
              <w:t xml:space="preserve"> предостав</w:t>
            </w:r>
            <w:r>
              <w:rPr>
                <w:rFonts w:ascii="PT Astra Serif" w:hAnsi="PT Astra Serif"/>
              </w:rPr>
              <w:t>ить</w:t>
            </w:r>
            <w:r w:rsidRPr="00A22F84">
              <w:rPr>
                <w:rFonts w:ascii="PT Astra Serif" w:hAnsi="PT Astra Serif"/>
              </w:rPr>
              <w:t xml:space="preserve"> информаци</w:t>
            </w:r>
            <w:proofErr w:type="gramStart"/>
            <w:r>
              <w:rPr>
                <w:rFonts w:ascii="PT Astra Serif" w:hAnsi="PT Astra Serif"/>
              </w:rPr>
              <w:t>ю(</w:t>
            </w:r>
            <w:proofErr w:type="gramEnd"/>
            <w:r>
              <w:rPr>
                <w:rFonts w:ascii="PT Astra Serif" w:hAnsi="PT Astra Serif"/>
              </w:rPr>
              <w:t xml:space="preserve">документы) </w:t>
            </w:r>
            <w:r w:rsidRPr="00A22F84">
              <w:rPr>
                <w:rFonts w:ascii="PT Astra Serif" w:hAnsi="PT Astra Serif"/>
              </w:rPr>
              <w:t>уполномоченного органа о статусе семьи</w:t>
            </w:r>
          </w:p>
        </w:tc>
        <w:tc>
          <w:tcPr>
            <w:tcW w:w="2675" w:type="dxa"/>
          </w:tcPr>
          <w:p w:rsidR="00DB554D" w:rsidRPr="00A22F84" w:rsidRDefault="00DB554D" w:rsidP="00CF1969">
            <w:pPr>
              <w:jc w:val="both"/>
              <w:rPr>
                <w:rFonts w:ascii="PT Astra Serif" w:hAnsi="PT Astra Serif"/>
              </w:rPr>
            </w:pPr>
            <w:r w:rsidRPr="00A22F84">
              <w:rPr>
                <w:rFonts w:ascii="PT Astra Serif" w:hAnsi="PT Astra Serif"/>
              </w:rPr>
              <w:t>Статья 12 Закона Саратовской области от 28 ноября 2013 года</w:t>
            </w:r>
          </w:p>
          <w:p w:rsidR="00DB554D" w:rsidRDefault="00DB554D" w:rsidP="00CF1969">
            <w:pPr>
              <w:jc w:val="both"/>
              <w:rPr>
                <w:rFonts w:ascii="PT Astra Serif" w:hAnsi="PT Astra Serif"/>
                <w:b/>
              </w:rPr>
            </w:pPr>
            <w:r w:rsidRPr="00A22F84">
              <w:rPr>
                <w:rFonts w:ascii="PT Astra Serif" w:hAnsi="PT Astra Serif"/>
              </w:rPr>
              <w:t>№ 215-ЗСО «Об образовании в Саратовской области»</w:t>
            </w:r>
          </w:p>
        </w:tc>
        <w:tc>
          <w:tcPr>
            <w:tcW w:w="2977" w:type="dxa"/>
          </w:tcPr>
          <w:p w:rsidR="00DB554D" w:rsidRDefault="00DB554D" w:rsidP="00CF1969">
            <w:pPr>
              <w:jc w:val="both"/>
              <w:rPr>
                <w:rFonts w:ascii="PT Astra Serif" w:hAnsi="PT Astra Serif"/>
                <w:b/>
              </w:rPr>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18.</w:t>
            </w:r>
          </w:p>
        </w:tc>
        <w:tc>
          <w:tcPr>
            <w:tcW w:w="3971" w:type="dxa"/>
          </w:tcPr>
          <w:p w:rsidR="00DB554D" w:rsidRDefault="00DB554D" w:rsidP="00CF1969">
            <w:pPr>
              <w:jc w:val="both"/>
              <w:rPr>
                <w:rFonts w:ascii="PT Astra Serif" w:hAnsi="PT Astra Serif"/>
              </w:rPr>
            </w:pPr>
            <w:proofErr w:type="gramStart"/>
            <w:r>
              <w:rPr>
                <w:rFonts w:ascii="PT Astra Serif" w:hAnsi="PT Astra Serif"/>
              </w:rPr>
              <w:t>организация</w:t>
            </w:r>
            <w:r w:rsidRPr="00A22F84">
              <w:rPr>
                <w:rFonts w:ascii="PT Astra Serif" w:hAnsi="PT Astra Serif"/>
              </w:rPr>
              <w:t xml:space="preserve"> питания </w:t>
            </w:r>
            <w:r w:rsidRPr="00AF1717">
              <w:rPr>
                <w:rFonts w:ascii="PT Astra Serif" w:hAnsi="PT Astra Serif"/>
              </w:rPr>
              <w:t>детей из семей, находящихся в социально опасном положении</w:t>
            </w:r>
            <w:r>
              <w:rPr>
                <w:rFonts w:ascii="PT Astra Serif" w:hAnsi="PT Astra Serif"/>
              </w:rPr>
              <w:t xml:space="preserve">, </w:t>
            </w:r>
            <w:r w:rsidRPr="00A22F84">
              <w:rPr>
                <w:rFonts w:ascii="PT Astra Serif" w:hAnsi="PT Astra Serif"/>
              </w:rPr>
              <w:t xml:space="preserve">обучающихся </w:t>
            </w:r>
            <w:r>
              <w:rPr>
                <w:rFonts w:ascii="PT Astra Serif" w:hAnsi="PT Astra Serif"/>
              </w:rPr>
              <w:t>1-4</w:t>
            </w:r>
            <w:r w:rsidRPr="00A22F84">
              <w:rPr>
                <w:rFonts w:ascii="PT Astra Serif" w:hAnsi="PT Astra Serif"/>
              </w:rPr>
              <w:t xml:space="preserve"> классов</w:t>
            </w:r>
            <w:r>
              <w:rPr>
                <w:rFonts w:ascii="PT Astra Serif" w:hAnsi="PT Astra Serif"/>
              </w:rPr>
              <w:t xml:space="preserve"> в муниципальных общеобразовательных организациях,</w:t>
            </w:r>
            <w:r w:rsidRPr="002C5ADB">
              <w:rPr>
                <w:rFonts w:ascii="PT Astra Serif" w:hAnsi="PT Astra Serif"/>
              </w:rPr>
              <w:t xml:space="preserve"> посещающих группы продленного дня (за исключением обучающихся, посещающих группы продленного дня в муниципальных общеобразовательных организациях, на возмещение затрат на питание которых из областного бюджета бюджетам муниципальных образований области предоставляется в установленном Правительством области порядке иной межбюджетный трансферт на создание условий для осуществления присмотра</w:t>
            </w:r>
            <w:proofErr w:type="gramEnd"/>
            <w:r w:rsidRPr="002C5ADB">
              <w:rPr>
                <w:rFonts w:ascii="PT Astra Serif" w:hAnsi="PT Astra Serif"/>
              </w:rPr>
              <w:t xml:space="preserve"> и ухода за детьми в группах продленного дня) и областных государственных общеобразовательных организация</w:t>
            </w:r>
            <w:proofErr w:type="gramStart"/>
            <w:r w:rsidRPr="002C5ADB">
              <w:rPr>
                <w:rFonts w:ascii="PT Astra Serif" w:hAnsi="PT Astra Serif"/>
              </w:rPr>
              <w:t>х</w:t>
            </w:r>
            <w:r>
              <w:rPr>
                <w:rFonts w:ascii="PT Astra Serif" w:hAnsi="PT Astra Serif"/>
              </w:rPr>
              <w:t>(</w:t>
            </w:r>
            <w:proofErr w:type="gramEnd"/>
            <w:r w:rsidRPr="00A22F84">
              <w:rPr>
                <w:rFonts w:ascii="PT Astra Serif" w:hAnsi="PT Astra Serif"/>
              </w:rPr>
              <w:t>за исключением обучающихся, состоящих на полном государственном обеспечении</w:t>
            </w:r>
            <w:r>
              <w:rPr>
                <w:rFonts w:ascii="PT Astra Serif" w:hAnsi="PT Astra Serif"/>
              </w:rPr>
              <w:t>)</w:t>
            </w:r>
          </w:p>
          <w:p w:rsidR="00DB554D" w:rsidRPr="00A22F84" w:rsidRDefault="00DB554D" w:rsidP="00CF1969">
            <w:pPr>
              <w:jc w:val="both"/>
              <w:rPr>
                <w:rFonts w:ascii="PT Astra Serif" w:hAnsi="PT Astra Serif"/>
              </w:rPr>
            </w:pPr>
          </w:p>
        </w:tc>
        <w:tc>
          <w:tcPr>
            <w:tcW w:w="2409" w:type="dxa"/>
          </w:tcPr>
          <w:p w:rsidR="00DB554D" w:rsidRDefault="00DB554D" w:rsidP="00CF1969">
            <w:pPr>
              <w:jc w:val="both"/>
              <w:rPr>
                <w:rFonts w:ascii="PT Astra Serif" w:hAnsi="PT Astra Serif"/>
                <w:b/>
              </w:rPr>
            </w:pPr>
            <w:r>
              <w:rPr>
                <w:rFonts w:ascii="PT Astra Serif" w:hAnsi="PT Astra Serif"/>
              </w:rPr>
              <w:t>из расчета 11 руб.</w:t>
            </w:r>
            <w:r w:rsidRPr="00A22F84">
              <w:rPr>
                <w:rFonts w:ascii="PT Astra Serif" w:hAnsi="PT Astra Serif"/>
              </w:rPr>
              <w:t xml:space="preserve"> в день на одного обучающегося в дни обучения в течение учебного года</w:t>
            </w:r>
          </w:p>
        </w:tc>
        <w:tc>
          <w:tcPr>
            <w:tcW w:w="3137" w:type="dxa"/>
          </w:tcPr>
          <w:p w:rsidR="00DB554D" w:rsidRPr="00A22F84" w:rsidRDefault="00DB554D" w:rsidP="00CF1969">
            <w:pPr>
              <w:jc w:val="both"/>
              <w:rPr>
                <w:rFonts w:ascii="PT Astra Serif" w:hAnsi="PT Astra Serif"/>
              </w:rPr>
            </w:pPr>
            <w:r>
              <w:rPr>
                <w:rFonts w:ascii="PT Astra Serif" w:hAnsi="PT Astra Serif"/>
              </w:rPr>
              <w:t xml:space="preserve">в </w:t>
            </w:r>
            <w:r w:rsidRPr="00A22F84">
              <w:rPr>
                <w:rFonts w:ascii="PT Astra Serif" w:hAnsi="PT Astra Serif"/>
              </w:rPr>
              <w:t xml:space="preserve"> общеобразовательную организацию (муниципального и регионального уровней) по месту обучения ребенка </w:t>
            </w:r>
            <w:r>
              <w:rPr>
                <w:rFonts w:ascii="PT Astra Serif" w:hAnsi="PT Astra Serif"/>
              </w:rPr>
              <w:t>родителю (законному представителю) необходимо</w:t>
            </w:r>
            <w:r w:rsidRPr="00A22F84">
              <w:rPr>
                <w:rFonts w:ascii="PT Astra Serif" w:hAnsi="PT Astra Serif"/>
              </w:rPr>
              <w:t xml:space="preserve"> предостав</w:t>
            </w:r>
            <w:r>
              <w:rPr>
                <w:rFonts w:ascii="PT Astra Serif" w:hAnsi="PT Astra Serif"/>
              </w:rPr>
              <w:t>ить</w:t>
            </w:r>
            <w:r w:rsidRPr="00A22F84">
              <w:rPr>
                <w:rFonts w:ascii="PT Astra Serif" w:hAnsi="PT Astra Serif"/>
              </w:rPr>
              <w:t xml:space="preserve"> информаци</w:t>
            </w:r>
            <w:proofErr w:type="gramStart"/>
            <w:r>
              <w:rPr>
                <w:rFonts w:ascii="PT Astra Serif" w:hAnsi="PT Astra Serif"/>
              </w:rPr>
              <w:t>ю(</w:t>
            </w:r>
            <w:proofErr w:type="gramEnd"/>
            <w:r>
              <w:rPr>
                <w:rFonts w:ascii="PT Astra Serif" w:hAnsi="PT Astra Serif"/>
              </w:rPr>
              <w:t xml:space="preserve">документы) </w:t>
            </w:r>
            <w:r w:rsidRPr="00A22F84">
              <w:rPr>
                <w:rFonts w:ascii="PT Astra Serif" w:hAnsi="PT Astra Serif"/>
              </w:rPr>
              <w:t>уполномоченного органа о статусе семьи</w:t>
            </w:r>
          </w:p>
        </w:tc>
        <w:tc>
          <w:tcPr>
            <w:tcW w:w="2675" w:type="dxa"/>
          </w:tcPr>
          <w:p w:rsidR="00DB554D" w:rsidRPr="00A22F84" w:rsidRDefault="00DB554D" w:rsidP="00CF1969">
            <w:pPr>
              <w:jc w:val="both"/>
              <w:rPr>
                <w:rFonts w:ascii="PT Astra Serif" w:hAnsi="PT Astra Serif"/>
              </w:rPr>
            </w:pPr>
            <w:r w:rsidRPr="00A22F84">
              <w:rPr>
                <w:rFonts w:ascii="PT Astra Serif" w:hAnsi="PT Astra Serif"/>
              </w:rPr>
              <w:t>Статья 12 Закона Саратовской области от 28 ноября 2013 года</w:t>
            </w:r>
          </w:p>
          <w:p w:rsidR="00DB554D" w:rsidRPr="00A22F84" w:rsidRDefault="00DB554D" w:rsidP="00CF1969">
            <w:pPr>
              <w:jc w:val="both"/>
              <w:rPr>
                <w:rFonts w:ascii="PT Astra Serif" w:hAnsi="PT Astra Serif"/>
              </w:rPr>
            </w:pPr>
            <w:r w:rsidRPr="00A22F84">
              <w:rPr>
                <w:rFonts w:ascii="PT Astra Serif" w:hAnsi="PT Astra Serif"/>
              </w:rPr>
              <w:t>№ 215-ЗСО «Об образовании в Саратовской области»</w:t>
            </w:r>
          </w:p>
        </w:tc>
        <w:tc>
          <w:tcPr>
            <w:tcW w:w="2977" w:type="dxa"/>
          </w:tcPr>
          <w:p w:rsidR="00DB554D" w:rsidRDefault="00DB554D" w:rsidP="00CF1969">
            <w:pPr>
              <w:jc w:val="both"/>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19.</w:t>
            </w:r>
          </w:p>
        </w:tc>
        <w:tc>
          <w:tcPr>
            <w:tcW w:w="3971" w:type="dxa"/>
          </w:tcPr>
          <w:p w:rsidR="00DB554D" w:rsidRDefault="00DB554D" w:rsidP="00CF1969">
            <w:pPr>
              <w:jc w:val="both"/>
              <w:rPr>
                <w:rFonts w:ascii="PT Astra Serif" w:hAnsi="PT Astra Serif"/>
              </w:rPr>
            </w:pPr>
            <w:r>
              <w:rPr>
                <w:rFonts w:ascii="PT Astra Serif" w:hAnsi="PT Astra Serif"/>
              </w:rPr>
              <w:t xml:space="preserve"> организация</w:t>
            </w:r>
            <w:r w:rsidRPr="00A22F84">
              <w:rPr>
                <w:rFonts w:ascii="PT Astra Serif" w:hAnsi="PT Astra Serif"/>
              </w:rPr>
              <w:t xml:space="preserve"> питания</w:t>
            </w:r>
          </w:p>
          <w:p w:rsidR="00DB554D" w:rsidRPr="004611E7" w:rsidRDefault="00DB554D" w:rsidP="00CF1969">
            <w:pPr>
              <w:jc w:val="both"/>
              <w:rPr>
                <w:rFonts w:ascii="PT Astra Serif" w:hAnsi="PT Astra Serif"/>
              </w:rPr>
            </w:pPr>
            <w:r>
              <w:rPr>
                <w:rFonts w:ascii="PT Astra Serif" w:hAnsi="PT Astra Serif"/>
              </w:rPr>
              <w:t xml:space="preserve">- </w:t>
            </w:r>
            <w:r w:rsidRPr="00A22F84">
              <w:rPr>
                <w:rFonts w:ascii="PT Astra Serif" w:hAnsi="PT Astra Serif"/>
              </w:rPr>
              <w:t>детей</w:t>
            </w:r>
            <w:r>
              <w:rPr>
                <w:rFonts w:ascii="PT Astra Serif" w:hAnsi="PT Astra Serif"/>
              </w:rPr>
              <w:t>-</w:t>
            </w:r>
            <w:r w:rsidRPr="00284F85">
              <w:rPr>
                <w:rFonts w:ascii="PT Astra Serif" w:hAnsi="PT Astra Serif"/>
              </w:rPr>
              <w:t xml:space="preserve">сирот и детей, оставшихся без </w:t>
            </w:r>
            <w:r w:rsidRPr="004611E7">
              <w:rPr>
                <w:rFonts w:ascii="PT Astra Serif" w:hAnsi="PT Astra Serif"/>
              </w:rPr>
              <w:t>попечения родителей, находящихся под опекой (попечительством);</w:t>
            </w:r>
          </w:p>
          <w:p w:rsidR="00DB554D" w:rsidRPr="004611E7" w:rsidRDefault="00DB554D" w:rsidP="00CF1969">
            <w:pPr>
              <w:jc w:val="both"/>
              <w:rPr>
                <w:rFonts w:ascii="PT Astra Serif" w:hAnsi="PT Astra Serif"/>
              </w:rPr>
            </w:pPr>
            <w:r w:rsidRPr="004611E7">
              <w:rPr>
                <w:rFonts w:ascii="PT Astra Serif" w:hAnsi="PT Astra Serif"/>
              </w:rPr>
              <w:t>- детей-инвалидов;</w:t>
            </w:r>
          </w:p>
          <w:p w:rsidR="00DB554D" w:rsidRDefault="00DB554D" w:rsidP="00CF1969">
            <w:pPr>
              <w:jc w:val="both"/>
              <w:rPr>
                <w:rFonts w:ascii="PT Astra Serif" w:hAnsi="PT Astra Serif"/>
              </w:rPr>
            </w:pPr>
            <w:proofErr w:type="gramStart"/>
            <w:r w:rsidRPr="004611E7">
              <w:rPr>
                <w:rFonts w:ascii="PT Astra Serif" w:hAnsi="PT Astra Serif"/>
              </w:rPr>
              <w:t>- детей беженцев и вынужденных переселенцев, а также граждан, вынужденно покинувших территорию Украины,  обучающихся 1-4 классов в муниципальных общеобразовательных организациях</w:t>
            </w:r>
            <w:r>
              <w:rPr>
                <w:rFonts w:ascii="PT Astra Serif" w:hAnsi="PT Astra Serif"/>
              </w:rPr>
              <w:t>,</w:t>
            </w:r>
            <w:r w:rsidRPr="002C5ADB">
              <w:rPr>
                <w:rFonts w:ascii="PT Astra Serif" w:hAnsi="PT Astra Serif"/>
              </w:rPr>
              <w:t xml:space="preserve"> посещающих группы продленного дня (за исключением обучающихся, посещающих группы продленного дня в муниципальных общеобразовательных организациях, на возмещение затрат на питание которых из областного бюджета бюджетам муниципальных образований области предоставляется в установленном Правительством области порядке иной межбюджетный трансферт на создание условий для</w:t>
            </w:r>
            <w:proofErr w:type="gramEnd"/>
            <w:r w:rsidRPr="002C5ADB">
              <w:rPr>
                <w:rFonts w:ascii="PT Astra Serif" w:hAnsi="PT Astra Serif"/>
              </w:rPr>
              <w:t xml:space="preserve"> осуществления присмотра и ухода за детьми в группах продленного дня) и областных государственных общеобразовательных организация</w:t>
            </w:r>
            <w:proofErr w:type="gramStart"/>
            <w:r w:rsidRPr="002C5ADB">
              <w:rPr>
                <w:rFonts w:ascii="PT Astra Serif" w:hAnsi="PT Astra Serif"/>
              </w:rPr>
              <w:t>х</w:t>
            </w:r>
            <w:r>
              <w:rPr>
                <w:rFonts w:ascii="PT Astra Serif" w:hAnsi="PT Astra Serif"/>
              </w:rPr>
              <w:t>(</w:t>
            </w:r>
            <w:proofErr w:type="gramEnd"/>
            <w:r w:rsidRPr="00A22F84">
              <w:rPr>
                <w:rFonts w:ascii="PT Astra Serif" w:hAnsi="PT Astra Serif"/>
              </w:rPr>
              <w:t>за исключением обучающихся, состоящих на полном государственном обеспечении</w:t>
            </w:r>
            <w:r>
              <w:rPr>
                <w:rFonts w:ascii="PT Astra Serif" w:hAnsi="PT Astra Serif"/>
              </w:rPr>
              <w:t>)</w:t>
            </w:r>
          </w:p>
          <w:p w:rsidR="00DB554D" w:rsidRPr="00A22F84" w:rsidRDefault="00DB554D" w:rsidP="00CF1969">
            <w:pPr>
              <w:jc w:val="both"/>
              <w:rPr>
                <w:rFonts w:ascii="PT Astra Serif" w:hAnsi="PT Astra Serif"/>
              </w:rPr>
            </w:pPr>
          </w:p>
        </w:tc>
        <w:tc>
          <w:tcPr>
            <w:tcW w:w="2409" w:type="dxa"/>
          </w:tcPr>
          <w:p w:rsidR="00DB554D" w:rsidRDefault="00DB554D" w:rsidP="00CF1969">
            <w:pPr>
              <w:jc w:val="both"/>
              <w:rPr>
                <w:rFonts w:ascii="PT Astra Serif" w:hAnsi="PT Astra Serif"/>
                <w:b/>
              </w:rPr>
            </w:pPr>
            <w:r>
              <w:rPr>
                <w:rFonts w:ascii="PT Astra Serif" w:hAnsi="PT Astra Serif"/>
              </w:rPr>
              <w:t>из расчета 22 руб.</w:t>
            </w:r>
            <w:r w:rsidRPr="00A22F84">
              <w:rPr>
                <w:rFonts w:ascii="PT Astra Serif" w:hAnsi="PT Astra Serif"/>
              </w:rPr>
              <w:t xml:space="preserve"> в день на одного обучающегося в дни обучения в течение учебного года</w:t>
            </w:r>
          </w:p>
        </w:tc>
        <w:tc>
          <w:tcPr>
            <w:tcW w:w="3137" w:type="dxa"/>
          </w:tcPr>
          <w:p w:rsidR="00DB554D" w:rsidRPr="00A22F84" w:rsidRDefault="00DB554D" w:rsidP="00CF1969">
            <w:pPr>
              <w:jc w:val="both"/>
              <w:rPr>
                <w:rFonts w:ascii="PT Astra Serif" w:hAnsi="PT Astra Serif"/>
              </w:rPr>
            </w:pPr>
            <w:r>
              <w:rPr>
                <w:rFonts w:ascii="PT Astra Serif" w:hAnsi="PT Astra Serif"/>
              </w:rPr>
              <w:t>в</w:t>
            </w:r>
            <w:r w:rsidRPr="00A22F84">
              <w:rPr>
                <w:rFonts w:ascii="PT Astra Serif" w:hAnsi="PT Astra Serif"/>
              </w:rPr>
              <w:t xml:space="preserve"> общеобразовательную организацию (муниципального и регионального уровней) по месту обучения ребенка </w:t>
            </w:r>
            <w:r>
              <w:rPr>
                <w:rFonts w:ascii="PT Astra Serif" w:hAnsi="PT Astra Serif"/>
              </w:rPr>
              <w:t>родителю (законному представителю) необходимо</w:t>
            </w:r>
            <w:r w:rsidRPr="00A22F84">
              <w:rPr>
                <w:rFonts w:ascii="PT Astra Serif" w:hAnsi="PT Astra Serif"/>
              </w:rPr>
              <w:t xml:space="preserve"> предостав</w:t>
            </w:r>
            <w:r>
              <w:rPr>
                <w:rFonts w:ascii="PT Astra Serif" w:hAnsi="PT Astra Serif"/>
              </w:rPr>
              <w:t>ить</w:t>
            </w:r>
            <w:r w:rsidRPr="00A22F84">
              <w:rPr>
                <w:rFonts w:ascii="PT Astra Serif" w:hAnsi="PT Astra Serif"/>
              </w:rPr>
              <w:t xml:space="preserve"> информаци</w:t>
            </w:r>
            <w:proofErr w:type="gramStart"/>
            <w:r>
              <w:rPr>
                <w:rFonts w:ascii="PT Astra Serif" w:hAnsi="PT Astra Serif"/>
              </w:rPr>
              <w:t>ю(</w:t>
            </w:r>
            <w:proofErr w:type="gramEnd"/>
            <w:r>
              <w:rPr>
                <w:rFonts w:ascii="PT Astra Serif" w:hAnsi="PT Astra Serif"/>
              </w:rPr>
              <w:t xml:space="preserve">документы) </w:t>
            </w:r>
            <w:r w:rsidRPr="00A22F84">
              <w:rPr>
                <w:rFonts w:ascii="PT Astra Serif" w:hAnsi="PT Astra Serif"/>
              </w:rPr>
              <w:t>уполномоченного органа о статусе семьи</w:t>
            </w:r>
          </w:p>
        </w:tc>
        <w:tc>
          <w:tcPr>
            <w:tcW w:w="2675" w:type="dxa"/>
          </w:tcPr>
          <w:p w:rsidR="00DB554D" w:rsidRPr="00A22F84" w:rsidRDefault="00DB554D" w:rsidP="00CF1969">
            <w:pPr>
              <w:jc w:val="both"/>
              <w:rPr>
                <w:rFonts w:ascii="PT Astra Serif" w:hAnsi="PT Astra Serif"/>
              </w:rPr>
            </w:pPr>
            <w:r w:rsidRPr="00A22F84">
              <w:rPr>
                <w:rFonts w:ascii="PT Astra Serif" w:hAnsi="PT Astra Serif"/>
              </w:rPr>
              <w:t>Статья 12 Закона Саратовской области от 28 ноября 2013 года</w:t>
            </w:r>
          </w:p>
          <w:p w:rsidR="00DB554D" w:rsidRPr="00A22F84" w:rsidRDefault="00DB554D" w:rsidP="00CF1969">
            <w:pPr>
              <w:jc w:val="both"/>
              <w:rPr>
                <w:rFonts w:ascii="PT Astra Serif" w:hAnsi="PT Astra Serif"/>
              </w:rPr>
            </w:pPr>
            <w:r w:rsidRPr="00A22F84">
              <w:rPr>
                <w:rFonts w:ascii="PT Astra Serif" w:hAnsi="PT Astra Serif"/>
              </w:rPr>
              <w:t>№ 215-ЗСО «Об образовании в Саратовской области»</w:t>
            </w:r>
          </w:p>
        </w:tc>
        <w:tc>
          <w:tcPr>
            <w:tcW w:w="2977" w:type="dxa"/>
          </w:tcPr>
          <w:p w:rsidR="00DB554D" w:rsidRDefault="00DB554D" w:rsidP="00CF1969">
            <w:pPr>
              <w:jc w:val="both"/>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20.</w:t>
            </w:r>
          </w:p>
        </w:tc>
        <w:tc>
          <w:tcPr>
            <w:tcW w:w="3971" w:type="dxa"/>
          </w:tcPr>
          <w:p w:rsidR="00DB554D" w:rsidRDefault="00DB554D" w:rsidP="00CF1969">
            <w:pPr>
              <w:jc w:val="both"/>
              <w:rPr>
                <w:rFonts w:ascii="PT Astra Serif" w:hAnsi="PT Astra Serif"/>
              </w:rPr>
            </w:pPr>
            <w:proofErr w:type="gramStart"/>
            <w:r>
              <w:rPr>
                <w:rFonts w:ascii="PT Astra Serif" w:hAnsi="PT Astra Serif"/>
              </w:rPr>
              <w:t>организация</w:t>
            </w:r>
            <w:r w:rsidRPr="00A22F84">
              <w:rPr>
                <w:rFonts w:ascii="PT Astra Serif" w:hAnsi="PT Astra Serif"/>
              </w:rPr>
              <w:t xml:space="preserve"> питания </w:t>
            </w:r>
            <w:r w:rsidRPr="00AF1717">
              <w:rPr>
                <w:rFonts w:ascii="PT Astra Serif" w:hAnsi="PT Astra Serif"/>
              </w:rPr>
              <w:t>детей из семей, находящихся в социально опасном положении</w:t>
            </w:r>
            <w:r>
              <w:rPr>
                <w:rFonts w:ascii="PT Astra Serif" w:hAnsi="PT Astra Serif"/>
              </w:rPr>
              <w:t xml:space="preserve">, </w:t>
            </w:r>
            <w:r w:rsidRPr="00A22F84">
              <w:rPr>
                <w:rFonts w:ascii="PT Astra Serif" w:hAnsi="PT Astra Serif"/>
              </w:rPr>
              <w:t xml:space="preserve">обучающихся </w:t>
            </w:r>
            <w:r>
              <w:rPr>
                <w:rFonts w:ascii="PT Astra Serif" w:hAnsi="PT Astra Serif"/>
              </w:rPr>
              <w:t xml:space="preserve">5-11 </w:t>
            </w:r>
            <w:proofErr w:type="spellStart"/>
            <w:r w:rsidRPr="00A22F84">
              <w:rPr>
                <w:rFonts w:ascii="PT Astra Serif" w:hAnsi="PT Astra Serif"/>
              </w:rPr>
              <w:t>классов</w:t>
            </w:r>
            <w:r w:rsidRPr="002C5ADB">
              <w:rPr>
                <w:rFonts w:ascii="PT Astra Serif" w:hAnsi="PT Astra Serif"/>
              </w:rPr>
              <w:t>в</w:t>
            </w:r>
            <w:proofErr w:type="spellEnd"/>
            <w:r w:rsidRPr="002C5ADB">
              <w:rPr>
                <w:rFonts w:ascii="PT Astra Serif" w:hAnsi="PT Astra Serif"/>
              </w:rPr>
              <w:t xml:space="preserve"> муниципальных общеобразовательных организациях</w:t>
            </w:r>
            <w:r>
              <w:rPr>
                <w:rFonts w:ascii="PT Astra Serif" w:hAnsi="PT Astra Serif"/>
              </w:rPr>
              <w:t xml:space="preserve">, </w:t>
            </w:r>
            <w:r w:rsidRPr="002C5ADB">
              <w:rPr>
                <w:rFonts w:ascii="PT Astra Serif" w:hAnsi="PT Astra Serif"/>
              </w:rPr>
              <w:t>посещающих группы продленного дня (за исключением обучающихся, посещающих группы продленного дня в муниципальных общеобразовательных организациях, на возмещение затрат на питание которых из областного бюджета бюджетам муниципальных образований области предоставляется в установленном Правительством области порядке иной межбюджетный трансферт на создание условий для осуществления присмотра и</w:t>
            </w:r>
            <w:proofErr w:type="gramEnd"/>
            <w:r w:rsidRPr="002C5ADB">
              <w:rPr>
                <w:rFonts w:ascii="PT Astra Serif" w:hAnsi="PT Astra Serif"/>
              </w:rPr>
              <w:t xml:space="preserve"> ухода за детьми в группах продленного дня) и областных государственных общеобразовательных организация</w:t>
            </w:r>
            <w:proofErr w:type="gramStart"/>
            <w:r w:rsidRPr="002C5ADB">
              <w:rPr>
                <w:rFonts w:ascii="PT Astra Serif" w:hAnsi="PT Astra Serif"/>
              </w:rPr>
              <w:t>х</w:t>
            </w:r>
            <w:r>
              <w:rPr>
                <w:rFonts w:ascii="PT Astra Serif" w:hAnsi="PT Astra Serif"/>
              </w:rPr>
              <w:t>(</w:t>
            </w:r>
            <w:proofErr w:type="gramEnd"/>
            <w:r w:rsidRPr="00A22F84">
              <w:rPr>
                <w:rFonts w:ascii="PT Astra Serif" w:hAnsi="PT Astra Serif"/>
              </w:rPr>
              <w:t>за исключением обучающихся, состоящих на полном государственном обеспечении</w:t>
            </w:r>
            <w:r>
              <w:rPr>
                <w:rFonts w:ascii="PT Astra Serif" w:hAnsi="PT Astra Serif"/>
              </w:rPr>
              <w:t>)</w:t>
            </w:r>
          </w:p>
          <w:p w:rsidR="00DB554D" w:rsidRPr="00A22F84" w:rsidRDefault="00DB554D" w:rsidP="00CF1969">
            <w:pPr>
              <w:jc w:val="both"/>
              <w:rPr>
                <w:rFonts w:ascii="PT Astra Serif" w:hAnsi="PT Astra Serif"/>
              </w:rPr>
            </w:pPr>
          </w:p>
        </w:tc>
        <w:tc>
          <w:tcPr>
            <w:tcW w:w="2409" w:type="dxa"/>
          </w:tcPr>
          <w:p w:rsidR="00DB554D" w:rsidRDefault="00DB554D" w:rsidP="00CF1969">
            <w:pPr>
              <w:jc w:val="both"/>
              <w:rPr>
                <w:rFonts w:ascii="PT Astra Serif" w:hAnsi="PT Astra Serif"/>
              </w:rPr>
            </w:pPr>
            <w:r>
              <w:rPr>
                <w:rFonts w:ascii="PT Astra Serif" w:hAnsi="PT Astra Serif"/>
              </w:rPr>
              <w:t>из расчета 15 руб.</w:t>
            </w:r>
            <w:r w:rsidRPr="00A22F84">
              <w:rPr>
                <w:rFonts w:ascii="PT Astra Serif" w:hAnsi="PT Astra Serif"/>
              </w:rPr>
              <w:t xml:space="preserve"> в день на одного обучающегося в дни обучения в течение учебного года</w:t>
            </w:r>
          </w:p>
        </w:tc>
        <w:tc>
          <w:tcPr>
            <w:tcW w:w="3137" w:type="dxa"/>
          </w:tcPr>
          <w:p w:rsidR="00DB554D" w:rsidRPr="00A22F84" w:rsidRDefault="00DB554D" w:rsidP="00CF1969">
            <w:pPr>
              <w:jc w:val="both"/>
              <w:rPr>
                <w:rFonts w:ascii="PT Astra Serif" w:hAnsi="PT Astra Serif"/>
              </w:rPr>
            </w:pPr>
            <w:r>
              <w:rPr>
                <w:rFonts w:ascii="PT Astra Serif" w:hAnsi="PT Astra Serif"/>
              </w:rPr>
              <w:t>в</w:t>
            </w:r>
            <w:r w:rsidRPr="00A22F84">
              <w:rPr>
                <w:rFonts w:ascii="PT Astra Serif" w:hAnsi="PT Astra Serif"/>
              </w:rPr>
              <w:t xml:space="preserve"> общеобразовательную организацию (муниципального и регионального уровней) по месту обучения ребенка </w:t>
            </w:r>
            <w:r>
              <w:rPr>
                <w:rFonts w:ascii="PT Astra Serif" w:hAnsi="PT Astra Serif"/>
              </w:rPr>
              <w:t>родителю (законному представителю) необходимо</w:t>
            </w:r>
            <w:r w:rsidRPr="00A22F84">
              <w:rPr>
                <w:rFonts w:ascii="PT Astra Serif" w:hAnsi="PT Astra Serif"/>
              </w:rPr>
              <w:t xml:space="preserve"> предостав</w:t>
            </w:r>
            <w:r>
              <w:rPr>
                <w:rFonts w:ascii="PT Astra Serif" w:hAnsi="PT Astra Serif"/>
              </w:rPr>
              <w:t>ить</w:t>
            </w:r>
            <w:r w:rsidRPr="00A22F84">
              <w:rPr>
                <w:rFonts w:ascii="PT Astra Serif" w:hAnsi="PT Astra Serif"/>
              </w:rPr>
              <w:t xml:space="preserve"> информаци</w:t>
            </w:r>
            <w:proofErr w:type="gramStart"/>
            <w:r>
              <w:rPr>
                <w:rFonts w:ascii="PT Astra Serif" w:hAnsi="PT Astra Serif"/>
              </w:rPr>
              <w:t>ю(</w:t>
            </w:r>
            <w:proofErr w:type="gramEnd"/>
            <w:r>
              <w:rPr>
                <w:rFonts w:ascii="PT Astra Serif" w:hAnsi="PT Astra Serif"/>
              </w:rPr>
              <w:t xml:space="preserve">документы) </w:t>
            </w:r>
            <w:r w:rsidRPr="00A22F84">
              <w:rPr>
                <w:rFonts w:ascii="PT Astra Serif" w:hAnsi="PT Astra Serif"/>
              </w:rPr>
              <w:t>уполномоченного органа о статусе семьи</w:t>
            </w:r>
          </w:p>
        </w:tc>
        <w:tc>
          <w:tcPr>
            <w:tcW w:w="2675" w:type="dxa"/>
          </w:tcPr>
          <w:p w:rsidR="00DB554D" w:rsidRPr="00A22F84" w:rsidRDefault="00DB554D" w:rsidP="00CF1969">
            <w:pPr>
              <w:jc w:val="both"/>
              <w:rPr>
                <w:rFonts w:ascii="PT Astra Serif" w:hAnsi="PT Astra Serif"/>
              </w:rPr>
            </w:pPr>
            <w:r w:rsidRPr="00A22F84">
              <w:rPr>
                <w:rFonts w:ascii="PT Astra Serif" w:hAnsi="PT Astra Serif"/>
              </w:rPr>
              <w:t>Статья 12 Закона Саратовской области от 28 ноября 2013 года</w:t>
            </w:r>
          </w:p>
          <w:p w:rsidR="00DB554D" w:rsidRPr="00A22F84" w:rsidRDefault="00DB554D" w:rsidP="00CF1969">
            <w:pPr>
              <w:jc w:val="both"/>
              <w:rPr>
                <w:rFonts w:ascii="PT Astra Serif" w:hAnsi="PT Astra Serif"/>
              </w:rPr>
            </w:pPr>
            <w:r w:rsidRPr="00A22F84">
              <w:rPr>
                <w:rFonts w:ascii="PT Astra Serif" w:hAnsi="PT Astra Serif"/>
              </w:rPr>
              <w:t>№ 215-ЗСО «Об образовании в Саратовской области»</w:t>
            </w:r>
          </w:p>
        </w:tc>
        <w:tc>
          <w:tcPr>
            <w:tcW w:w="2977" w:type="dxa"/>
          </w:tcPr>
          <w:p w:rsidR="00DB554D" w:rsidRDefault="00DB554D" w:rsidP="00CF1969">
            <w:pPr>
              <w:jc w:val="both"/>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21.</w:t>
            </w:r>
          </w:p>
        </w:tc>
        <w:tc>
          <w:tcPr>
            <w:tcW w:w="3971" w:type="dxa"/>
          </w:tcPr>
          <w:p w:rsidR="00DB554D" w:rsidRDefault="00DB554D" w:rsidP="00CF1969">
            <w:pPr>
              <w:jc w:val="both"/>
              <w:rPr>
                <w:rFonts w:ascii="PT Astra Serif" w:hAnsi="PT Astra Serif"/>
              </w:rPr>
            </w:pPr>
            <w:r>
              <w:rPr>
                <w:rFonts w:ascii="PT Astra Serif" w:hAnsi="PT Astra Serif"/>
              </w:rPr>
              <w:t xml:space="preserve"> организация</w:t>
            </w:r>
            <w:r w:rsidRPr="00A22F84">
              <w:rPr>
                <w:rFonts w:ascii="PT Astra Serif" w:hAnsi="PT Astra Serif"/>
              </w:rPr>
              <w:t xml:space="preserve"> питания</w:t>
            </w:r>
          </w:p>
          <w:p w:rsidR="00DB554D" w:rsidRPr="004611E7" w:rsidRDefault="00DB554D" w:rsidP="00CF1969">
            <w:pPr>
              <w:jc w:val="both"/>
              <w:rPr>
                <w:rFonts w:ascii="PT Astra Serif" w:hAnsi="PT Astra Serif"/>
              </w:rPr>
            </w:pPr>
            <w:r>
              <w:rPr>
                <w:rFonts w:ascii="PT Astra Serif" w:hAnsi="PT Astra Serif"/>
              </w:rPr>
              <w:t xml:space="preserve">- </w:t>
            </w:r>
            <w:r w:rsidRPr="00A22F84">
              <w:rPr>
                <w:rFonts w:ascii="PT Astra Serif" w:hAnsi="PT Astra Serif"/>
              </w:rPr>
              <w:t>детей</w:t>
            </w:r>
            <w:r>
              <w:rPr>
                <w:rFonts w:ascii="PT Astra Serif" w:hAnsi="PT Astra Serif"/>
              </w:rPr>
              <w:t>-</w:t>
            </w:r>
            <w:r w:rsidRPr="00284F85">
              <w:rPr>
                <w:rFonts w:ascii="PT Astra Serif" w:hAnsi="PT Astra Serif"/>
              </w:rPr>
              <w:t xml:space="preserve">сирот и детей, оставшихся без </w:t>
            </w:r>
            <w:r w:rsidRPr="004611E7">
              <w:rPr>
                <w:rFonts w:ascii="PT Astra Serif" w:hAnsi="PT Astra Serif"/>
              </w:rPr>
              <w:t>попечения родителей, находящихся под опекой (попечительством);</w:t>
            </w:r>
          </w:p>
          <w:p w:rsidR="00DB554D" w:rsidRPr="004611E7" w:rsidRDefault="00DB554D" w:rsidP="00CF1969">
            <w:pPr>
              <w:jc w:val="both"/>
              <w:rPr>
                <w:rFonts w:ascii="PT Astra Serif" w:hAnsi="PT Astra Serif"/>
              </w:rPr>
            </w:pPr>
            <w:r w:rsidRPr="004611E7">
              <w:rPr>
                <w:rFonts w:ascii="PT Astra Serif" w:hAnsi="PT Astra Serif"/>
              </w:rPr>
              <w:t>- детей-инвалидов;</w:t>
            </w:r>
          </w:p>
          <w:p w:rsidR="00DB554D" w:rsidRDefault="00DB554D" w:rsidP="00CF1969">
            <w:pPr>
              <w:jc w:val="both"/>
              <w:rPr>
                <w:rFonts w:ascii="PT Astra Serif" w:hAnsi="PT Astra Serif"/>
              </w:rPr>
            </w:pPr>
            <w:proofErr w:type="gramStart"/>
            <w:r w:rsidRPr="004611E7">
              <w:rPr>
                <w:rFonts w:ascii="PT Astra Serif" w:hAnsi="PT Astra Serif"/>
              </w:rPr>
              <w:lastRenderedPageBreak/>
              <w:t xml:space="preserve">- детей беженцев и вынужденных переселенцев, а также граждан, вынужденно покинувших территорию Украины,  обучающихся </w:t>
            </w:r>
            <w:r>
              <w:rPr>
                <w:rFonts w:ascii="PT Astra Serif" w:hAnsi="PT Astra Serif"/>
              </w:rPr>
              <w:t>5-11</w:t>
            </w:r>
            <w:r w:rsidRPr="004611E7">
              <w:rPr>
                <w:rFonts w:ascii="PT Astra Serif" w:hAnsi="PT Astra Serif"/>
              </w:rPr>
              <w:t xml:space="preserve"> классов в муниципальных общеобразовательных организациях</w:t>
            </w:r>
            <w:r>
              <w:rPr>
                <w:rFonts w:ascii="PT Astra Serif" w:hAnsi="PT Astra Serif"/>
              </w:rPr>
              <w:t>,</w:t>
            </w:r>
            <w:r w:rsidRPr="002C5ADB">
              <w:rPr>
                <w:rFonts w:ascii="PT Astra Serif" w:hAnsi="PT Astra Serif"/>
              </w:rPr>
              <w:t xml:space="preserve"> посещающих группы продленного дня (за исключением обучающихся, посещающих группы продленного дня в муниципальных общеобразовательных организациях, на возмещение затрат на питание которых из областного бюджета бюджетам муниципальных образований области предоставляется в установленном Правительством области порядке иной межбюджетный трансферт на создание условий для</w:t>
            </w:r>
            <w:proofErr w:type="gramEnd"/>
            <w:r w:rsidRPr="002C5ADB">
              <w:rPr>
                <w:rFonts w:ascii="PT Astra Serif" w:hAnsi="PT Astra Serif"/>
              </w:rPr>
              <w:t xml:space="preserve"> осуществления присмотра и ухода за детьми в группах продленного дня) и областных государственных </w:t>
            </w:r>
            <w:r>
              <w:rPr>
                <w:rFonts w:ascii="PT Astra Serif" w:hAnsi="PT Astra Serif"/>
              </w:rPr>
              <w:t>о</w:t>
            </w:r>
            <w:r w:rsidRPr="002C5ADB">
              <w:rPr>
                <w:rFonts w:ascii="PT Astra Serif" w:hAnsi="PT Astra Serif"/>
              </w:rPr>
              <w:t>бщеобразовательных организация</w:t>
            </w:r>
            <w:proofErr w:type="gramStart"/>
            <w:r w:rsidRPr="002C5ADB">
              <w:rPr>
                <w:rFonts w:ascii="PT Astra Serif" w:hAnsi="PT Astra Serif"/>
              </w:rPr>
              <w:t>х</w:t>
            </w:r>
            <w:r>
              <w:rPr>
                <w:rFonts w:ascii="PT Astra Serif" w:hAnsi="PT Astra Serif"/>
              </w:rPr>
              <w:t>(</w:t>
            </w:r>
            <w:proofErr w:type="gramEnd"/>
            <w:r w:rsidRPr="00A22F84">
              <w:rPr>
                <w:rFonts w:ascii="PT Astra Serif" w:hAnsi="PT Astra Serif"/>
              </w:rPr>
              <w:t>за исключением обучающихся, состоящих на полном государственном обеспечении</w:t>
            </w:r>
            <w:r>
              <w:rPr>
                <w:rFonts w:ascii="PT Astra Serif" w:hAnsi="PT Astra Serif"/>
              </w:rPr>
              <w:t>)</w:t>
            </w:r>
          </w:p>
          <w:p w:rsidR="00DB554D" w:rsidRPr="00A22F84" w:rsidRDefault="00DB554D" w:rsidP="00CF1969">
            <w:pPr>
              <w:jc w:val="both"/>
              <w:rPr>
                <w:rFonts w:ascii="PT Astra Serif" w:hAnsi="PT Astra Serif"/>
              </w:rPr>
            </w:pPr>
          </w:p>
        </w:tc>
        <w:tc>
          <w:tcPr>
            <w:tcW w:w="2409" w:type="dxa"/>
          </w:tcPr>
          <w:p w:rsidR="00DB554D" w:rsidRDefault="00DB554D" w:rsidP="00CF1969">
            <w:pPr>
              <w:jc w:val="both"/>
              <w:rPr>
                <w:rFonts w:ascii="PT Astra Serif" w:hAnsi="PT Astra Serif"/>
              </w:rPr>
            </w:pPr>
            <w:r>
              <w:rPr>
                <w:rFonts w:ascii="PT Astra Serif" w:hAnsi="PT Astra Serif"/>
              </w:rPr>
              <w:lastRenderedPageBreak/>
              <w:t>из расчета 30 руб.</w:t>
            </w:r>
            <w:r w:rsidRPr="00A22F84">
              <w:rPr>
                <w:rFonts w:ascii="PT Astra Serif" w:hAnsi="PT Astra Serif"/>
              </w:rPr>
              <w:t xml:space="preserve"> в день на одного обучающегося в дни обучения в течение учебного года</w:t>
            </w:r>
          </w:p>
        </w:tc>
        <w:tc>
          <w:tcPr>
            <w:tcW w:w="3137" w:type="dxa"/>
          </w:tcPr>
          <w:p w:rsidR="00DB554D" w:rsidRPr="00A22F84" w:rsidRDefault="00DB554D" w:rsidP="00CF1969">
            <w:pPr>
              <w:jc w:val="both"/>
              <w:rPr>
                <w:rFonts w:ascii="PT Astra Serif" w:hAnsi="PT Astra Serif"/>
              </w:rPr>
            </w:pPr>
            <w:r>
              <w:rPr>
                <w:rFonts w:ascii="PT Astra Serif" w:hAnsi="PT Astra Serif"/>
              </w:rPr>
              <w:t>в</w:t>
            </w:r>
            <w:r w:rsidRPr="00A22F84">
              <w:rPr>
                <w:rFonts w:ascii="PT Astra Serif" w:hAnsi="PT Astra Serif"/>
              </w:rPr>
              <w:t xml:space="preserve"> общеобразовательную организацию (муниципального и регионального уровней) по месту обучения ребенка </w:t>
            </w:r>
            <w:r>
              <w:rPr>
                <w:rFonts w:ascii="PT Astra Serif" w:hAnsi="PT Astra Serif"/>
              </w:rPr>
              <w:t>родителю (законному представителю) необходимо</w:t>
            </w:r>
            <w:r w:rsidRPr="00A22F84">
              <w:rPr>
                <w:rFonts w:ascii="PT Astra Serif" w:hAnsi="PT Astra Serif"/>
              </w:rPr>
              <w:t xml:space="preserve"> </w:t>
            </w:r>
            <w:r w:rsidRPr="00A22F84">
              <w:rPr>
                <w:rFonts w:ascii="PT Astra Serif" w:hAnsi="PT Astra Serif"/>
              </w:rPr>
              <w:lastRenderedPageBreak/>
              <w:t>предостав</w:t>
            </w:r>
            <w:r>
              <w:rPr>
                <w:rFonts w:ascii="PT Astra Serif" w:hAnsi="PT Astra Serif"/>
              </w:rPr>
              <w:t>ить</w:t>
            </w:r>
            <w:r w:rsidRPr="00A22F84">
              <w:rPr>
                <w:rFonts w:ascii="PT Astra Serif" w:hAnsi="PT Astra Serif"/>
              </w:rPr>
              <w:t xml:space="preserve"> информаци</w:t>
            </w:r>
            <w:proofErr w:type="gramStart"/>
            <w:r>
              <w:rPr>
                <w:rFonts w:ascii="PT Astra Serif" w:hAnsi="PT Astra Serif"/>
              </w:rPr>
              <w:t>ю(</w:t>
            </w:r>
            <w:proofErr w:type="gramEnd"/>
            <w:r>
              <w:rPr>
                <w:rFonts w:ascii="PT Astra Serif" w:hAnsi="PT Astra Serif"/>
              </w:rPr>
              <w:t xml:space="preserve">документы) </w:t>
            </w:r>
            <w:r w:rsidRPr="00A22F84">
              <w:rPr>
                <w:rFonts w:ascii="PT Astra Serif" w:hAnsi="PT Astra Serif"/>
              </w:rPr>
              <w:t>уполномоченного органа о статусе семьи</w:t>
            </w:r>
          </w:p>
        </w:tc>
        <w:tc>
          <w:tcPr>
            <w:tcW w:w="2675" w:type="dxa"/>
          </w:tcPr>
          <w:p w:rsidR="00DB554D" w:rsidRPr="00A22F84" w:rsidRDefault="00DB554D" w:rsidP="00CF1969">
            <w:pPr>
              <w:jc w:val="both"/>
              <w:rPr>
                <w:rFonts w:ascii="PT Astra Serif" w:hAnsi="PT Astra Serif"/>
              </w:rPr>
            </w:pPr>
            <w:r w:rsidRPr="00A22F84">
              <w:rPr>
                <w:rFonts w:ascii="PT Astra Serif" w:hAnsi="PT Astra Serif"/>
              </w:rPr>
              <w:lastRenderedPageBreak/>
              <w:t>Статья 12 Закона Саратовской области от 28 ноября 2013 года</w:t>
            </w:r>
          </w:p>
          <w:p w:rsidR="00DB554D" w:rsidRPr="00A22F84" w:rsidRDefault="00DB554D" w:rsidP="00CF1969">
            <w:pPr>
              <w:jc w:val="both"/>
              <w:rPr>
                <w:rFonts w:ascii="PT Astra Serif" w:hAnsi="PT Astra Serif"/>
              </w:rPr>
            </w:pPr>
            <w:r w:rsidRPr="00A22F84">
              <w:rPr>
                <w:rFonts w:ascii="PT Astra Serif" w:hAnsi="PT Astra Serif"/>
              </w:rPr>
              <w:t xml:space="preserve">№ 215-ЗСО «Об образовании в </w:t>
            </w:r>
            <w:r w:rsidRPr="00A22F84">
              <w:rPr>
                <w:rFonts w:ascii="PT Astra Serif" w:hAnsi="PT Astra Serif"/>
              </w:rPr>
              <w:lastRenderedPageBreak/>
              <w:t>Саратовской области»</w:t>
            </w:r>
          </w:p>
        </w:tc>
        <w:tc>
          <w:tcPr>
            <w:tcW w:w="2977" w:type="dxa"/>
          </w:tcPr>
          <w:p w:rsidR="00DB554D" w:rsidRDefault="00DB554D" w:rsidP="00CF1969"/>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22.</w:t>
            </w:r>
          </w:p>
        </w:tc>
        <w:tc>
          <w:tcPr>
            <w:tcW w:w="3971" w:type="dxa"/>
          </w:tcPr>
          <w:p w:rsidR="00DB554D" w:rsidRPr="00094E36" w:rsidRDefault="00DB554D" w:rsidP="00CF1969">
            <w:pPr>
              <w:jc w:val="both"/>
              <w:rPr>
                <w:rFonts w:ascii="PT Astra Serif" w:hAnsi="PT Astra Serif"/>
              </w:rPr>
            </w:pPr>
            <w:r>
              <w:rPr>
                <w:rFonts w:ascii="PT Astra Serif" w:hAnsi="PT Astra Serif"/>
              </w:rPr>
              <w:t>о</w:t>
            </w:r>
            <w:r w:rsidRPr="00094E36">
              <w:rPr>
                <w:rFonts w:ascii="PT Astra Serif" w:hAnsi="PT Astra Serif"/>
              </w:rPr>
              <w:t xml:space="preserve">рганизация питания детей с ограниченными возможностями здоровья (далее – ОВЗ), обучающихся </w:t>
            </w:r>
            <w:r w:rsidRPr="00094E36">
              <w:t xml:space="preserve">в </w:t>
            </w:r>
            <w:r w:rsidRPr="00094E36">
              <w:rPr>
                <w:rFonts w:ascii="PT Astra Serif" w:hAnsi="PT Astra Serif"/>
              </w:rPr>
              <w:t xml:space="preserve">областных государственных общеобразовательных организациях (за исключением обучающихся, состоящих на полном государственном </w:t>
            </w:r>
            <w:r w:rsidRPr="00094E36">
              <w:rPr>
                <w:rFonts w:ascii="PT Astra Serif" w:hAnsi="PT Astra Serif"/>
              </w:rPr>
              <w:lastRenderedPageBreak/>
              <w:t>обеспечении)</w:t>
            </w:r>
          </w:p>
        </w:tc>
        <w:tc>
          <w:tcPr>
            <w:tcW w:w="2409" w:type="dxa"/>
          </w:tcPr>
          <w:p w:rsidR="00DB554D" w:rsidRPr="00094E36" w:rsidRDefault="00DB554D" w:rsidP="00CF1969">
            <w:pPr>
              <w:jc w:val="both"/>
              <w:rPr>
                <w:rFonts w:ascii="PT Astra Serif" w:hAnsi="PT Astra Serif"/>
              </w:rPr>
            </w:pPr>
            <w:r>
              <w:rPr>
                <w:rFonts w:ascii="PT Astra Serif" w:hAnsi="PT Astra Serif"/>
              </w:rPr>
              <w:lastRenderedPageBreak/>
              <w:t>б</w:t>
            </w:r>
            <w:r w:rsidRPr="00094E36">
              <w:rPr>
                <w:rFonts w:ascii="PT Astra Serif" w:hAnsi="PT Astra Serif"/>
              </w:rPr>
              <w:t>есплатное 2-х разовое питание в дни обучения в течение учебного года</w:t>
            </w:r>
          </w:p>
        </w:tc>
        <w:tc>
          <w:tcPr>
            <w:tcW w:w="3137" w:type="dxa"/>
          </w:tcPr>
          <w:p w:rsidR="00DB554D" w:rsidRPr="00094E36" w:rsidRDefault="00DB554D" w:rsidP="00CF1969">
            <w:pPr>
              <w:jc w:val="both"/>
              <w:rPr>
                <w:rFonts w:ascii="PT Astra Serif" w:hAnsi="PT Astra Serif"/>
              </w:rPr>
            </w:pPr>
            <w:r>
              <w:rPr>
                <w:rFonts w:ascii="PT Astra Serif" w:hAnsi="PT Astra Serif"/>
              </w:rPr>
              <w:t>в</w:t>
            </w:r>
            <w:r w:rsidRPr="00094E36">
              <w:rPr>
                <w:rFonts w:ascii="PT Astra Serif" w:hAnsi="PT Astra Serif"/>
              </w:rPr>
              <w:t xml:space="preserve"> общеобразовательную организацию (муниципального и регионального уровней) по месту обучения ребенка родителю (законному представителю) необходимо </w:t>
            </w:r>
            <w:r w:rsidRPr="00094E36">
              <w:rPr>
                <w:rFonts w:ascii="PT Astra Serif" w:hAnsi="PT Astra Serif"/>
              </w:rPr>
              <w:lastRenderedPageBreak/>
              <w:t>предоставить информацию (документы) уполномоченного органа о статусе семьи</w:t>
            </w:r>
          </w:p>
        </w:tc>
        <w:tc>
          <w:tcPr>
            <w:tcW w:w="2675" w:type="dxa"/>
          </w:tcPr>
          <w:p w:rsidR="00DB554D" w:rsidRPr="00094E36" w:rsidRDefault="00DB554D" w:rsidP="00CF1969">
            <w:pPr>
              <w:jc w:val="both"/>
              <w:rPr>
                <w:rFonts w:ascii="PT Astra Serif" w:hAnsi="PT Astra Serif"/>
              </w:rPr>
            </w:pPr>
            <w:r w:rsidRPr="00094E36">
              <w:rPr>
                <w:rFonts w:ascii="PT Astra Serif" w:hAnsi="PT Astra Serif"/>
              </w:rPr>
              <w:lastRenderedPageBreak/>
              <w:t>Статья 79 Федерального закона от 29</w:t>
            </w:r>
            <w:r>
              <w:rPr>
                <w:rFonts w:ascii="PT Astra Serif" w:hAnsi="PT Astra Serif"/>
              </w:rPr>
              <w:t xml:space="preserve">.12.2012 </w:t>
            </w:r>
          </w:p>
          <w:p w:rsidR="00DB554D" w:rsidRDefault="00DB554D" w:rsidP="00CF1969">
            <w:pPr>
              <w:jc w:val="both"/>
              <w:rPr>
                <w:rFonts w:ascii="PT Astra Serif" w:hAnsi="PT Astra Serif"/>
                <w:bCs/>
              </w:rPr>
            </w:pPr>
            <w:r w:rsidRPr="00094E36">
              <w:rPr>
                <w:rFonts w:ascii="PT Astra Serif" w:hAnsi="PT Astra Serif"/>
              </w:rPr>
              <w:t xml:space="preserve">№ 273-ФЗ «Об образовании в Российской Федерации», приказ Министерства от </w:t>
            </w:r>
            <w:r w:rsidRPr="00094E36">
              <w:rPr>
                <w:rFonts w:ascii="PT Astra Serif" w:hAnsi="PT Astra Serif"/>
              </w:rPr>
              <w:lastRenderedPageBreak/>
              <w:t>23</w:t>
            </w:r>
            <w:r>
              <w:rPr>
                <w:rFonts w:ascii="PT Astra Serif" w:hAnsi="PT Astra Serif"/>
              </w:rPr>
              <w:t xml:space="preserve">.09.2022 </w:t>
            </w:r>
            <w:r w:rsidRPr="00094E36">
              <w:rPr>
                <w:rFonts w:ascii="PT Astra Serif" w:hAnsi="PT Astra Serif"/>
              </w:rPr>
              <w:t xml:space="preserve"> № 1559 «</w:t>
            </w:r>
            <w:r w:rsidRPr="00094E36">
              <w:rPr>
                <w:rFonts w:ascii="PT Astra Serif" w:hAnsi="PT Astra Serif"/>
                <w:bCs/>
              </w:rPr>
              <w:t xml:space="preserve">О порядке обеспечения бесплатным двухразовым питанием </w:t>
            </w:r>
            <w:proofErr w:type="gramStart"/>
            <w:r w:rsidRPr="00094E36">
              <w:rPr>
                <w:rFonts w:ascii="PT Astra Serif" w:hAnsi="PT Astra Serif"/>
                <w:bCs/>
              </w:rPr>
              <w:t>обучающихся</w:t>
            </w:r>
            <w:proofErr w:type="gramEnd"/>
            <w:r w:rsidRPr="00094E36">
              <w:rPr>
                <w:rFonts w:ascii="PT Astra Serif" w:hAnsi="PT Astra Serif"/>
                <w:bCs/>
              </w:rPr>
              <w:t xml:space="preserve"> с ограниченными возможностями здоровья, в том числе замены бесплатного двухразового питания денежной компенсацией</w:t>
            </w:r>
          </w:p>
          <w:p w:rsidR="00DB554D" w:rsidRPr="00094E36" w:rsidRDefault="00DB554D" w:rsidP="00CF1969">
            <w:pPr>
              <w:jc w:val="both"/>
              <w:rPr>
                <w:rFonts w:ascii="PT Astra Serif" w:hAnsi="PT Astra Serif"/>
              </w:rPr>
            </w:pPr>
          </w:p>
        </w:tc>
        <w:tc>
          <w:tcPr>
            <w:tcW w:w="2977" w:type="dxa"/>
          </w:tcPr>
          <w:p w:rsidR="00DB554D" w:rsidRDefault="00DB554D" w:rsidP="00CF1969"/>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23.</w:t>
            </w:r>
          </w:p>
        </w:tc>
        <w:tc>
          <w:tcPr>
            <w:tcW w:w="3971" w:type="dxa"/>
          </w:tcPr>
          <w:p w:rsidR="00DB554D" w:rsidRPr="008A0C0A" w:rsidRDefault="00DB554D" w:rsidP="00CF1969">
            <w:pPr>
              <w:jc w:val="both"/>
              <w:rPr>
                <w:rFonts w:ascii="PT Astra Serif" w:hAnsi="PT Astra Serif"/>
              </w:rPr>
            </w:pPr>
            <w:r>
              <w:rPr>
                <w:rFonts w:ascii="PT Astra Serif" w:hAnsi="PT Astra Serif"/>
              </w:rPr>
              <w:t>ч</w:t>
            </w:r>
            <w:r w:rsidRPr="008A0C0A">
              <w:rPr>
                <w:rFonts w:ascii="PT Astra Serif" w:hAnsi="PT Astra Serif"/>
              </w:rPr>
              <w:t>астичное финансирование расходов на присмотр и уход за детьми (дети-сироты и дети, оставшиеся без попечения родителей, находящихся под опекой (попечительством);</w:t>
            </w:r>
          </w:p>
          <w:p w:rsidR="00DB554D" w:rsidRPr="008A0C0A" w:rsidRDefault="00DB554D" w:rsidP="00CF1969">
            <w:pPr>
              <w:jc w:val="both"/>
              <w:rPr>
                <w:rFonts w:ascii="PT Astra Serif" w:hAnsi="PT Astra Serif"/>
              </w:rPr>
            </w:pPr>
            <w:proofErr w:type="gramStart"/>
            <w:r w:rsidRPr="008A0C0A">
              <w:rPr>
                <w:rFonts w:ascii="PT Astra Serif" w:hAnsi="PT Astra Serif"/>
              </w:rPr>
              <w:t xml:space="preserve">дети-инвалиды; дети с ОВЗ; дети беженцев и вынужденных переселенцев, а также граждане, вынужденно покинувшие территорию Украины)  </w:t>
            </w:r>
            <w:proofErr w:type="gramEnd"/>
          </w:p>
          <w:p w:rsidR="00DB554D" w:rsidRDefault="00DB554D" w:rsidP="00CF1969">
            <w:pPr>
              <w:jc w:val="both"/>
              <w:rPr>
                <w:rFonts w:ascii="PT Astra Serif" w:hAnsi="PT Astra Serif"/>
              </w:rPr>
            </w:pPr>
            <w:r w:rsidRPr="008A0C0A">
              <w:rPr>
                <w:rFonts w:ascii="PT Astra Serif" w:hAnsi="PT Astra Serif"/>
              </w:rPr>
              <w:t>дошкольного возраста в муниципальных образовательных организациях, реализующих образовательную программу дошкольного образования</w:t>
            </w:r>
          </w:p>
          <w:p w:rsidR="00DB554D" w:rsidRPr="008A0C0A" w:rsidRDefault="00DB554D" w:rsidP="00CF1969">
            <w:pPr>
              <w:jc w:val="both"/>
              <w:rPr>
                <w:rFonts w:ascii="PT Astra Serif" w:hAnsi="PT Astra Serif"/>
              </w:rPr>
            </w:pPr>
          </w:p>
        </w:tc>
        <w:tc>
          <w:tcPr>
            <w:tcW w:w="2409" w:type="dxa"/>
          </w:tcPr>
          <w:p w:rsidR="00DB554D" w:rsidRPr="008A0C0A" w:rsidRDefault="00DB554D" w:rsidP="00CF1969">
            <w:pPr>
              <w:jc w:val="both"/>
              <w:rPr>
                <w:rFonts w:ascii="PT Astra Serif" w:hAnsi="PT Astra Serif"/>
              </w:rPr>
            </w:pPr>
            <w:bookmarkStart w:id="8" w:name="sub_12241"/>
            <w:r>
              <w:rPr>
                <w:rFonts w:ascii="PT Astra Serif" w:hAnsi="PT Astra Serif"/>
              </w:rPr>
              <w:t>и</w:t>
            </w:r>
            <w:r w:rsidRPr="008A0C0A">
              <w:rPr>
                <w:rFonts w:ascii="PT Astra Serif" w:hAnsi="PT Astra Serif"/>
              </w:rPr>
              <w:t>з</w:t>
            </w:r>
            <w:r>
              <w:rPr>
                <w:rFonts w:ascii="PT Astra Serif" w:hAnsi="PT Astra Serif"/>
              </w:rPr>
              <w:t xml:space="preserve"> расчета: на питание - 14 руб.</w:t>
            </w:r>
            <w:r w:rsidRPr="008A0C0A">
              <w:rPr>
                <w:rFonts w:ascii="PT Astra Serif" w:hAnsi="PT Astra Serif"/>
              </w:rPr>
              <w:t xml:space="preserve"> на одного ребенка в день;</w:t>
            </w:r>
          </w:p>
          <w:p w:rsidR="00DB554D" w:rsidRPr="008A0C0A" w:rsidRDefault="00DB554D" w:rsidP="00CF1969">
            <w:pPr>
              <w:jc w:val="both"/>
              <w:rPr>
                <w:rFonts w:ascii="PT Astra Serif" w:hAnsi="PT Astra Serif"/>
              </w:rPr>
            </w:pPr>
            <w:bookmarkStart w:id="9" w:name="sub_12242"/>
            <w:bookmarkEnd w:id="8"/>
            <w:r w:rsidRPr="008A0C0A">
              <w:rPr>
                <w:rFonts w:ascii="PT Astra Serif" w:hAnsi="PT Astra Serif"/>
              </w:rPr>
              <w:t>на мягкий инвен</w:t>
            </w:r>
            <w:r>
              <w:rPr>
                <w:rFonts w:ascii="PT Astra Serif" w:hAnsi="PT Astra Serif"/>
              </w:rPr>
              <w:t>тарь и оборудование - 120 руб.</w:t>
            </w:r>
            <w:r w:rsidRPr="008A0C0A">
              <w:rPr>
                <w:rFonts w:ascii="PT Astra Serif" w:hAnsi="PT Astra Serif"/>
              </w:rPr>
              <w:t xml:space="preserve"> на одного ребенка в год;</w:t>
            </w:r>
          </w:p>
          <w:p w:rsidR="00DB554D" w:rsidRPr="008A0C0A" w:rsidRDefault="00DB554D" w:rsidP="00CF1969">
            <w:pPr>
              <w:jc w:val="both"/>
              <w:rPr>
                <w:rFonts w:ascii="PT Astra Serif" w:hAnsi="PT Astra Serif"/>
              </w:rPr>
            </w:pPr>
            <w:bookmarkStart w:id="10" w:name="sub_12243"/>
            <w:bookmarkEnd w:id="9"/>
            <w:r>
              <w:rPr>
                <w:rFonts w:ascii="PT Astra Serif" w:hAnsi="PT Astra Serif"/>
              </w:rPr>
              <w:t>на медикаменты - 165 руб.</w:t>
            </w:r>
            <w:r w:rsidRPr="008A0C0A">
              <w:rPr>
                <w:rFonts w:ascii="PT Astra Serif" w:hAnsi="PT Astra Serif"/>
              </w:rPr>
              <w:t xml:space="preserve"> на одну группу в год</w:t>
            </w:r>
            <w:bookmarkEnd w:id="10"/>
          </w:p>
        </w:tc>
        <w:tc>
          <w:tcPr>
            <w:tcW w:w="3137" w:type="dxa"/>
          </w:tcPr>
          <w:p w:rsidR="00DB554D" w:rsidRPr="008A0C0A" w:rsidRDefault="00DB554D" w:rsidP="00CF1969">
            <w:pPr>
              <w:jc w:val="both"/>
              <w:rPr>
                <w:rFonts w:ascii="PT Astra Serif" w:hAnsi="PT Astra Serif"/>
              </w:rPr>
            </w:pPr>
            <w:r>
              <w:rPr>
                <w:rFonts w:ascii="PT Astra Serif" w:hAnsi="PT Astra Serif"/>
              </w:rPr>
              <w:t>в</w:t>
            </w:r>
            <w:r w:rsidRPr="008A0C0A">
              <w:rPr>
                <w:rFonts w:ascii="PT Astra Serif" w:hAnsi="PT Astra Serif"/>
              </w:rPr>
              <w:t xml:space="preserve"> общеобразовательную организацию (муниципального и регионального уровней) по месту обучения ребенка родителю (законному представителю) необходимо предоставить информацию (документы) уполномоченного органа о статусе семьи</w:t>
            </w:r>
          </w:p>
        </w:tc>
        <w:tc>
          <w:tcPr>
            <w:tcW w:w="2675" w:type="dxa"/>
          </w:tcPr>
          <w:p w:rsidR="00DB554D" w:rsidRPr="008A0C0A" w:rsidRDefault="00DB554D" w:rsidP="00CF1969">
            <w:pPr>
              <w:jc w:val="both"/>
              <w:rPr>
                <w:rFonts w:ascii="PT Astra Serif" w:hAnsi="PT Astra Serif"/>
              </w:rPr>
            </w:pPr>
            <w:r w:rsidRPr="008A0C0A">
              <w:rPr>
                <w:rFonts w:ascii="PT Astra Serif" w:hAnsi="PT Astra Serif"/>
              </w:rPr>
              <w:t>Статья 12 Закона Саратовской области от 28</w:t>
            </w:r>
            <w:r>
              <w:rPr>
                <w:rFonts w:ascii="PT Astra Serif" w:hAnsi="PT Astra Serif"/>
              </w:rPr>
              <w:t xml:space="preserve">.11.2013 </w:t>
            </w:r>
          </w:p>
          <w:p w:rsidR="00DB554D" w:rsidRPr="008A0C0A" w:rsidRDefault="00DB554D" w:rsidP="00CF1969">
            <w:pPr>
              <w:jc w:val="both"/>
              <w:rPr>
                <w:rFonts w:ascii="PT Astra Serif" w:hAnsi="PT Astra Serif"/>
              </w:rPr>
            </w:pPr>
            <w:r w:rsidRPr="008A0C0A">
              <w:rPr>
                <w:rFonts w:ascii="PT Astra Serif" w:hAnsi="PT Astra Serif"/>
              </w:rPr>
              <w:t>№ 215-ЗСО «Об образовании в Саратовской области»</w:t>
            </w:r>
          </w:p>
        </w:tc>
        <w:tc>
          <w:tcPr>
            <w:tcW w:w="2977" w:type="dxa"/>
          </w:tcPr>
          <w:p w:rsidR="00DB554D" w:rsidRDefault="00DB554D" w:rsidP="00CF1969"/>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24.</w:t>
            </w:r>
          </w:p>
        </w:tc>
        <w:tc>
          <w:tcPr>
            <w:tcW w:w="3971" w:type="dxa"/>
          </w:tcPr>
          <w:p w:rsidR="00DB554D" w:rsidRDefault="00DB554D" w:rsidP="00CF1969">
            <w:pPr>
              <w:jc w:val="both"/>
              <w:rPr>
                <w:rFonts w:ascii="PT Astra Serif" w:hAnsi="PT Astra Serif" w:cs="Calibri"/>
                <w:color w:val="000000"/>
              </w:rPr>
            </w:pPr>
            <w:r>
              <w:rPr>
                <w:rFonts w:ascii="PT Astra Serif" w:hAnsi="PT Astra Serif" w:cs="Calibri"/>
                <w:color w:val="000000"/>
              </w:rPr>
              <w:t xml:space="preserve">единовременное денежное пособие при </w:t>
            </w:r>
            <w:r>
              <w:rPr>
                <w:rFonts w:ascii="PT Astra Serif" w:hAnsi="PT Astra Serif" w:cs="Calibri"/>
                <w:color w:val="000000"/>
              </w:rPr>
              <w:lastRenderedPageBreak/>
              <w:t xml:space="preserve">усыновлении (удочерении) ребенка </w:t>
            </w:r>
          </w:p>
          <w:p w:rsidR="00DB554D" w:rsidRDefault="00DB554D" w:rsidP="00CF1969">
            <w:pPr>
              <w:jc w:val="both"/>
              <w:rPr>
                <w:rFonts w:ascii="PT Astra Serif" w:hAnsi="PT Astra Serif"/>
              </w:rPr>
            </w:pPr>
          </w:p>
        </w:tc>
        <w:tc>
          <w:tcPr>
            <w:tcW w:w="2409" w:type="dxa"/>
          </w:tcPr>
          <w:p w:rsidR="00DB554D" w:rsidRDefault="00DB554D" w:rsidP="00CF1969">
            <w:pPr>
              <w:jc w:val="center"/>
              <w:rPr>
                <w:rFonts w:ascii="PT Astra Serif" w:hAnsi="PT Astra Serif" w:cs="Calibri"/>
                <w:color w:val="000000"/>
              </w:rPr>
            </w:pPr>
            <w:r>
              <w:rPr>
                <w:rFonts w:ascii="PT Astra Serif" w:hAnsi="PT Astra Serif" w:cs="Calibri"/>
                <w:color w:val="000000"/>
              </w:rPr>
              <w:lastRenderedPageBreak/>
              <w:t>12100,22 руб.</w:t>
            </w:r>
          </w:p>
          <w:p w:rsidR="00DB554D" w:rsidRDefault="00DB554D" w:rsidP="00CF1969">
            <w:pPr>
              <w:jc w:val="both"/>
              <w:rPr>
                <w:rFonts w:ascii="PT Astra Serif" w:hAnsi="PT Astra Serif"/>
              </w:rPr>
            </w:pPr>
          </w:p>
        </w:tc>
        <w:tc>
          <w:tcPr>
            <w:tcW w:w="3137" w:type="dxa"/>
          </w:tcPr>
          <w:p w:rsidR="00DB554D" w:rsidRDefault="00DB554D" w:rsidP="00CF1969">
            <w:pPr>
              <w:jc w:val="both"/>
              <w:rPr>
                <w:rFonts w:ascii="PT Astra Serif" w:hAnsi="PT Astra Serif"/>
              </w:rPr>
            </w:pPr>
            <w:r>
              <w:rPr>
                <w:rFonts w:ascii="PT Astra Serif" w:hAnsi="PT Astra Serif"/>
              </w:rPr>
              <w:lastRenderedPageBreak/>
              <w:t xml:space="preserve">органы местного </w:t>
            </w:r>
            <w:r>
              <w:rPr>
                <w:rFonts w:ascii="PT Astra Serif" w:hAnsi="PT Astra Serif"/>
              </w:rPr>
              <w:lastRenderedPageBreak/>
              <w:t>самоуправления</w:t>
            </w:r>
          </w:p>
        </w:tc>
        <w:tc>
          <w:tcPr>
            <w:tcW w:w="2675" w:type="dxa"/>
          </w:tcPr>
          <w:p w:rsidR="00DB554D" w:rsidRDefault="00DB554D" w:rsidP="00CF1969">
            <w:pPr>
              <w:jc w:val="both"/>
              <w:rPr>
                <w:rFonts w:ascii="PT Astra Serif" w:hAnsi="PT Astra Serif" w:cs="Calibri"/>
                <w:color w:val="000000"/>
              </w:rPr>
            </w:pPr>
            <w:r>
              <w:rPr>
                <w:rFonts w:ascii="PT Astra Serif" w:hAnsi="PT Astra Serif" w:cs="Calibri"/>
                <w:color w:val="000000"/>
              </w:rPr>
              <w:lastRenderedPageBreak/>
              <w:t xml:space="preserve">Закон Саратовской области от  06.03.2007 № </w:t>
            </w:r>
            <w:r>
              <w:rPr>
                <w:rFonts w:ascii="PT Astra Serif" w:hAnsi="PT Astra Serif" w:cs="Calibri"/>
                <w:color w:val="000000"/>
              </w:rPr>
              <w:lastRenderedPageBreak/>
              <w:t>19-ЗСО «О единовременном пособии при усыновлении (удочерении) детей-сирот или детей, оставшихся без попечения родителей, на территории Саратовской области»</w:t>
            </w:r>
          </w:p>
          <w:p w:rsidR="00DB554D" w:rsidRPr="008A0C0A" w:rsidRDefault="00DB554D" w:rsidP="00CF1969">
            <w:pPr>
              <w:jc w:val="both"/>
              <w:rPr>
                <w:rFonts w:ascii="PT Astra Serif" w:hAnsi="PT Astra Serif"/>
              </w:rPr>
            </w:pPr>
          </w:p>
        </w:tc>
        <w:tc>
          <w:tcPr>
            <w:tcW w:w="2977" w:type="dxa"/>
          </w:tcPr>
          <w:p w:rsidR="00DB554D" w:rsidRDefault="00DB554D" w:rsidP="00CF1969"/>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25.</w:t>
            </w:r>
          </w:p>
        </w:tc>
        <w:tc>
          <w:tcPr>
            <w:tcW w:w="3971" w:type="dxa"/>
          </w:tcPr>
          <w:p w:rsidR="00DB554D" w:rsidRDefault="00DB554D" w:rsidP="00CF1969">
            <w:pPr>
              <w:spacing w:after="240"/>
              <w:jc w:val="both"/>
              <w:rPr>
                <w:rFonts w:ascii="PT Astra Serif" w:hAnsi="PT Astra Serif" w:cs="Calibri"/>
                <w:color w:val="000000"/>
              </w:rPr>
            </w:pPr>
            <w:r>
              <w:rPr>
                <w:rFonts w:ascii="PT Astra Serif" w:hAnsi="PT Astra Serif" w:cs="Calibri"/>
                <w:color w:val="000000"/>
              </w:rPr>
              <w:t xml:space="preserve">денежные выплаты на содержание детей-сирот и детей, оставшихся без попечения родителей, переданных под опеку (попечительство) </w:t>
            </w:r>
          </w:p>
          <w:p w:rsidR="00DB554D" w:rsidRDefault="00DB554D" w:rsidP="00CF1969">
            <w:pPr>
              <w:jc w:val="both"/>
              <w:rPr>
                <w:rFonts w:ascii="PT Astra Serif" w:hAnsi="PT Astra Serif"/>
              </w:rPr>
            </w:pPr>
          </w:p>
        </w:tc>
        <w:tc>
          <w:tcPr>
            <w:tcW w:w="2409" w:type="dxa"/>
          </w:tcPr>
          <w:p w:rsidR="00DB554D" w:rsidRDefault="00DB554D" w:rsidP="00CF1969">
            <w:pPr>
              <w:jc w:val="both"/>
              <w:rPr>
                <w:rFonts w:ascii="PT Astra Serif" w:hAnsi="PT Astra Serif" w:cs="Calibri"/>
                <w:color w:val="000000"/>
              </w:rPr>
            </w:pPr>
            <w:r>
              <w:rPr>
                <w:rFonts w:ascii="PT Astra Serif" w:hAnsi="PT Astra Serif" w:cs="Calibri"/>
                <w:color w:val="000000"/>
              </w:rPr>
              <w:t xml:space="preserve">на детей в возрасте до 6 лет  - 6641,56 руб.; на детей в возрасте от 6 до 18 лет  -   9881,17 руб.; на культурно-массовую работу, приобретение хозяйственного инвентаря, предметов личной гигиены, игр, игрушек, книг, канцелярских принадлежностей на каждого ребенка; дополнительные денежные средства на питание детей в летний оздоровительный период, в выходные, праздничные и каникулярные дни: на детей в возрасте до 6 </w:t>
            </w:r>
            <w:r>
              <w:rPr>
                <w:rFonts w:ascii="PT Astra Serif" w:hAnsi="PT Astra Serif" w:cs="Calibri"/>
                <w:color w:val="000000"/>
              </w:rPr>
              <w:lastRenderedPageBreak/>
              <w:t>лет  - 16,23 руб. в день; на детей в возрасте от 6 до 18 лет  - 22,16 руб. в день.</w:t>
            </w:r>
            <w:r>
              <w:rPr>
                <w:rFonts w:ascii="PT Astra Serif" w:hAnsi="PT Astra Serif" w:cs="Calibri"/>
                <w:color w:val="000000"/>
              </w:rPr>
              <w:br/>
            </w:r>
          </w:p>
          <w:p w:rsidR="00DB554D" w:rsidRDefault="00DB554D" w:rsidP="00CF1969">
            <w:pPr>
              <w:jc w:val="both"/>
              <w:rPr>
                <w:rFonts w:ascii="PT Astra Serif" w:hAnsi="PT Astra Serif"/>
              </w:rPr>
            </w:pPr>
          </w:p>
        </w:tc>
        <w:tc>
          <w:tcPr>
            <w:tcW w:w="3137" w:type="dxa"/>
          </w:tcPr>
          <w:p w:rsidR="00DB554D" w:rsidRDefault="00DB554D" w:rsidP="00CF1969">
            <w:pPr>
              <w:jc w:val="both"/>
              <w:rPr>
                <w:rFonts w:ascii="PT Astra Serif" w:hAnsi="PT Astra Serif"/>
              </w:rPr>
            </w:pPr>
            <w:r>
              <w:rPr>
                <w:rFonts w:ascii="PT Astra Serif" w:hAnsi="PT Astra Serif"/>
              </w:rPr>
              <w:lastRenderedPageBreak/>
              <w:t>органы местного самоуправления</w:t>
            </w:r>
          </w:p>
        </w:tc>
        <w:tc>
          <w:tcPr>
            <w:tcW w:w="2675" w:type="dxa"/>
          </w:tcPr>
          <w:p w:rsidR="00DB554D" w:rsidRDefault="00DB554D" w:rsidP="00CF1969">
            <w:pPr>
              <w:jc w:val="both"/>
              <w:rPr>
                <w:rFonts w:ascii="PT Astra Serif" w:hAnsi="PT Astra Serif" w:cs="Calibri"/>
                <w:color w:val="000000"/>
              </w:rPr>
            </w:pPr>
            <w:r>
              <w:rPr>
                <w:rFonts w:ascii="PT Astra Serif" w:hAnsi="PT Astra Serif" w:cs="Calibri"/>
                <w:color w:val="000000"/>
              </w:rPr>
              <w:t>Закон Саратовской области от 29.12.2004 № 134-ЗСО «Об утверждении порядка и размера ежемесячных денежных выплат на содержание детей-сирот и детей, оставшихся без попечения родителей, переданных под опеку (попечительство), в Саратовской области»</w:t>
            </w:r>
          </w:p>
          <w:p w:rsidR="00DB554D" w:rsidRPr="008A0C0A" w:rsidRDefault="00DB554D" w:rsidP="00CF1969">
            <w:pPr>
              <w:jc w:val="both"/>
              <w:rPr>
                <w:rFonts w:ascii="PT Astra Serif" w:hAnsi="PT Astra Serif"/>
              </w:rPr>
            </w:pPr>
          </w:p>
        </w:tc>
        <w:tc>
          <w:tcPr>
            <w:tcW w:w="2977" w:type="dxa"/>
          </w:tcPr>
          <w:p w:rsidR="00DB554D" w:rsidRDefault="00DB554D" w:rsidP="00CF1969">
            <w:pPr>
              <w:jc w:val="both"/>
            </w:pPr>
          </w:p>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26.</w:t>
            </w:r>
          </w:p>
        </w:tc>
        <w:tc>
          <w:tcPr>
            <w:tcW w:w="3971" w:type="dxa"/>
          </w:tcPr>
          <w:p w:rsidR="00DB554D" w:rsidRDefault="00DB554D" w:rsidP="00CF1969">
            <w:pPr>
              <w:spacing w:after="240"/>
              <w:jc w:val="both"/>
              <w:rPr>
                <w:rFonts w:ascii="PT Astra Serif" w:hAnsi="PT Astra Serif" w:cs="Calibri"/>
                <w:color w:val="000000"/>
              </w:rPr>
            </w:pPr>
            <w:r>
              <w:rPr>
                <w:rFonts w:ascii="PT Astra Serif" w:hAnsi="PT Astra Serif" w:cs="Calibri"/>
                <w:color w:val="000000"/>
              </w:rPr>
              <w:t>ежемесячные денежные средства на содержание ребенка (детей) в приемной семье</w:t>
            </w:r>
          </w:p>
          <w:p w:rsidR="00DB554D" w:rsidRDefault="00DB554D" w:rsidP="00CF1969">
            <w:pPr>
              <w:jc w:val="both"/>
              <w:rPr>
                <w:rFonts w:ascii="PT Astra Serif" w:hAnsi="PT Astra Serif"/>
              </w:rPr>
            </w:pPr>
          </w:p>
        </w:tc>
        <w:tc>
          <w:tcPr>
            <w:tcW w:w="2409" w:type="dxa"/>
          </w:tcPr>
          <w:p w:rsidR="00DB554D" w:rsidRDefault="00DB554D" w:rsidP="00CF1969">
            <w:pPr>
              <w:rPr>
                <w:rFonts w:ascii="PT Astra Serif" w:hAnsi="PT Astra Serif" w:cs="Calibri"/>
                <w:color w:val="000000"/>
              </w:rPr>
            </w:pPr>
            <w:r>
              <w:rPr>
                <w:rFonts w:ascii="PT Astra Serif" w:hAnsi="PT Astra Serif" w:cs="Calibri"/>
                <w:color w:val="000000"/>
              </w:rPr>
              <w:t xml:space="preserve">на детей в возрасте до 6 лет  - 6641,56 руб.; на детей в возрасте от 6 до 18 лет -  9881,17 руб.; на культурно-массовую работу, приобретение хозяйственного инвентаря, предметов личной гигиены, игр, игрушек, книг, канцелярских принадлежностей на каждого ребенка; дополнительные денежные средства на питание детей в летний оздоровительный период, в выходные, праздничные и каникулярные дни: на детей в возрасте до 6 лет  - 16,23 руб. в день; на детей в возрасте от 6 до 18 лет  - 22,16 </w:t>
            </w:r>
            <w:r>
              <w:rPr>
                <w:rFonts w:ascii="PT Astra Serif" w:hAnsi="PT Astra Serif" w:cs="Calibri"/>
                <w:color w:val="000000"/>
              </w:rPr>
              <w:lastRenderedPageBreak/>
              <w:t>руб. в день.</w:t>
            </w:r>
            <w:r>
              <w:rPr>
                <w:rFonts w:ascii="PT Astra Serif" w:hAnsi="PT Astra Serif" w:cs="Calibri"/>
                <w:color w:val="000000"/>
              </w:rPr>
              <w:br/>
            </w:r>
            <w:r>
              <w:rPr>
                <w:rFonts w:ascii="PT Astra Serif" w:hAnsi="PT Astra Serif" w:cs="Calibri"/>
                <w:color w:val="000000"/>
              </w:rPr>
              <w:br/>
            </w:r>
          </w:p>
          <w:p w:rsidR="00DB554D" w:rsidRDefault="00DB554D" w:rsidP="00CF1969">
            <w:pPr>
              <w:jc w:val="both"/>
              <w:rPr>
                <w:rFonts w:ascii="PT Astra Serif" w:hAnsi="PT Astra Serif"/>
              </w:rPr>
            </w:pPr>
          </w:p>
        </w:tc>
        <w:tc>
          <w:tcPr>
            <w:tcW w:w="3137" w:type="dxa"/>
          </w:tcPr>
          <w:p w:rsidR="00DB554D" w:rsidRDefault="00DB554D" w:rsidP="00CF1969">
            <w:pPr>
              <w:jc w:val="both"/>
              <w:rPr>
                <w:rFonts w:ascii="PT Astra Serif" w:hAnsi="PT Astra Serif"/>
              </w:rPr>
            </w:pPr>
            <w:r>
              <w:rPr>
                <w:rFonts w:ascii="PT Astra Serif" w:hAnsi="PT Astra Serif"/>
              </w:rPr>
              <w:lastRenderedPageBreak/>
              <w:t>министерство образования области</w:t>
            </w:r>
          </w:p>
        </w:tc>
        <w:tc>
          <w:tcPr>
            <w:tcW w:w="2675" w:type="dxa"/>
          </w:tcPr>
          <w:p w:rsidR="00DB554D" w:rsidRDefault="00DB554D" w:rsidP="00CF1969">
            <w:pPr>
              <w:jc w:val="both"/>
              <w:rPr>
                <w:rFonts w:ascii="PT Astra Serif" w:hAnsi="PT Astra Serif" w:cs="Calibri"/>
                <w:color w:val="000000"/>
              </w:rPr>
            </w:pPr>
            <w:r>
              <w:rPr>
                <w:rFonts w:ascii="PT Astra Serif" w:hAnsi="PT Astra Serif" w:cs="Calibri"/>
                <w:color w:val="000000"/>
              </w:rPr>
              <w:t>Закон Саратовской области от 09.11.2007   № 248-ЗСО «О социальной поддержке и материальном обеспечении приемных семей в Саратовской области»</w:t>
            </w:r>
          </w:p>
          <w:p w:rsidR="00DB554D" w:rsidRPr="008A0C0A" w:rsidRDefault="00DB554D" w:rsidP="00CF1969">
            <w:pPr>
              <w:jc w:val="both"/>
              <w:rPr>
                <w:rFonts w:ascii="PT Astra Serif" w:hAnsi="PT Astra Serif"/>
              </w:rPr>
            </w:pPr>
          </w:p>
        </w:tc>
        <w:tc>
          <w:tcPr>
            <w:tcW w:w="2977" w:type="dxa"/>
          </w:tcPr>
          <w:p w:rsidR="00DB554D" w:rsidRDefault="00DB554D" w:rsidP="00CF1969"/>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27.</w:t>
            </w:r>
          </w:p>
        </w:tc>
        <w:tc>
          <w:tcPr>
            <w:tcW w:w="3971" w:type="dxa"/>
          </w:tcPr>
          <w:p w:rsidR="00DB554D" w:rsidRDefault="00DB554D" w:rsidP="00CF1969">
            <w:pPr>
              <w:jc w:val="both"/>
              <w:rPr>
                <w:rFonts w:ascii="PT Astra Serif" w:hAnsi="PT Astra Serif" w:cs="Calibri"/>
                <w:color w:val="000000"/>
              </w:rPr>
            </w:pPr>
            <w:r>
              <w:rPr>
                <w:rFonts w:ascii="PT Astra Serif" w:hAnsi="PT Astra Serif" w:cs="Calibri"/>
                <w:color w:val="000000"/>
              </w:rPr>
              <w:t xml:space="preserve">дополнительные денежные средства на питание детей, больных хронической </w:t>
            </w:r>
            <w:proofErr w:type="spellStart"/>
            <w:r>
              <w:rPr>
                <w:rFonts w:ascii="PT Astra Serif" w:hAnsi="PT Astra Serif" w:cs="Calibri"/>
                <w:color w:val="000000"/>
              </w:rPr>
              <w:t>дизентирией</w:t>
            </w:r>
            <w:proofErr w:type="spellEnd"/>
            <w:r>
              <w:rPr>
                <w:rFonts w:ascii="PT Astra Serif" w:hAnsi="PT Astra Serif" w:cs="Calibri"/>
                <w:color w:val="000000"/>
              </w:rPr>
              <w:t>, туберкулезом, ослабленных детей, а также детей, находящихся в лечебной организации, при наличии медицинского заключения</w:t>
            </w:r>
          </w:p>
          <w:p w:rsidR="00DB554D" w:rsidRDefault="00DB554D" w:rsidP="00CF1969">
            <w:pPr>
              <w:jc w:val="both"/>
              <w:rPr>
                <w:rFonts w:ascii="PT Astra Serif" w:hAnsi="PT Astra Serif"/>
              </w:rPr>
            </w:pPr>
          </w:p>
        </w:tc>
        <w:tc>
          <w:tcPr>
            <w:tcW w:w="2409" w:type="dxa"/>
          </w:tcPr>
          <w:p w:rsidR="00DB554D" w:rsidRDefault="00DB554D" w:rsidP="00CF1969">
            <w:pPr>
              <w:rPr>
                <w:rFonts w:ascii="PT Astra Serif" w:hAnsi="PT Astra Serif" w:cs="Calibri"/>
                <w:color w:val="000000"/>
              </w:rPr>
            </w:pPr>
            <w:r>
              <w:rPr>
                <w:rFonts w:ascii="PT Astra Serif" w:hAnsi="PT Astra Serif" w:cs="Calibri"/>
                <w:color w:val="000000"/>
              </w:rPr>
              <w:t>на детей в возрасте до 6 лет  -  643,33 руб.; на детей в возрасте от 6 до 18 лет  -  872,21 руб.</w:t>
            </w:r>
          </w:p>
          <w:p w:rsidR="00DB554D" w:rsidRDefault="00DB554D" w:rsidP="00CF1969">
            <w:pPr>
              <w:jc w:val="both"/>
              <w:rPr>
                <w:rFonts w:ascii="PT Astra Serif" w:hAnsi="PT Astra Serif"/>
              </w:rPr>
            </w:pPr>
          </w:p>
        </w:tc>
        <w:tc>
          <w:tcPr>
            <w:tcW w:w="3137" w:type="dxa"/>
          </w:tcPr>
          <w:p w:rsidR="00DB554D" w:rsidRDefault="00DB554D" w:rsidP="00CF1969">
            <w:pPr>
              <w:jc w:val="both"/>
              <w:rPr>
                <w:rFonts w:ascii="PT Astra Serif" w:hAnsi="PT Astra Serif"/>
              </w:rPr>
            </w:pPr>
            <w:r>
              <w:rPr>
                <w:rFonts w:ascii="PT Astra Serif" w:hAnsi="PT Astra Serif"/>
              </w:rPr>
              <w:t xml:space="preserve">министерство образования области </w:t>
            </w:r>
          </w:p>
        </w:tc>
        <w:tc>
          <w:tcPr>
            <w:tcW w:w="2675" w:type="dxa"/>
          </w:tcPr>
          <w:p w:rsidR="00DB554D" w:rsidRDefault="00DB554D" w:rsidP="00CF1969">
            <w:pPr>
              <w:jc w:val="both"/>
              <w:rPr>
                <w:rFonts w:ascii="PT Astra Serif" w:hAnsi="PT Astra Serif" w:cs="Calibri"/>
                <w:color w:val="000000"/>
              </w:rPr>
            </w:pPr>
            <w:r>
              <w:rPr>
                <w:rFonts w:ascii="PT Astra Serif" w:hAnsi="PT Astra Serif" w:cs="Calibri"/>
                <w:color w:val="000000"/>
              </w:rPr>
              <w:t>Закон Саратовской области от 09.11.2007   № 248-ЗСО «О социальной поддержке и материальном обеспечении приемных семей в Саратовской области»</w:t>
            </w:r>
          </w:p>
          <w:p w:rsidR="00DB554D" w:rsidRPr="008A0C0A" w:rsidRDefault="00DB554D" w:rsidP="00CF1969">
            <w:pPr>
              <w:jc w:val="both"/>
              <w:rPr>
                <w:rFonts w:ascii="PT Astra Serif" w:hAnsi="PT Astra Serif"/>
              </w:rPr>
            </w:pPr>
          </w:p>
        </w:tc>
        <w:tc>
          <w:tcPr>
            <w:tcW w:w="2977" w:type="dxa"/>
          </w:tcPr>
          <w:p w:rsidR="00DB554D" w:rsidRDefault="00DB554D" w:rsidP="00CF1969"/>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28.</w:t>
            </w:r>
          </w:p>
        </w:tc>
        <w:tc>
          <w:tcPr>
            <w:tcW w:w="3971" w:type="dxa"/>
          </w:tcPr>
          <w:p w:rsidR="00DB554D" w:rsidRDefault="00DB554D" w:rsidP="00CF1969">
            <w:pPr>
              <w:jc w:val="both"/>
              <w:rPr>
                <w:rFonts w:ascii="PT Astra Serif" w:hAnsi="PT Astra Serif" w:cs="Calibri"/>
                <w:color w:val="000000"/>
              </w:rPr>
            </w:pPr>
            <w:r>
              <w:rPr>
                <w:rFonts w:ascii="PT Astra Serif" w:hAnsi="PT Astra Serif" w:cs="Calibri"/>
                <w:color w:val="000000"/>
              </w:rPr>
              <w:t>денежные выплаты на приобретение мебели отечественного производства при передаче ребенка (детей) в приемную семью</w:t>
            </w:r>
          </w:p>
          <w:p w:rsidR="00DB554D" w:rsidRDefault="00DB554D" w:rsidP="00CF1969">
            <w:pPr>
              <w:jc w:val="both"/>
              <w:rPr>
                <w:rFonts w:ascii="PT Astra Serif" w:hAnsi="PT Astra Serif"/>
              </w:rPr>
            </w:pPr>
          </w:p>
        </w:tc>
        <w:tc>
          <w:tcPr>
            <w:tcW w:w="2409" w:type="dxa"/>
          </w:tcPr>
          <w:p w:rsidR="00DB554D" w:rsidRDefault="00DB554D" w:rsidP="00CF1969">
            <w:pPr>
              <w:jc w:val="center"/>
              <w:rPr>
                <w:rFonts w:ascii="PT Astra Serif" w:hAnsi="PT Astra Serif" w:cs="Calibri"/>
                <w:color w:val="000000"/>
              </w:rPr>
            </w:pPr>
            <w:r>
              <w:rPr>
                <w:rFonts w:ascii="PT Astra Serif" w:hAnsi="PT Astra Serif" w:cs="Calibri"/>
                <w:color w:val="000000"/>
              </w:rPr>
              <w:t>16100 руб.</w:t>
            </w:r>
          </w:p>
          <w:p w:rsidR="00DB554D" w:rsidRDefault="00DB554D" w:rsidP="00CF1969">
            <w:pPr>
              <w:jc w:val="both"/>
              <w:rPr>
                <w:rFonts w:ascii="PT Astra Serif" w:hAnsi="PT Astra Serif"/>
              </w:rPr>
            </w:pPr>
          </w:p>
        </w:tc>
        <w:tc>
          <w:tcPr>
            <w:tcW w:w="3137" w:type="dxa"/>
          </w:tcPr>
          <w:p w:rsidR="00DB554D" w:rsidRDefault="00DB554D" w:rsidP="00CF1969">
            <w:pPr>
              <w:jc w:val="both"/>
              <w:rPr>
                <w:rFonts w:ascii="PT Astra Serif" w:hAnsi="PT Astra Serif"/>
              </w:rPr>
            </w:pPr>
            <w:r>
              <w:rPr>
                <w:rFonts w:ascii="PT Astra Serif" w:hAnsi="PT Astra Serif"/>
              </w:rPr>
              <w:t>министерство образования области</w:t>
            </w:r>
          </w:p>
        </w:tc>
        <w:tc>
          <w:tcPr>
            <w:tcW w:w="2675" w:type="dxa"/>
          </w:tcPr>
          <w:p w:rsidR="00DB554D" w:rsidRDefault="00DB554D" w:rsidP="00CF1969">
            <w:pPr>
              <w:jc w:val="both"/>
              <w:rPr>
                <w:rFonts w:ascii="PT Astra Serif" w:hAnsi="PT Astra Serif" w:cs="Calibri"/>
                <w:color w:val="000000"/>
              </w:rPr>
            </w:pPr>
            <w:r>
              <w:rPr>
                <w:rFonts w:ascii="PT Astra Serif" w:hAnsi="PT Astra Serif" w:cs="Calibri"/>
                <w:color w:val="000000"/>
              </w:rPr>
              <w:t>Закон Саратовской области от 09.11.2007  № 248-ЗСО «О социальной поддержке и материальном обеспечении приемных семей в Саратовской области»</w:t>
            </w:r>
          </w:p>
          <w:p w:rsidR="00DB554D" w:rsidRPr="008A0C0A" w:rsidRDefault="00DB554D" w:rsidP="00CF1969">
            <w:pPr>
              <w:jc w:val="both"/>
              <w:rPr>
                <w:rFonts w:ascii="PT Astra Serif" w:hAnsi="PT Astra Serif"/>
              </w:rPr>
            </w:pPr>
          </w:p>
        </w:tc>
        <w:tc>
          <w:tcPr>
            <w:tcW w:w="2977" w:type="dxa"/>
          </w:tcPr>
          <w:p w:rsidR="00DB554D" w:rsidRDefault="00DB554D" w:rsidP="00CF1969">
            <w:pPr>
              <w:rPr>
                <w:rFonts w:ascii="PT Astra Serif" w:hAnsi="PT Astra Serif" w:cs="Calibri"/>
                <w:color w:val="000000"/>
              </w:rPr>
            </w:pPr>
            <w:r>
              <w:rPr>
                <w:rFonts w:ascii="PT Astra Serif" w:hAnsi="PT Astra Serif" w:cs="Calibri"/>
                <w:color w:val="000000"/>
              </w:rPr>
              <w:t>Размер указан на одного ребенка</w:t>
            </w:r>
          </w:p>
          <w:p w:rsidR="00DB554D" w:rsidRDefault="00DB554D" w:rsidP="00CF1969"/>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29.</w:t>
            </w:r>
          </w:p>
        </w:tc>
        <w:tc>
          <w:tcPr>
            <w:tcW w:w="3971" w:type="dxa"/>
          </w:tcPr>
          <w:p w:rsidR="00DB554D" w:rsidRDefault="00DB554D" w:rsidP="00CF1969">
            <w:pPr>
              <w:jc w:val="both"/>
              <w:rPr>
                <w:rFonts w:ascii="PT Astra Serif" w:hAnsi="PT Astra Serif" w:cs="Calibri"/>
                <w:color w:val="000000"/>
              </w:rPr>
            </w:pPr>
            <w:r>
              <w:rPr>
                <w:rFonts w:ascii="PT Astra Serif" w:hAnsi="PT Astra Serif" w:cs="Calibri"/>
                <w:color w:val="000000"/>
              </w:rPr>
              <w:t xml:space="preserve">ежемесячная денежная компенсация при оплате </w:t>
            </w:r>
            <w:proofErr w:type="spellStart"/>
            <w:proofErr w:type="gramStart"/>
            <w:r>
              <w:rPr>
                <w:rFonts w:ascii="PT Astra Serif" w:hAnsi="PT Astra Serif" w:cs="Calibri"/>
                <w:color w:val="000000"/>
              </w:rPr>
              <w:t>жилищно</w:t>
            </w:r>
            <w:proofErr w:type="spellEnd"/>
            <w:r>
              <w:rPr>
                <w:rFonts w:ascii="PT Astra Serif" w:hAnsi="PT Astra Serif" w:cs="Calibri"/>
                <w:color w:val="000000"/>
              </w:rPr>
              <w:t xml:space="preserve"> - коммунальных</w:t>
            </w:r>
            <w:proofErr w:type="gramEnd"/>
            <w:r>
              <w:rPr>
                <w:rFonts w:ascii="PT Astra Serif" w:hAnsi="PT Astra Serif" w:cs="Calibri"/>
                <w:color w:val="000000"/>
              </w:rPr>
              <w:t xml:space="preserve"> услуг; Ежемесячное возмещение расходов по оплате услуг местной телефонной связи.</w:t>
            </w:r>
          </w:p>
          <w:p w:rsidR="00DB554D" w:rsidRDefault="00DB554D" w:rsidP="00CF1969">
            <w:pPr>
              <w:jc w:val="both"/>
              <w:rPr>
                <w:rFonts w:ascii="PT Astra Serif" w:hAnsi="PT Astra Serif"/>
              </w:rPr>
            </w:pPr>
          </w:p>
        </w:tc>
        <w:tc>
          <w:tcPr>
            <w:tcW w:w="2409" w:type="dxa"/>
          </w:tcPr>
          <w:p w:rsidR="00DB554D" w:rsidRDefault="00DB554D" w:rsidP="00CF1969">
            <w:pPr>
              <w:jc w:val="both"/>
              <w:rPr>
                <w:rFonts w:ascii="PT Astra Serif" w:hAnsi="PT Astra Serif"/>
              </w:rPr>
            </w:pPr>
            <w:r>
              <w:rPr>
                <w:rFonts w:ascii="PT Astra Serif" w:hAnsi="PT Astra Serif"/>
              </w:rPr>
              <w:t>в размере 100%</w:t>
            </w:r>
          </w:p>
        </w:tc>
        <w:tc>
          <w:tcPr>
            <w:tcW w:w="3137" w:type="dxa"/>
          </w:tcPr>
          <w:p w:rsidR="00DB554D" w:rsidRDefault="00DB554D" w:rsidP="00CF1969">
            <w:pPr>
              <w:jc w:val="both"/>
              <w:rPr>
                <w:rFonts w:ascii="PT Astra Serif" w:hAnsi="PT Astra Serif"/>
              </w:rPr>
            </w:pPr>
            <w:r>
              <w:rPr>
                <w:rFonts w:ascii="PT Astra Serif" w:hAnsi="PT Astra Serif"/>
              </w:rPr>
              <w:t>министерство образования области</w:t>
            </w:r>
          </w:p>
        </w:tc>
        <w:tc>
          <w:tcPr>
            <w:tcW w:w="2675" w:type="dxa"/>
          </w:tcPr>
          <w:p w:rsidR="00DB554D" w:rsidRDefault="00DB554D" w:rsidP="00CF1969">
            <w:pPr>
              <w:jc w:val="both"/>
              <w:rPr>
                <w:rFonts w:ascii="PT Astra Serif" w:hAnsi="PT Astra Serif" w:cs="Calibri"/>
                <w:color w:val="000000"/>
              </w:rPr>
            </w:pPr>
            <w:r>
              <w:rPr>
                <w:rFonts w:ascii="PT Astra Serif" w:hAnsi="PT Astra Serif" w:cs="Calibri"/>
                <w:color w:val="000000"/>
              </w:rPr>
              <w:t xml:space="preserve">Закон Саратовской области от 09.11.2007  № 248-ЗСО «О социальной поддержке и материальном обеспечении приемных семей в Саратовской </w:t>
            </w:r>
            <w:r>
              <w:rPr>
                <w:rFonts w:ascii="PT Astra Serif" w:hAnsi="PT Astra Serif" w:cs="Calibri"/>
                <w:color w:val="000000"/>
              </w:rPr>
              <w:lastRenderedPageBreak/>
              <w:t>области»</w:t>
            </w:r>
          </w:p>
          <w:p w:rsidR="00DB554D" w:rsidRPr="008A0C0A" w:rsidRDefault="00DB554D" w:rsidP="00CF1969">
            <w:pPr>
              <w:jc w:val="both"/>
              <w:rPr>
                <w:rFonts w:ascii="PT Astra Serif" w:hAnsi="PT Astra Serif"/>
              </w:rPr>
            </w:pPr>
          </w:p>
        </w:tc>
        <w:tc>
          <w:tcPr>
            <w:tcW w:w="2977" w:type="dxa"/>
          </w:tcPr>
          <w:p w:rsidR="00DB554D" w:rsidRDefault="00DB554D" w:rsidP="00CF1969">
            <w:pPr>
              <w:rPr>
                <w:rFonts w:ascii="PT Astra Serif" w:hAnsi="PT Astra Serif" w:cs="Calibri"/>
                <w:color w:val="000000"/>
              </w:rPr>
            </w:pPr>
            <w:r>
              <w:rPr>
                <w:rFonts w:ascii="PT Astra Serif" w:hAnsi="PT Astra Serif" w:cs="Calibri"/>
                <w:color w:val="000000"/>
              </w:rPr>
              <w:lastRenderedPageBreak/>
              <w:t>Размер указан  на одного приемного ребенка</w:t>
            </w:r>
          </w:p>
          <w:p w:rsidR="00DB554D" w:rsidRDefault="00DB554D" w:rsidP="00CF1969"/>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30.</w:t>
            </w:r>
          </w:p>
        </w:tc>
        <w:tc>
          <w:tcPr>
            <w:tcW w:w="3971" w:type="dxa"/>
          </w:tcPr>
          <w:p w:rsidR="00DB554D" w:rsidRDefault="00DB554D" w:rsidP="00CF1969">
            <w:pPr>
              <w:jc w:val="both"/>
              <w:rPr>
                <w:rFonts w:ascii="PT Astra Serif" w:hAnsi="PT Astra Serif" w:cs="Calibri"/>
                <w:color w:val="000000"/>
              </w:rPr>
            </w:pPr>
            <w:r>
              <w:rPr>
                <w:rFonts w:ascii="PT Astra Serif" w:hAnsi="PT Astra Serif" w:cs="Calibri"/>
                <w:color w:val="000000"/>
              </w:rPr>
              <w:t>денежная компенсация средств на приобретение медикаментов для лечения и профилактики заболеваний приемных детей</w:t>
            </w:r>
          </w:p>
          <w:p w:rsidR="00DB554D" w:rsidRDefault="00DB554D" w:rsidP="00CF1969">
            <w:pPr>
              <w:jc w:val="both"/>
              <w:rPr>
                <w:rFonts w:ascii="PT Astra Serif" w:hAnsi="PT Astra Serif"/>
              </w:rPr>
            </w:pPr>
          </w:p>
        </w:tc>
        <w:tc>
          <w:tcPr>
            <w:tcW w:w="2409" w:type="dxa"/>
          </w:tcPr>
          <w:p w:rsidR="00DB554D" w:rsidRDefault="00DB554D" w:rsidP="00CF1969">
            <w:pPr>
              <w:jc w:val="both"/>
              <w:rPr>
                <w:rFonts w:ascii="PT Astra Serif" w:hAnsi="PT Astra Serif"/>
              </w:rPr>
            </w:pPr>
            <w:r>
              <w:rPr>
                <w:rFonts w:ascii="PT Astra Serif" w:hAnsi="PT Astra Serif"/>
              </w:rPr>
              <w:t>в размере 100%</w:t>
            </w:r>
          </w:p>
        </w:tc>
        <w:tc>
          <w:tcPr>
            <w:tcW w:w="3137" w:type="dxa"/>
          </w:tcPr>
          <w:p w:rsidR="00DB554D" w:rsidRDefault="00DB554D" w:rsidP="00CF1969">
            <w:pPr>
              <w:jc w:val="both"/>
              <w:rPr>
                <w:rFonts w:ascii="PT Astra Serif" w:hAnsi="PT Astra Serif"/>
              </w:rPr>
            </w:pPr>
            <w:r>
              <w:rPr>
                <w:rFonts w:ascii="PT Astra Serif" w:hAnsi="PT Astra Serif"/>
              </w:rPr>
              <w:t>министерство образования области</w:t>
            </w:r>
          </w:p>
        </w:tc>
        <w:tc>
          <w:tcPr>
            <w:tcW w:w="2675" w:type="dxa"/>
          </w:tcPr>
          <w:p w:rsidR="00DB554D" w:rsidRDefault="00DB554D" w:rsidP="00CF1969">
            <w:pPr>
              <w:jc w:val="both"/>
              <w:rPr>
                <w:rFonts w:ascii="PT Astra Serif" w:hAnsi="PT Astra Serif" w:cs="Calibri"/>
                <w:color w:val="000000"/>
              </w:rPr>
            </w:pPr>
            <w:r>
              <w:rPr>
                <w:rFonts w:ascii="PT Astra Serif" w:hAnsi="PT Astra Serif" w:cs="Calibri"/>
                <w:color w:val="000000"/>
              </w:rPr>
              <w:t>Закон Саратовской области от 09.11.2007  № 248-ЗСО «О социальной поддержке и материальном обеспечении приемных семей в Саратовской области»</w:t>
            </w:r>
          </w:p>
          <w:p w:rsidR="00DB554D" w:rsidRPr="008A0C0A" w:rsidRDefault="00DB554D" w:rsidP="00CF1969">
            <w:pPr>
              <w:jc w:val="both"/>
              <w:rPr>
                <w:rFonts w:ascii="PT Astra Serif" w:hAnsi="PT Astra Serif"/>
              </w:rPr>
            </w:pPr>
          </w:p>
        </w:tc>
        <w:tc>
          <w:tcPr>
            <w:tcW w:w="2977" w:type="dxa"/>
          </w:tcPr>
          <w:p w:rsidR="00DB554D" w:rsidRDefault="00DB554D" w:rsidP="00CF1969">
            <w:pPr>
              <w:rPr>
                <w:rFonts w:ascii="PT Astra Serif" w:hAnsi="PT Astra Serif" w:cs="Calibri"/>
                <w:color w:val="000000"/>
              </w:rPr>
            </w:pPr>
          </w:p>
          <w:p w:rsidR="00DB554D" w:rsidRDefault="00DB554D" w:rsidP="00CF1969"/>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31.</w:t>
            </w:r>
          </w:p>
        </w:tc>
        <w:tc>
          <w:tcPr>
            <w:tcW w:w="3971" w:type="dxa"/>
          </w:tcPr>
          <w:p w:rsidR="00DB554D" w:rsidRDefault="00DB554D" w:rsidP="00CF1969">
            <w:pPr>
              <w:jc w:val="both"/>
              <w:rPr>
                <w:rFonts w:ascii="PT Astra Serif" w:hAnsi="PT Astra Serif" w:cs="Calibri"/>
                <w:color w:val="000000"/>
              </w:rPr>
            </w:pPr>
            <w:r>
              <w:rPr>
                <w:rFonts w:ascii="PT Astra Serif" w:hAnsi="PT Astra Serif" w:cs="Calibri"/>
                <w:color w:val="000000"/>
              </w:rPr>
              <w:t>денежная выплата приемным родителям для отдыха и лечения</w:t>
            </w:r>
          </w:p>
          <w:p w:rsidR="00DB554D" w:rsidRDefault="00DB554D" w:rsidP="00CF1969">
            <w:pPr>
              <w:jc w:val="both"/>
              <w:rPr>
                <w:rFonts w:ascii="PT Astra Serif" w:hAnsi="PT Astra Serif"/>
              </w:rPr>
            </w:pPr>
          </w:p>
        </w:tc>
        <w:tc>
          <w:tcPr>
            <w:tcW w:w="2409" w:type="dxa"/>
          </w:tcPr>
          <w:p w:rsidR="00DB554D" w:rsidRDefault="00DB554D" w:rsidP="00CF1969">
            <w:pPr>
              <w:jc w:val="center"/>
              <w:rPr>
                <w:rFonts w:ascii="PT Astra Serif" w:hAnsi="PT Astra Serif" w:cs="Calibri"/>
                <w:color w:val="000000"/>
              </w:rPr>
            </w:pPr>
            <w:r>
              <w:rPr>
                <w:rFonts w:ascii="PT Astra Serif" w:hAnsi="PT Astra Serif" w:cs="Calibri"/>
                <w:color w:val="000000"/>
              </w:rPr>
              <w:t>15 000 руб.</w:t>
            </w:r>
          </w:p>
          <w:p w:rsidR="00DB554D" w:rsidRDefault="00DB554D" w:rsidP="00CF1969">
            <w:pPr>
              <w:jc w:val="both"/>
              <w:rPr>
                <w:rFonts w:ascii="PT Astra Serif" w:hAnsi="PT Astra Serif"/>
              </w:rPr>
            </w:pPr>
          </w:p>
        </w:tc>
        <w:tc>
          <w:tcPr>
            <w:tcW w:w="3137" w:type="dxa"/>
          </w:tcPr>
          <w:p w:rsidR="00DB554D" w:rsidRDefault="00DB554D" w:rsidP="00CF1969">
            <w:pPr>
              <w:jc w:val="both"/>
              <w:rPr>
                <w:rFonts w:ascii="PT Astra Serif" w:hAnsi="PT Astra Serif"/>
              </w:rPr>
            </w:pPr>
            <w:r>
              <w:rPr>
                <w:rFonts w:ascii="PT Astra Serif" w:hAnsi="PT Astra Serif"/>
              </w:rPr>
              <w:t>министерство образования области</w:t>
            </w:r>
          </w:p>
        </w:tc>
        <w:tc>
          <w:tcPr>
            <w:tcW w:w="2675" w:type="dxa"/>
          </w:tcPr>
          <w:p w:rsidR="00DB554D" w:rsidRDefault="00DB554D" w:rsidP="00CF1969">
            <w:pPr>
              <w:jc w:val="both"/>
              <w:rPr>
                <w:rFonts w:ascii="PT Astra Serif" w:hAnsi="PT Astra Serif" w:cs="Calibri"/>
                <w:color w:val="000000"/>
              </w:rPr>
            </w:pPr>
            <w:r>
              <w:rPr>
                <w:rFonts w:ascii="PT Astra Serif" w:hAnsi="PT Astra Serif" w:cs="Calibri"/>
                <w:color w:val="000000"/>
              </w:rPr>
              <w:t>Закон Саратовской области от 09.11.2007  № 248-ЗСО «О социальной поддержке и материальном обеспечении приемных семей в Саратовской области»</w:t>
            </w:r>
          </w:p>
          <w:p w:rsidR="00DB554D" w:rsidRPr="008A0C0A" w:rsidRDefault="00DB554D" w:rsidP="00CF1969">
            <w:pPr>
              <w:jc w:val="both"/>
              <w:rPr>
                <w:rFonts w:ascii="PT Astra Serif" w:hAnsi="PT Astra Serif"/>
              </w:rPr>
            </w:pPr>
          </w:p>
        </w:tc>
        <w:tc>
          <w:tcPr>
            <w:tcW w:w="2977" w:type="dxa"/>
          </w:tcPr>
          <w:p w:rsidR="00DB554D" w:rsidRDefault="00DB554D" w:rsidP="00CF1969"/>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t>32.</w:t>
            </w:r>
          </w:p>
        </w:tc>
        <w:tc>
          <w:tcPr>
            <w:tcW w:w="3971" w:type="dxa"/>
          </w:tcPr>
          <w:p w:rsidR="00DB554D" w:rsidRDefault="00DB554D" w:rsidP="00CF1969">
            <w:pPr>
              <w:jc w:val="both"/>
              <w:rPr>
                <w:rFonts w:ascii="PT Astra Serif" w:hAnsi="PT Astra Serif" w:cs="Calibri"/>
                <w:color w:val="000000"/>
              </w:rPr>
            </w:pPr>
            <w:r>
              <w:rPr>
                <w:rFonts w:ascii="PT Astra Serif" w:hAnsi="PT Astra Serif" w:cs="Calibri"/>
                <w:color w:val="000000"/>
              </w:rPr>
              <w:t>ежегодная денежная компенсация приемной семье на транспортные расходы</w:t>
            </w:r>
          </w:p>
          <w:p w:rsidR="00DB554D" w:rsidRDefault="00DB554D" w:rsidP="00CF1969">
            <w:pPr>
              <w:jc w:val="both"/>
              <w:rPr>
                <w:rFonts w:ascii="PT Astra Serif" w:hAnsi="PT Astra Serif"/>
              </w:rPr>
            </w:pPr>
          </w:p>
        </w:tc>
        <w:tc>
          <w:tcPr>
            <w:tcW w:w="2409" w:type="dxa"/>
          </w:tcPr>
          <w:p w:rsidR="00DB554D" w:rsidRDefault="00DB554D" w:rsidP="00CF1969">
            <w:pPr>
              <w:jc w:val="center"/>
              <w:rPr>
                <w:rFonts w:ascii="PT Astra Serif" w:hAnsi="PT Astra Serif"/>
              </w:rPr>
            </w:pPr>
            <w:r>
              <w:rPr>
                <w:rFonts w:ascii="PT Astra Serif" w:hAnsi="PT Astra Serif"/>
              </w:rPr>
              <w:t>1000 руб.</w:t>
            </w:r>
          </w:p>
        </w:tc>
        <w:tc>
          <w:tcPr>
            <w:tcW w:w="3137" w:type="dxa"/>
          </w:tcPr>
          <w:p w:rsidR="00DB554D" w:rsidRDefault="00DB554D" w:rsidP="00CF1969">
            <w:pPr>
              <w:jc w:val="both"/>
              <w:rPr>
                <w:rFonts w:ascii="PT Astra Serif" w:hAnsi="PT Astra Serif"/>
              </w:rPr>
            </w:pPr>
            <w:r>
              <w:rPr>
                <w:rFonts w:ascii="PT Astra Serif" w:hAnsi="PT Astra Serif"/>
              </w:rPr>
              <w:t>министерство образования области</w:t>
            </w:r>
          </w:p>
        </w:tc>
        <w:tc>
          <w:tcPr>
            <w:tcW w:w="2675" w:type="dxa"/>
          </w:tcPr>
          <w:p w:rsidR="00DB554D" w:rsidRDefault="00DB554D" w:rsidP="00CF1969">
            <w:pPr>
              <w:jc w:val="both"/>
              <w:rPr>
                <w:rFonts w:ascii="PT Astra Serif" w:hAnsi="PT Astra Serif" w:cs="Calibri"/>
                <w:color w:val="000000"/>
              </w:rPr>
            </w:pPr>
            <w:r>
              <w:rPr>
                <w:rFonts w:ascii="PT Astra Serif" w:hAnsi="PT Astra Serif" w:cs="Calibri"/>
                <w:color w:val="000000"/>
              </w:rPr>
              <w:t>Закон Саратовской области от 09.11.2007  № 248-ЗСО «О социальной поддержке и материальном обеспечении приемных семей в Саратовской области»</w:t>
            </w:r>
          </w:p>
          <w:p w:rsidR="00DB554D" w:rsidRPr="008A0C0A" w:rsidRDefault="00DB554D" w:rsidP="00CF1969">
            <w:pPr>
              <w:jc w:val="both"/>
              <w:rPr>
                <w:rFonts w:ascii="PT Astra Serif" w:hAnsi="PT Astra Serif"/>
              </w:rPr>
            </w:pPr>
          </w:p>
        </w:tc>
        <w:tc>
          <w:tcPr>
            <w:tcW w:w="2977" w:type="dxa"/>
          </w:tcPr>
          <w:p w:rsidR="00DB554D" w:rsidRDefault="00DB554D" w:rsidP="00CF1969"/>
        </w:tc>
      </w:tr>
      <w:tr w:rsidR="00DB554D" w:rsidTr="00CF1969">
        <w:tc>
          <w:tcPr>
            <w:tcW w:w="566" w:type="dxa"/>
          </w:tcPr>
          <w:p w:rsidR="00DB554D" w:rsidRDefault="00DB554D" w:rsidP="00CF1969">
            <w:pPr>
              <w:jc w:val="center"/>
              <w:rPr>
                <w:rFonts w:ascii="PT Astra Serif" w:hAnsi="PT Astra Serif"/>
                <w:b/>
              </w:rPr>
            </w:pPr>
            <w:r>
              <w:rPr>
                <w:rFonts w:ascii="PT Astra Serif" w:hAnsi="PT Astra Serif"/>
                <w:b/>
              </w:rPr>
              <w:lastRenderedPageBreak/>
              <w:t>33.</w:t>
            </w:r>
          </w:p>
        </w:tc>
        <w:tc>
          <w:tcPr>
            <w:tcW w:w="3971" w:type="dxa"/>
          </w:tcPr>
          <w:p w:rsidR="00DB554D" w:rsidRDefault="00DB554D" w:rsidP="00CF1969">
            <w:pPr>
              <w:jc w:val="both"/>
              <w:rPr>
                <w:rFonts w:ascii="PT Astra Serif" w:hAnsi="PT Astra Serif" w:cs="Calibri"/>
                <w:color w:val="000000"/>
              </w:rPr>
            </w:pPr>
            <w:r>
              <w:rPr>
                <w:rFonts w:ascii="PT Astra Serif" w:hAnsi="PT Astra Serif" w:cs="Calibri"/>
                <w:color w:val="000000"/>
              </w:rPr>
              <w:t>вознаграждение, причитающееся приемным родителям за воспитание приемного ребенка (детей)</w:t>
            </w:r>
          </w:p>
          <w:p w:rsidR="00DB554D" w:rsidRDefault="00DB554D" w:rsidP="00CF1969">
            <w:pPr>
              <w:jc w:val="both"/>
              <w:rPr>
                <w:rFonts w:ascii="PT Astra Serif" w:hAnsi="PT Astra Serif"/>
              </w:rPr>
            </w:pPr>
          </w:p>
        </w:tc>
        <w:tc>
          <w:tcPr>
            <w:tcW w:w="2409" w:type="dxa"/>
          </w:tcPr>
          <w:p w:rsidR="00DB554D" w:rsidRDefault="00DB554D" w:rsidP="00CF1969">
            <w:pPr>
              <w:jc w:val="both"/>
              <w:rPr>
                <w:rFonts w:ascii="PT Astra Serif" w:hAnsi="PT Astra Serif" w:cs="Calibri"/>
                <w:color w:val="000000"/>
              </w:rPr>
            </w:pPr>
            <w:r>
              <w:rPr>
                <w:rFonts w:ascii="PT Astra Serif" w:hAnsi="PT Astra Serif" w:cs="Calibri"/>
                <w:color w:val="000000"/>
              </w:rPr>
              <w:t>Размер устанавливается в соответствии с численностью приемных детей, находящихся на воспитании в приемной семье. При наличии менее 3-х приемных детей - 5404 руб.,  при наличии 3-х и более  детей - 10808 руб.; повышение на 20% за работу с детьми-сиротами; доплата на каждого приемного ребенка - 1601 руб./мес.; доплата за ребенка младше 3-х лет и ребенка с ОВЗ – 100 руб.</w:t>
            </w:r>
            <w:r>
              <w:rPr>
                <w:rFonts w:ascii="PT Astra Serif" w:hAnsi="PT Astra Serif" w:cs="Calibri"/>
                <w:color w:val="000000"/>
              </w:rPr>
              <w:br/>
            </w:r>
            <w:r>
              <w:rPr>
                <w:rFonts w:ascii="PT Astra Serif" w:hAnsi="PT Astra Serif" w:cs="Calibri"/>
                <w:color w:val="000000"/>
              </w:rPr>
              <w:br/>
            </w:r>
          </w:p>
          <w:p w:rsidR="00DB554D" w:rsidRDefault="00DB554D" w:rsidP="00CF1969">
            <w:pPr>
              <w:jc w:val="both"/>
              <w:rPr>
                <w:rFonts w:ascii="PT Astra Serif" w:hAnsi="PT Astra Serif"/>
              </w:rPr>
            </w:pPr>
          </w:p>
        </w:tc>
        <w:tc>
          <w:tcPr>
            <w:tcW w:w="3137" w:type="dxa"/>
          </w:tcPr>
          <w:p w:rsidR="00DB554D" w:rsidRDefault="00DB554D" w:rsidP="00CF1969">
            <w:pPr>
              <w:jc w:val="both"/>
              <w:rPr>
                <w:rFonts w:ascii="PT Astra Serif" w:hAnsi="PT Astra Serif"/>
              </w:rPr>
            </w:pPr>
            <w:r>
              <w:rPr>
                <w:rFonts w:ascii="PT Astra Serif" w:hAnsi="PT Astra Serif"/>
              </w:rPr>
              <w:t>министерство образования области</w:t>
            </w:r>
          </w:p>
        </w:tc>
        <w:tc>
          <w:tcPr>
            <w:tcW w:w="2675" w:type="dxa"/>
          </w:tcPr>
          <w:p w:rsidR="00DB554D" w:rsidRDefault="00DB554D" w:rsidP="00CF1969">
            <w:pPr>
              <w:jc w:val="both"/>
              <w:rPr>
                <w:rFonts w:ascii="PT Astra Serif" w:hAnsi="PT Astra Serif" w:cs="Calibri"/>
                <w:color w:val="000000"/>
              </w:rPr>
            </w:pPr>
            <w:r>
              <w:rPr>
                <w:rFonts w:ascii="PT Astra Serif" w:hAnsi="PT Astra Serif" w:cs="Calibri"/>
                <w:color w:val="000000"/>
              </w:rPr>
              <w:t>Закон Саратовской области от 09.11.2007  № 248-ЗСО «О социальной поддержке и материальном обеспечении приемных семей в Саратовской области»</w:t>
            </w:r>
          </w:p>
          <w:p w:rsidR="00DB554D" w:rsidRPr="008A0C0A" w:rsidRDefault="00DB554D" w:rsidP="00CF1969">
            <w:pPr>
              <w:jc w:val="both"/>
              <w:rPr>
                <w:rFonts w:ascii="PT Astra Serif" w:hAnsi="PT Astra Serif"/>
              </w:rPr>
            </w:pPr>
          </w:p>
        </w:tc>
        <w:tc>
          <w:tcPr>
            <w:tcW w:w="2977" w:type="dxa"/>
          </w:tcPr>
          <w:p w:rsidR="00DB554D" w:rsidRDefault="00DB554D" w:rsidP="00CF1969"/>
        </w:tc>
      </w:tr>
    </w:tbl>
    <w:p w:rsidR="00DB554D" w:rsidRDefault="00DB554D" w:rsidP="00DB554D">
      <w:pPr>
        <w:spacing w:line="240" w:lineRule="auto"/>
        <w:rPr>
          <w:rFonts w:ascii="PT Astra Serif" w:hAnsi="PT Astra Serif"/>
          <w:b/>
        </w:rPr>
      </w:pPr>
    </w:p>
    <w:p w:rsidR="00DB554D" w:rsidRPr="00A35F2B" w:rsidRDefault="00DB554D" w:rsidP="00DB554D">
      <w:pPr>
        <w:spacing w:line="240" w:lineRule="auto"/>
        <w:rPr>
          <w:rFonts w:ascii="PT Astra Serif" w:hAnsi="PT Astra Serif"/>
          <w:b/>
        </w:rPr>
      </w:pPr>
    </w:p>
    <w:p w:rsidR="00DB554D" w:rsidRDefault="00DB554D"/>
    <w:p w:rsidR="00DB554D" w:rsidRDefault="00DB554D"/>
    <w:p w:rsidR="00DB554D" w:rsidRDefault="00DB554D"/>
    <w:p w:rsidR="00DB554D" w:rsidRDefault="00DB554D"/>
    <w:p w:rsidR="00DB554D" w:rsidRDefault="00DB554D"/>
    <w:p w:rsidR="00DB554D" w:rsidRDefault="00DB554D"/>
    <w:p w:rsidR="00DB554D" w:rsidRDefault="00DB554D"/>
    <w:p w:rsidR="00DB554D" w:rsidRDefault="00DB554D"/>
    <w:p w:rsidR="00DB554D" w:rsidRDefault="00DB554D"/>
    <w:p w:rsidR="00DB554D" w:rsidRDefault="00DB554D"/>
    <w:p w:rsidR="00DB554D" w:rsidRDefault="00DB554D"/>
    <w:sectPr w:rsidR="00DB554D" w:rsidSect="00734DD5">
      <w:footerReference w:type="default" r:id="rId4"/>
      <w:pgSz w:w="16838" w:h="11906" w:orient="landscape" w:code="9"/>
      <w:pgMar w:top="993" w:right="851" w:bottom="709" w:left="709" w:header="0" w:footer="567" w:gutter="0"/>
      <w:pgNumType w:start="1"/>
      <w:cols w:space="709"/>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4C" w:rsidRDefault="00DB554D">
    <w:pPr>
      <w:pStyle w:val="a4"/>
      <w:jc w:val="right"/>
    </w:pPr>
    <w:r>
      <w:fldChar w:fldCharType="begin"/>
    </w:r>
    <w:r>
      <w:instrText xml:space="preserve"> PAGE   \* MERGEFORMAT </w:instrText>
    </w:r>
    <w:r>
      <w:fldChar w:fldCharType="separate"/>
    </w:r>
    <w:r>
      <w:rPr>
        <w:noProof/>
      </w:rPr>
      <w:t>35</w:t>
    </w:r>
    <w:r>
      <w:fldChar w:fldCharType="end"/>
    </w:r>
  </w:p>
  <w:p w:rsidR="004A654C" w:rsidRDefault="00DB554D">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compat/>
  <w:rsids>
    <w:rsidRoot w:val="00DB554D"/>
    <w:rsid w:val="000152E4"/>
    <w:rsid w:val="005A2B7D"/>
    <w:rsid w:val="00690A59"/>
    <w:rsid w:val="00730947"/>
    <w:rsid w:val="007544AD"/>
    <w:rsid w:val="00862FFB"/>
    <w:rsid w:val="00AE36CF"/>
    <w:rsid w:val="00D6444D"/>
    <w:rsid w:val="00D865EC"/>
    <w:rsid w:val="00DB554D"/>
    <w:rsid w:val="00E95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before="240" w:after="240"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54D"/>
    <w:pPr>
      <w:spacing w:before="0" w:after="200" w:line="276" w:lineRule="auto"/>
    </w:pPr>
    <w:rPr>
      <w:rFonts w:ascii="Calibri" w:eastAsia="Times New Roman" w:hAnsi="Calibri"/>
      <w:lang w:eastAsia="ru-RU"/>
    </w:rPr>
  </w:style>
  <w:style w:type="paragraph" w:styleId="1">
    <w:name w:val="heading 1"/>
    <w:basedOn w:val="a"/>
    <w:next w:val="a"/>
    <w:link w:val="10"/>
    <w:uiPriority w:val="99"/>
    <w:qFormat/>
    <w:rsid w:val="00DB554D"/>
    <w:pPr>
      <w:keepNext/>
      <w:overflowPunct w:val="0"/>
      <w:autoSpaceDE w:val="0"/>
      <w:autoSpaceDN w:val="0"/>
      <w:adjustRightInd w:val="0"/>
      <w:spacing w:after="0" w:line="240" w:lineRule="auto"/>
      <w:ind w:left="40"/>
      <w:jc w:val="center"/>
      <w:textAlignment w:val="baseline"/>
      <w:outlineLvl w:val="0"/>
    </w:pPr>
    <w:rPr>
      <w:rFonts w:ascii="Times New Roman" w:hAnsi="Times New Roman"/>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554D"/>
    <w:pPr>
      <w:spacing w:before="0" w:after="0" w:line="240" w:lineRule="auto"/>
    </w:pPr>
    <w:rPr>
      <w:rFonts w:ascii="Calibri" w:eastAsia="Times New Roman" w:hAnsi="Calibri"/>
      <w:lang w:eastAsia="ru-RU"/>
    </w:rPr>
  </w:style>
  <w:style w:type="paragraph" w:styleId="a4">
    <w:name w:val="footer"/>
    <w:basedOn w:val="a"/>
    <w:link w:val="a5"/>
    <w:uiPriority w:val="99"/>
    <w:unhideWhenUsed/>
    <w:rsid w:val="00DB554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B554D"/>
    <w:rPr>
      <w:rFonts w:ascii="Calibri" w:eastAsia="Times New Roman" w:hAnsi="Calibri"/>
      <w:lang w:eastAsia="ru-RU"/>
    </w:rPr>
  </w:style>
  <w:style w:type="table" w:styleId="a6">
    <w:name w:val="Table Grid"/>
    <w:basedOn w:val="a1"/>
    <w:uiPriority w:val="59"/>
    <w:rsid w:val="00DB554D"/>
    <w:pPr>
      <w:spacing w:before="0"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ongEmphasis">
    <w:name w:val="Strong Emphasis"/>
    <w:qFormat/>
    <w:rsid w:val="00DB554D"/>
    <w:rPr>
      <w:b/>
      <w:bCs/>
    </w:rPr>
  </w:style>
  <w:style w:type="paragraph" w:styleId="2">
    <w:name w:val="Body Text 2"/>
    <w:basedOn w:val="a"/>
    <w:link w:val="20"/>
    <w:uiPriority w:val="99"/>
    <w:rsid w:val="00DB554D"/>
    <w:pPr>
      <w:overflowPunct w:val="0"/>
      <w:autoSpaceDE w:val="0"/>
      <w:autoSpaceDN w:val="0"/>
      <w:adjustRightInd w:val="0"/>
      <w:spacing w:after="0" w:line="240" w:lineRule="auto"/>
      <w:jc w:val="center"/>
      <w:textAlignment w:val="baseline"/>
    </w:pPr>
    <w:rPr>
      <w:rFonts w:ascii="Times New Roman" w:hAnsi="Times New Roman"/>
      <w:b/>
      <w:sz w:val="32"/>
      <w:szCs w:val="20"/>
      <w:lang/>
    </w:rPr>
  </w:style>
  <w:style w:type="character" w:customStyle="1" w:styleId="20">
    <w:name w:val="Основной текст 2 Знак"/>
    <w:basedOn w:val="a0"/>
    <w:link w:val="2"/>
    <w:uiPriority w:val="99"/>
    <w:rsid w:val="00DB554D"/>
    <w:rPr>
      <w:rFonts w:eastAsia="Times New Roman"/>
      <w:b/>
      <w:sz w:val="32"/>
      <w:szCs w:val="20"/>
      <w:lang w:eastAsia="ru-RU"/>
    </w:rPr>
  </w:style>
  <w:style w:type="paragraph" w:customStyle="1" w:styleId="s1">
    <w:name w:val="s_1"/>
    <w:basedOn w:val="a"/>
    <w:rsid w:val="00DB554D"/>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9"/>
    <w:rsid w:val="00DB554D"/>
    <w:rPr>
      <w:rFonts w:eastAsia="Times New Roman"/>
      <w:sz w:val="28"/>
      <w:szCs w:val="28"/>
      <w:lang w:eastAsia="ru-RU"/>
    </w:rPr>
  </w:style>
  <w:style w:type="paragraph" w:styleId="a7">
    <w:name w:val="caption"/>
    <w:basedOn w:val="a"/>
    <w:next w:val="a"/>
    <w:uiPriority w:val="99"/>
    <w:qFormat/>
    <w:rsid w:val="00DB554D"/>
    <w:pPr>
      <w:spacing w:after="0" w:line="240" w:lineRule="auto"/>
    </w:pPr>
    <w:rPr>
      <w:rFonts w:ascii="Times New Roman" w:hAnsi="Times New Roman"/>
      <w:b/>
      <w:bCs/>
      <w:sz w:val="28"/>
      <w:szCs w:val="28"/>
    </w:rPr>
  </w:style>
  <w:style w:type="paragraph" w:customStyle="1" w:styleId="ConsPlusNormal">
    <w:name w:val="ConsPlusNormal"/>
    <w:rsid w:val="00DB554D"/>
    <w:pPr>
      <w:autoSpaceDE w:val="0"/>
      <w:autoSpaceDN w:val="0"/>
      <w:adjustRightInd w:val="0"/>
      <w:spacing w:before="0" w:after="0" w:line="240" w:lineRule="auto"/>
    </w:pPr>
    <w:rPr>
      <w:rFonts w:eastAsia="Times New Roman"/>
      <w:b/>
      <w:bCs/>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5436</Words>
  <Characters>30986</Characters>
  <Application>Microsoft Office Word</Application>
  <DocSecurity>0</DocSecurity>
  <Lines>258</Lines>
  <Paragraphs>72</Paragraphs>
  <ScaleCrop>false</ScaleCrop>
  <Company/>
  <LinksUpToDate>false</LinksUpToDate>
  <CharactersWithSpaces>36350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2024-07-11T06:50:00Z</dcterms:created>
  <dcterms:modified xsi:type="dcterms:W3CDTF">2024-07-11T06:53:00Z</dcterms:modified>
</cp:coreProperties>
</file>